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1F4F" w:rsidRPr="00851F4F" w:rsidRDefault="00C60268" w:rsidP="00CD5C2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00CD5C23">
        <w:rPr>
          <w:rFonts w:ascii="Times New Roman" w:hAnsi="Times New Roman" w:cs="Times New Roman"/>
          <w:b/>
          <w:sz w:val="28"/>
          <w:szCs w:val="28"/>
        </w:rPr>
        <w:t>«</w:t>
      </w:r>
      <w:r w:rsidR="00851F4F" w:rsidRPr="00851F4F">
        <w:rPr>
          <w:rFonts w:ascii="Times New Roman" w:hAnsi="Times New Roman" w:cs="Times New Roman"/>
          <w:b/>
          <w:sz w:val="28"/>
          <w:szCs w:val="28"/>
        </w:rPr>
        <w:t xml:space="preserve">Кыргыз </w:t>
      </w:r>
      <w:proofErr w:type="spellStart"/>
      <w:r w:rsidR="00851F4F" w:rsidRPr="00851F4F">
        <w:rPr>
          <w:rFonts w:ascii="Times New Roman" w:hAnsi="Times New Roman" w:cs="Times New Roman"/>
          <w:b/>
          <w:sz w:val="28"/>
          <w:szCs w:val="28"/>
        </w:rPr>
        <w:t>Республикасынын</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Өкмөтүнүн</w:t>
      </w:r>
      <w:proofErr w:type="spellEnd"/>
      <w:r w:rsidR="00851F4F" w:rsidRPr="00851F4F">
        <w:rPr>
          <w:rFonts w:ascii="Times New Roman" w:hAnsi="Times New Roman" w:cs="Times New Roman"/>
          <w:b/>
          <w:sz w:val="28"/>
          <w:szCs w:val="28"/>
        </w:rPr>
        <w:t xml:space="preserve"> 2014-жылдын 3-июнундагы № 303 </w:t>
      </w:r>
      <w:r w:rsidR="00CD5C23">
        <w:rPr>
          <w:rFonts w:ascii="Times New Roman" w:hAnsi="Times New Roman" w:cs="Times New Roman"/>
          <w:b/>
          <w:sz w:val="28"/>
          <w:szCs w:val="28"/>
        </w:rPr>
        <w:t>«</w:t>
      </w:r>
      <w:proofErr w:type="spellStart"/>
      <w:r w:rsidR="00851F4F" w:rsidRPr="00851F4F">
        <w:rPr>
          <w:rFonts w:ascii="Times New Roman" w:hAnsi="Times New Roman" w:cs="Times New Roman"/>
          <w:b/>
          <w:sz w:val="28"/>
          <w:szCs w:val="28"/>
        </w:rPr>
        <w:t>Аткаруу</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бийлигинин</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органдары</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алардын</w:t>
      </w:r>
      <w:proofErr w:type="spellEnd"/>
      <w:r w:rsidR="00851F4F" w:rsidRPr="00851F4F">
        <w:rPr>
          <w:rFonts w:ascii="Times New Roman" w:hAnsi="Times New Roman" w:cs="Times New Roman"/>
          <w:b/>
          <w:sz w:val="28"/>
          <w:szCs w:val="28"/>
        </w:rPr>
        <w:t xml:space="preserve"> түзүмдүк бөлүнүштөрү жана ведомстволук мекемелери тарабынан жеке жана юридикалык жактарга берилүүчү мамлекеттик кызмат </w:t>
      </w:r>
      <w:proofErr w:type="spellStart"/>
      <w:r w:rsidR="00851F4F" w:rsidRPr="00851F4F">
        <w:rPr>
          <w:rFonts w:ascii="Times New Roman" w:hAnsi="Times New Roman" w:cs="Times New Roman"/>
          <w:b/>
          <w:sz w:val="28"/>
          <w:szCs w:val="28"/>
        </w:rPr>
        <w:t>көрсөтүүлөрдүн</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стандарттарын</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бекитүү</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жөнүндө</w:t>
      </w:r>
      <w:proofErr w:type="spellEnd"/>
      <w:r w:rsidR="00CD5C23">
        <w:rPr>
          <w:rFonts w:ascii="Times New Roman" w:hAnsi="Times New Roman" w:cs="Times New Roman"/>
          <w:b/>
          <w:sz w:val="28"/>
          <w:szCs w:val="28"/>
        </w:rPr>
        <w:t>»</w:t>
      </w:r>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токтомуна</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өзгөртүүлөрдү</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киргизүү</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тууралуу</w:t>
      </w:r>
      <w:proofErr w:type="spellEnd"/>
      <w:r w:rsidR="00CD5C23">
        <w:rPr>
          <w:rFonts w:ascii="Times New Roman" w:hAnsi="Times New Roman" w:cs="Times New Roman"/>
          <w:b/>
          <w:sz w:val="28"/>
          <w:szCs w:val="28"/>
        </w:rPr>
        <w:t>»</w:t>
      </w:r>
      <w:r w:rsidR="00851F4F" w:rsidRPr="00851F4F">
        <w:rPr>
          <w:rFonts w:ascii="Times New Roman" w:hAnsi="Times New Roman" w:cs="Times New Roman"/>
          <w:b/>
          <w:sz w:val="28"/>
          <w:szCs w:val="28"/>
        </w:rPr>
        <w:t xml:space="preserve"> Кыргыз </w:t>
      </w:r>
      <w:proofErr w:type="spellStart"/>
      <w:r w:rsidR="00851F4F" w:rsidRPr="00851F4F">
        <w:rPr>
          <w:rFonts w:ascii="Times New Roman" w:hAnsi="Times New Roman" w:cs="Times New Roman"/>
          <w:b/>
          <w:sz w:val="28"/>
          <w:szCs w:val="28"/>
        </w:rPr>
        <w:t>Республикасынын</w:t>
      </w:r>
      <w:proofErr w:type="spellEnd"/>
      <w:r w:rsidR="00851F4F" w:rsidRPr="00851F4F">
        <w:rPr>
          <w:rFonts w:ascii="Times New Roman" w:hAnsi="Times New Roman" w:cs="Times New Roman"/>
          <w:b/>
          <w:sz w:val="28"/>
          <w:szCs w:val="28"/>
        </w:rPr>
        <w:t xml:space="preserve"> </w:t>
      </w:r>
      <w:proofErr w:type="spellStart"/>
      <w:r w:rsidR="00851F4F" w:rsidRPr="00851F4F">
        <w:rPr>
          <w:rFonts w:ascii="Times New Roman" w:hAnsi="Times New Roman" w:cs="Times New Roman"/>
          <w:b/>
          <w:sz w:val="28"/>
          <w:szCs w:val="28"/>
        </w:rPr>
        <w:t>Министрлер</w:t>
      </w:r>
      <w:proofErr w:type="spellEnd"/>
      <w:r w:rsidR="00851F4F" w:rsidRPr="00851F4F">
        <w:rPr>
          <w:rFonts w:ascii="Times New Roman" w:hAnsi="Times New Roman" w:cs="Times New Roman"/>
          <w:b/>
          <w:sz w:val="28"/>
          <w:szCs w:val="28"/>
        </w:rPr>
        <w:t xml:space="preserve"> Кабинетинин токтомунун долбооруна</w:t>
      </w:r>
    </w:p>
    <w:p w:rsidR="00DC0E59" w:rsidRPr="00972AC4" w:rsidRDefault="00851F4F" w:rsidP="00CD5C2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САЛЫШТЫРМА</w:t>
      </w:r>
      <w:r w:rsidR="00875655" w:rsidRPr="00972AC4">
        <w:rPr>
          <w:rFonts w:ascii="Times New Roman" w:hAnsi="Times New Roman" w:cs="Times New Roman"/>
          <w:b/>
          <w:sz w:val="28"/>
          <w:szCs w:val="28"/>
        </w:rPr>
        <w:t xml:space="preserve"> ТАБЛИЦА</w:t>
      </w:r>
    </w:p>
    <w:p w:rsidR="00875655" w:rsidRPr="00972AC4" w:rsidRDefault="00875655" w:rsidP="00CD5C23">
      <w:pPr>
        <w:spacing w:after="0" w:line="240" w:lineRule="auto"/>
        <w:jc w:val="center"/>
        <w:rPr>
          <w:rFonts w:ascii="Times New Roman" w:hAnsi="Times New Roman" w:cs="Times New Roman"/>
          <w:b/>
          <w:sz w:val="28"/>
          <w:szCs w:val="28"/>
        </w:rPr>
      </w:pPr>
    </w:p>
    <w:tbl>
      <w:tblPr>
        <w:tblStyle w:val="a3"/>
        <w:tblW w:w="0" w:type="auto"/>
        <w:tblLook w:val="04A0" w:firstRow="1" w:lastRow="0" w:firstColumn="1" w:lastColumn="0" w:noHBand="0" w:noVBand="1"/>
      </w:tblPr>
      <w:tblGrid>
        <w:gridCol w:w="7253"/>
        <w:gridCol w:w="7307"/>
      </w:tblGrid>
      <w:tr w:rsidR="00875655" w:rsidRPr="00972AC4" w:rsidTr="009C17D1">
        <w:tc>
          <w:tcPr>
            <w:tcW w:w="7253" w:type="dxa"/>
          </w:tcPr>
          <w:p w:rsidR="00875655" w:rsidRPr="00972AC4" w:rsidRDefault="00851F4F" w:rsidP="00CD5C23">
            <w:pPr>
              <w:jc w:val="center"/>
              <w:rPr>
                <w:rFonts w:ascii="Times New Roman" w:hAnsi="Times New Roman" w:cs="Times New Roman"/>
                <w:b/>
                <w:sz w:val="28"/>
                <w:szCs w:val="28"/>
              </w:rPr>
            </w:pPr>
            <w:proofErr w:type="spellStart"/>
            <w:r>
              <w:rPr>
                <w:rFonts w:ascii="Times New Roman" w:hAnsi="Times New Roman" w:cs="Times New Roman"/>
                <w:b/>
                <w:sz w:val="28"/>
                <w:szCs w:val="28"/>
              </w:rPr>
              <w:t>Колдонуудагы</w:t>
            </w:r>
            <w:proofErr w:type="spellEnd"/>
            <w:r w:rsidR="00875655" w:rsidRPr="00972AC4">
              <w:rPr>
                <w:rFonts w:ascii="Times New Roman" w:hAnsi="Times New Roman" w:cs="Times New Roman"/>
                <w:b/>
                <w:sz w:val="28"/>
                <w:szCs w:val="28"/>
              </w:rPr>
              <w:t xml:space="preserve"> редакция</w:t>
            </w:r>
          </w:p>
        </w:tc>
        <w:tc>
          <w:tcPr>
            <w:tcW w:w="7307" w:type="dxa"/>
          </w:tcPr>
          <w:p w:rsidR="00875655" w:rsidRPr="00972AC4" w:rsidRDefault="00851F4F" w:rsidP="00CD5C23">
            <w:pPr>
              <w:jc w:val="center"/>
              <w:rPr>
                <w:rFonts w:ascii="Times New Roman" w:hAnsi="Times New Roman" w:cs="Times New Roman"/>
                <w:b/>
                <w:sz w:val="28"/>
                <w:szCs w:val="28"/>
              </w:rPr>
            </w:pPr>
            <w:r>
              <w:rPr>
                <w:rFonts w:ascii="Times New Roman" w:hAnsi="Times New Roman" w:cs="Times New Roman"/>
                <w:b/>
                <w:sz w:val="28"/>
                <w:szCs w:val="28"/>
              </w:rPr>
              <w:t xml:space="preserve">Сунушталып жаткан </w:t>
            </w:r>
            <w:r w:rsidR="00875655" w:rsidRPr="00972AC4">
              <w:rPr>
                <w:rFonts w:ascii="Times New Roman" w:hAnsi="Times New Roman" w:cs="Times New Roman"/>
                <w:b/>
                <w:sz w:val="28"/>
                <w:szCs w:val="28"/>
              </w:rPr>
              <w:t xml:space="preserve"> редакция</w:t>
            </w:r>
          </w:p>
        </w:tc>
      </w:tr>
      <w:tr w:rsidR="00D176C0" w:rsidRPr="00CD5C23" w:rsidTr="009C17D1">
        <w:tc>
          <w:tcPr>
            <w:tcW w:w="7253" w:type="dxa"/>
          </w:tcPr>
          <w:tbl>
            <w:tblPr>
              <w:tblW w:w="5000" w:type="pct"/>
              <w:tblCellMar>
                <w:left w:w="0" w:type="dxa"/>
                <w:right w:w="0" w:type="dxa"/>
              </w:tblCellMar>
              <w:tblLook w:val="04A0" w:firstRow="1" w:lastRow="0" w:firstColumn="1" w:lastColumn="0" w:noHBand="0" w:noVBand="1"/>
            </w:tblPr>
            <w:tblGrid>
              <w:gridCol w:w="7037"/>
            </w:tblGrid>
            <w:tr w:rsidR="00D176C0" w:rsidRPr="00D176C0" w:rsidTr="00BE7B34">
              <w:tc>
                <w:tcPr>
                  <w:tcW w:w="1750" w:type="pct"/>
                  <w:tcMar>
                    <w:top w:w="0" w:type="dxa"/>
                    <w:left w:w="108" w:type="dxa"/>
                    <w:bottom w:w="0" w:type="dxa"/>
                    <w:right w:w="108" w:type="dxa"/>
                  </w:tcMar>
                  <w:hideMark/>
                </w:tcPr>
                <w:p w:rsidR="00851F4F" w:rsidRPr="00851F4F" w:rsidRDefault="00851F4F" w:rsidP="00CD5C23">
                  <w:pPr>
                    <w:spacing w:after="0" w:line="240" w:lineRule="auto"/>
                    <w:jc w:val="right"/>
                    <w:rPr>
                      <w:rFonts w:ascii="Times New Roman" w:hAnsi="Times New Roman" w:cs="Times New Roman"/>
                      <w:b/>
                      <w:sz w:val="28"/>
                      <w:szCs w:val="28"/>
                    </w:rPr>
                  </w:pPr>
                  <w:r w:rsidRPr="00851F4F">
                    <w:rPr>
                      <w:rFonts w:ascii="Times New Roman" w:hAnsi="Times New Roman" w:cs="Times New Roman"/>
                      <w:b/>
                      <w:sz w:val="28"/>
                      <w:szCs w:val="28"/>
                    </w:rPr>
                    <w:t>Кыргыз Республикасынын</w:t>
                  </w:r>
                </w:p>
                <w:p w:rsidR="00851F4F" w:rsidRPr="00851F4F" w:rsidRDefault="00851F4F" w:rsidP="00CD5C23">
                  <w:pPr>
                    <w:spacing w:after="0" w:line="240" w:lineRule="auto"/>
                    <w:jc w:val="right"/>
                    <w:rPr>
                      <w:rFonts w:ascii="Times New Roman" w:hAnsi="Times New Roman" w:cs="Times New Roman"/>
                      <w:b/>
                      <w:sz w:val="28"/>
                      <w:szCs w:val="28"/>
                    </w:rPr>
                  </w:pPr>
                  <w:r w:rsidRPr="00851F4F">
                    <w:rPr>
                      <w:rFonts w:ascii="Times New Roman" w:hAnsi="Times New Roman" w:cs="Times New Roman"/>
                      <w:b/>
                      <w:sz w:val="28"/>
                      <w:szCs w:val="28"/>
                    </w:rPr>
                    <w:t>Өкмөтүнүн 2014-жылдын</w:t>
                  </w:r>
                </w:p>
                <w:p w:rsidR="00851F4F" w:rsidRPr="00851F4F" w:rsidRDefault="00851F4F" w:rsidP="00CD5C23">
                  <w:pPr>
                    <w:spacing w:after="0" w:line="240" w:lineRule="auto"/>
                    <w:jc w:val="right"/>
                    <w:rPr>
                      <w:rFonts w:ascii="Times New Roman" w:hAnsi="Times New Roman" w:cs="Times New Roman"/>
                      <w:b/>
                      <w:sz w:val="28"/>
                      <w:szCs w:val="28"/>
                    </w:rPr>
                  </w:pPr>
                  <w:r w:rsidRPr="00851F4F">
                    <w:rPr>
                      <w:rFonts w:ascii="Times New Roman" w:hAnsi="Times New Roman" w:cs="Times New Roman"/>
                      <w:b/>
                      <w:sz w:val="28"/>
                      <w:szCs w:val="28"/>
                    </w:rPr>
                    <w:t>3-июнундагы № 303 токтому</w:t>
                  </w:r>
                </w:p>
                <w:p w:rsidR="00D176C0" w:rsidRPr="00D176C0" w:rsidRDefault="00851F4F" w:rsidP="00CD5C23">
                  <w:pPr>
                    <w:spacing w:after="0" w:line="240" w:lineRule="auto"/>
                    <w:jc w:val="right"/>
                    <w:rPr>
                      <w:rFonts w:ascii="Times New Roman" w:hAnsi="Times New Roman" w:cs="Times New Roman"/>
                      <w:b/>
                      <w:sz w:val="28"/>
                      <w:szCs w:val="28"/>
                    </w:rPr>
                  </w:pPr>
                  <w:r w:rsidRPr="00851F4F">
                    <w:rPr>
                      <w:rFonts w:ascii="Times New Roman" w:hAnsi="Times New Roman" w:cs="Times New Roman"/>
                      <w:b/>
                      <w:sz w:val="28"/>
                      <w:szCs w:val="28"/>
                    </w:rPr>
                    <w:t>менен бекитилген</w:t>
                  </w:r>
                </w:p>
              </w:tc>
            </w:tr>
          </w:tbl>
          <w:p w:rsidR="00D176C0" w:rsidRDefault="00D176C0" w:rsidP="00CD5C23">
            <w:pPr>
              <w:jc w:val="center"/>
              <w:rPr>
                <w:rFonts w:ascii="Times New Roman" w:hAnsi="Times New Roman" w:cs="Times New Roman"/>
                <w:b/>
                <w:bCs/>
                <w:sz w:val="28"/>
                <w:szCs w:val="28"/>
              </w:rPr>
            </w:pPr>
          </w:p>
          <w:p w:rsidR="00D176C0" w:rsidRPr="00CD5C23" w:rsidRDefault="00851F4F" w:rsidP="00CD5C23">
            <w:pPr>
              <w:jc w:val="center"/>
              <w:rPr>
                <w:rFonts w:ascii="Times New Roman" w:hAnsi="Times New Roman" w:cs="Times New Roman"/>
                <w:b/>
                <w:bCs/>
                <w:sz w:val="28"/>
                <w:szCs w:val="28"/>
                <w:lang w:val="ky-KG"/>
              </w:rPr>
            </w:pPr>
            <w:r w:rsidRPr="00851F4F">
              <w:rPr>
                <w:rFonts w:ascii="Times New Roman" w:hAnsi="Times New Roman" w:cs="Times New Roman"/>
                <w:b/>
                <w:bCs/>
                <w:sz w:val="28"/>
                <w:szCs w:val="28"/>
                <w:lang w:val="ky-KG"/>
              </w:rPr>
              <w:t>Аткаруу бийлигинин органдары, алардын түзүмдүк бөлүнүштөрү жана ведомстволук мекемелери тарабынан жеке жана юридикалык жактарга берилүүчү мамлекеттик кызмат көрсөтүүлөрдүн</w:t>
            </w:r>
            <w:r w:rsidRPr="00851F4F">
              <w:rPr>
                <w:rFonts w:ascii="Times New Roman" w:hAnsi="Times New Roman" w:cs="Times New Roman"/>
                <w:b/>
                <w:bCs/>
                <w:sz w:val="28"/>
                <w:szCs w:val="28"/>
                <w:lang w:val="ky-KG"/>
              </w:rPr>
              <w:br/>
              <w:t>СТАНДАРТТАРЫ</w:t>
            </w:r>
          </w:p>
        </w:tc>
        <w:tc>
          <w:tcPr>
            <w:tcW w:w="7307" w:type="dxa"/>
          </w:tcPr>
          <w:tbl>
            <w:tblPr>
              <w:tblW w:w="5000" w:type="pct"/>
              <w:tblCellMar>
                <w:left w:w="0" w:type="dxa"/>
                <w:right w:w="0" w:type="dxa"/>
              </w:tblCellMar>
              <w:tblLook w:val="04A0" w:firstRow="1" w:lastRow="0" w:firstColumn="1" w:lastColumn="0" w:noHBand="0" w:noVBand="1"/>
            </w:tblPr>
            <w:tblGrid>
              <w:gridCol w:w="7091"/>
            </w:tblGrid>
            <w:tr w:rsidR="00D176C0" w:rsidRPr="00CD5C23" w:rsidTr="00D176C0">
              <w:tc>
                <w:tcPr>
                  <w:tcW w:w="1750" w:type="pct"/>
                  <w:tcMar>
                    <w:top w:w="0" w:type="dxa"/>
                    <w:left w:w="108" w:type="dxa"/>
                    <w:bottom w:w="0" w:type="dxa"/>
                    <w:right w:w="108" w:type="dxa"/>
                  </w:tcMar>
                  <w:hideMark/>
                </w:tcPr>
                <w:p w:rsidR="00851F4F" w:rsidRPr="00CD5C23" w:rsidRDefault="00851F4F" w:rsidP="00CD5C23">
                  <w:pPr>
                    <w:spacing w:after="0" w:line="240" w:lineRule="auto"/>
                    <w:jc w:val="right"/>
                    <w:rPr>
                      <w:rFonts w:ascii="Times New Roman" w:hAnsi="Times New Roman" w:cs="Times New Roman"/>
                      <w:b/>
                      <w:sz w:val="28"/>
                      <w:szCs w:val="28"/>
                      <w:lang w:val="ky-KG"/>
                    </w:rPr>
                  </w:pPr>
                  <w:r w:rsidRPr="00CD5C23">
                    <w:rPr>
                      <w:rFonts w:ascii="Times New Roman" w:hAnsi="Times New Roman" w:cs="Times New Roman"/>
                      <w:b/>
                      <w:sz w:val="28"/>
                      <w:szCs w:val="28"/>
                      <w:lang w:val="ky-KG"/>
                    </w:rPr>
                    <w:t>Кыргыз Республикасынын</w:t>
                  </w:r>
                </w:p>
                <w:p w:rsidR="00851F4F" w:rsidRPr="00CD5C23" w:rsidRDefault="00851F4F" w:rsidP="00CD5C23">
                  <w:pPr>
                    <w:spacing w:after="0" w:line="240" w:lineRule="auto"/>
                    <w:jc w:val="right"/>
                    <w:rPr>
                      <w:rFonts w:ascii="Times New Roman" w:hAnsi="Times New Roman" w:cs="Times New Roman"/>
                      <w:b/>
                      <w:sz w:val="28"/>
                      <w:szCs w:val="28"/>
                      <w:lang w:val="ky-KG"/>
                    </w:rPr>
                  </w:pPr>
                  <w:r w:rsidRPr="00CD5C23">
                    <w:rPr>
                      <w:rFonts w:ascii="Times New Roman" w:hAnsi="Times New Roman" w:cs="Times New Roman"/>
                      <w:b/>
                      <w:sz w:val="28"/>
                      <w:szCs w:val="28"/>
                      <w:lang w:val="ky-KG"/>
                    </w:rPr>
                    <w:t>Өкмөтүнүн 2014-жылдын</w:t>
                  </w:r>
                </w:p>
                <w:p w:rsidR="00851F4F" w:rsidRPr="00CD5C23" w:rsidRDefault="00851F4F" w:rsidP="00CD5C23">
                  <w:pPr>
                    <w:spacing w:after="0" w:line="240" w:lineRule="auto"/>
                    <w:jc w:val="right"/>
                    <w:rPr>
                      <w:rFonts w:ascii="Times New Roman" w:hAnsi="Times New Roman" w:cs="Times New Roman"/>
                      <w:b/>
                      <w:sz w:val="28"/>
                      <w:szCs w:val="28"/>
                      <w:lang w:val="ky-KG"/>
                    </w:rPr>
                  </w:pPr>
                  <w:r w:rsidRPr="00CD5C23">
                    <w:rPr>
                      <w:rFonts w:ascii="Times New Roman" w:hAnsi="Times New Roman" w:cs="Times New Roman"/>
                      <w:b/>
                      <w:sz w:val="28"/>
                      <w:szCs w:val="28"/>
                      <w:lang w:val="ky-KG"/>
                    </w:rPr>
                    <w:t>3-июнундагы № 303 токтому</w:t>
                  </w:r>
                </w:p>
                <w:p w:rsidR="00D176C0" w:rsidRPr="00CD5C23" w:rsidRDefault="00851F4F" w:rsidP="00CD5C23">
                  <w:pPr>
                    <w:spacing w:after="0" w:line="240" w:lineRule="auto"/>
                    <w:jc w:val="right"/>
                    <w:rPr>
                      <w:rFonts w:ascii="Times New Roman" w:hAnsi="Times New Roman" w:cs="Times New Roman"/>
                      <w:b/>
                      <w:sz w:val="28"/>
                      <w:szCs w:val="28"/>
                      <w:lang w:val="ky-KG"/>
                    </w:rPr>
                  </w:pPr>
                  <w:r w:rsidRPr="00CD5C23">
                    <w:rPr>
                      <w:rFonts w:ascii="Times New Roman" w:hAnsi="Times New Roman" w:cs="Times New Roman"/>
                      <w:b/>
                      <w:sz w:val="28"/>
                      <w:szCs w:val="28"/>
                      <w:lang w:val="ky-KG"/>
                    </w:rPr>
                    <w:t>менен бекитилген</w:t>
                  </w:r>
                </w:p>
              </w:tc>
            </w:tr>
          </w:tbl>
          <w:p w:rsidR="00D176C0" w:rsidRPr="00CD5C23" w:rsidRDefault="00D176C0" w:rsidP="00CD5C23">
            <w:pPr>
              <w:jc w:val="center"/>
              <w:rPr>
                <w:rFonts w:ascii="Times New Roman" w:hAnsi="Times New Roman" w:cs="Times New Roman"/>
                <w:b/>
                <w:bCs/>
                <w:sz w:val="28"/>
                <w:szCs w:val="28"/>
                <w:lang w:val="ky-KG"/>
              </w:rPr>
            </w:pPr>
          </w:p>
          <w:p w:rsidR="00D176C0" w:rsidRPr="00CD5C23" w:rsidRDefault="00851F4F" w:rsidP="00CD5C23">
            <w:pPr>
              <w:jc w:val="center"/>
              <w:rPr>
                <w:rFonts w:ascii="Times New Roman" w:hAnsi="Times New Roman" w:cs="Times New Roman"/>
                <w:b/>
                <w:bCs/>
                <w:sz w:val="28"/>
                <w:szCs w:val="28"/>
                <w:lang w:val="ky-KG"/>
              </w:rPr>
            </w:pPr>
            <w:r w:rsidRPr="00851F4F">
              <w:rPr>
                <w:rFonts w:ascii="Times New Roman" w:hAnsi="Times New Roman" w:cs="Times New Roman"/>
                <w:b/>
                <w:bCs/>
                <w:sz w:val="28"/>
                <w:szCs w:val="28"/>
                <w:lang w:val="ky-KG"/>
              </w:rPr>
              <w:t>Аткаруу бийлигинин органдары, алардын түзүмдүк бөлүнүштөрү жана ведомстволук мекемелери тарабынан жеке жана юридикалык жактарга берилүүчү мамлекеттик кызмат көрсөтүүлөрдүн</w:t>
            </w:r>
            <w:r w:rsidRPr="00851F4F">
              <w:rPr>
                <w:rFonts w:ascii="Times New Roman" w:hAnsi="Times New Roman" w:cs="Times New Roman"/>
                <w:b/>
                <w:bCs/>
                <w:sz w:val="28"/>
                <w:szCs w:val="28"/>
                <w:lang w:val="ky-KG"/>
              </w:rPr>
              <w:br/>
              <w:t>СТАНДАРТТАРЫ</w:t>
            </w:r>
          </w:p>
        </w:tc>
      </w:tr>
      <w:tr w:rsidR="00875655" w:rsidRPr="00972AC4" w:rsidTr="009C17D1">
        <w:tc>
          <w:tcPr>
            <w:tcW w:w="7253" w:type="dxa"/>
          </w:tcPr>
          <w:p w:rsidR="00875655" w:rsidRPr="00CD5C23" w:rsidRDefault="00875655" w:rsidP="00CD5C23">
            <w:pPr>
              <w:rPr>
                <w:rFonts w:ascii="Times New Roman" w:eastAsia="Calibri" w:hAnsi="Times New Roman" w:cs="Times New Roman"/>
                <w:sz w:val="28"/>
                <w:szCs w:val="28"/>
                <w:lang w:val="ky-KG"/>
              </w:rPr>
            </w:pPr>
          </w:p>
          <w:tbl>
            <w:tblPr>
              <w:tblW w:w="4990" w:type="pct"/>
              <w:tblCellMar>
                <w:left w:w="0" w:type="dxa"/>
                <w:right w:w="0" w:type="dxa"/>
              </w:tblCellMar>
              <w:tblLook w:val="04A0" w:firstRow="1" w:lastRow="0" w:firstColumn="1" w:lastColumn="0" w:noHBand="0" w:noVBand="1"/>
            </w:tblPr>
            <w:tblGrid>
              <w:gridCol w:w="496"/>
              <w:gridCol w:w="2761"/>
              <w:gridCol w:w="3746"/>
            </w:tblGrid>
            <w:tr w:rsidR="00875655" w:rsidRPr="00875655" w:rsidTr="00875655">
              <w:tc>
                <w:tcPr>
                  <w:tcW w:w="5000" w:type="pct"/>
                  <w:gridSpan w:val="3"/>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t xml:space="preserve">III. </w:t>
                  </w:r>
                  <w:r w:rsidR="00851F4F" w:rsidRPr="00851F4F">
                    <w:rPr>
                      <w:rFonts w:ascii="Times New Roman" w:eastAsia="Times New Roman" w:hAnsi="Times New Roman" w:cs="Times New Roman"/>
                      <w:sz w:val="28"/>
                      <w:szCs w:val="28"/>
                    </w:rPr>
                    <w:t>Каттоо, маалымдама, күбөлүк жана башка документтерди, ошондой эле алардын көчүрмөлөрүн жана жуп нускаларын берүү тармагында</w:t>
                  </w:r>
                  <w:r w:rsidR="00851F4F">
                    <w:rPr>
                      <w:rFonts w:ascii="Times New Roman" w:eastAsia="Times New Roman" w:hAnsi="Times New Roman" w:cs="Times New Roman"/>
                      <w:sz w:val="28"/>
                      <w:szCs w:val="28"/>
                    </w:rPr>
                    <w:t xml:space="preserve"> </w:t>
                  </w:r>
                </w:p>
              </w:tc>
            </w:tr>
            <w:tr w:rsidR="00875655" w:rsidRPr="00875655" w:rsidTr="00875655">
              <w:tc>
                <w:tcPr>
                  <w:tcW w:w="5000"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t xml:space="preserve">1. </w:t>
                  </w:r>
                  <w:r w:rsidR="00851F4F" w:rsidRPr="00851F4F">
                    <w:rPr>
                      <w:rFonts w:ascii="Times New Roman" w:eastAsia="Times New Roman" w:hAnsi="Times New Roman" w:cs="Times New Roman"/>
                      <w:sz w:val="28"/>
                      <w:szCs w:val="28"/>
                    </w:rPr>
                    <w:t>Мамлекеттик кызмат көрсөтүүнүн паспорту</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t>1</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851F4F" w:rsidP="00CD5C23">
                  <w:pPr>
                    <w:spacing w:after="0" w:line="240" w:lineRule="auto"/>
                    <w:rPr>
                      <w:rFonts w:ascii="Times New Roman" w:eastAsia="Times New Roman" w:hAnsi="Times New Roman" w:cs="Times New Roman"/>
                      <w:sz w:val="28"/>
                      <w:szCs w:val="28"/>
                    </w:rPr>
                  </w:pPr>
                  <w:r w:rsidRPr="00851F4F">
                    <w:rPr>
                      <w:rFonts w:ascii="Times New Roman" w:eastAsia="Times New Roman" w:hAnsi="Times New Roman" w:cs="Times New Roman"/>
                      <w:sz w:val="28"/>
                      <w:szCs w:val="28"/>
                    </w:rPr>
                    <w:t>Кызмат көрсөтүүнүн аталышы</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851F4F" w:rsidRDefault="00851F4F" w:rsidP="00CD5C23">
                  <w:pPr>
                    <w:spacing w:after="0" w:line="240" w:lineRule="auto"/>
                    <w:rPr>
                      <w:rFonts w:ascii="Times New Roman" w:eastAsia="Times New Roman" w:hAnsi="Times New Roman" w:cs="Times New Roman"/>
                      <w:sz w:val="28"/>
                      <w:szCs w:val="28"/>
                    </w:rPr>
                  </w:pPr>
                  <w:r w:rsidRPr="00851F4F">
                    <w:rPr>
                      <w:rFonts w:ascii="Times New Roman" w:eastAsia="Times New Roman" w:hAnsi="Times New Roman" w:cs="Times New Roman"/>
                      <w:sz w:val="28"/>
                      <w:szCs w:val="28"/>
                    </w:rPr>
                    <w:t xml:space="preserve">Милдеттүү медициналык камсыздандыруу полисин тариздөө жана берүү - Мамлекеттик кызмат көрсөтүүлөрдүн бирдиктүү </w:t>
                  </w:r>
                  <w:r w:rsidRPr="00851F4F">
                    <w:rPr>
                      <w:rFonts w:ascii="Times New Roman" w:eastAsia="Times New Roman" w:hAnsi="Times New Roman" w:cs="Times New Roman"/>
                      <w:sz w:val="28"/>
                      <w:szCs w:val="28"/>
                    </w:rPr>
                    <w:lastRenderedPageBreak/>
                    <w:t>реестри (тизмеги) 4-бап, 90-пункт</w:t>
                  </w:r>
                </w:p>
                <w:p w:rsidR="006C7592" w:rsidRPr="00875655" w:rsidRDefault="00875655" w:rsidP="00CD5C23">
                  <w:pPr>
                    <w:spacing w:after="0" w:line="240" w:lineRule="auto"/>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t>Оформление и выдача полиса обязательного медицинского страхования - глава 4, пункт 90 Единого реестра (перечня) государственных услуг</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2</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851F4F" w:rsidP="00CD5C23">
                  <w:pPr>
                    <w:spacing w:after="0" w:line="240" w:lineRule="auto"/>
                    <w:rPr>
                      <w:rFonts w:ascii="Times New Roman" w:eastAsia="Times New Roman" w:hAnsi="Times New Roman" w:cs="Times New Roman"/>
                      <w:sz w:val="28"/>
                      <w:szCs w:val="28"/>
                    </w:rPr>
                  </w:pPr>
                  <w:r w:rsidRPr="00851F4F">
                    <w:rPr>
                      <w:rFonts w:ascii="Times New Roman" w:eastAsia="Times New Roman" w:hAnsi="Times New Roman" w:cs="Times New Roman"/>
                      <w:sz w:val="28"/>
                      <w:szCs w:val="28"/>
                    </w:rPr>
                    <w:t>Кызматтарды көрсөткөн мамлекеттик органдын (мекеменин) толук аталышы</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556A51" w:rsidRPr="00556A51" w:rsidRDefault="00556A51" w:rsidP="00CD5C23">
                  <w:pPr>
                    <w:spacing w:after="0" w:line="240" w:lineRule="auto"/>
                    <w:rPr>
                      <w:rFonts w:ascii="Times New Roman" w:eastAsia="Times New Roman" w:hAnsi="Times New Roman" w:cs="Times New Roman"/>
                      <w:b/>
                      <w:sz w:val="28"/>
                      <w:szCs w:val="28"/>
                    </w:rPr>
                  </w:pPr>
                  <w:r w:rsidRPr="00556A51">
                    <w:rPr>
                      <w:rFonts w:ascii="Times New Roman" w:eastAsia="Times New Roman" w:hAnsi="Times New Roman" w:cs="Times New Roman"/>
                      <w:b/>
                      <w:sz w:val="28"/>
                      <w:szCs w:val="28"/>
                    </w:rPr>
                    <w:t xml:space="preserve">Жарандарды базалык мамлекеттик жана милдеттүү медициналык камсыздандыруу жаатындагы мамлекеттик саясатты ишке ашыруучу Кыргыз Республикасынын мамлекеттик органы (мындан ары - медициналык камсыздандыруу жаатындагы ыйгарым укуктуу мамлекеттик орган) жана анын аймактык башкармалыктары (мындан ары - медициналык камсыздандыруу жаатындагы ыйгарым </w:t>
                  </w:r>
                  <w:r w:rsidRPr="00556A51">
                    <w:rPr>
                      <w:rFonts w:ascii="Times New Roman" w:eastAsia="Times New Roman" w:hAnsi="Times New Roman" w:cs="Times New Roman"/>
                      <w:b/>
                      <w:sz w:val="28"/>
                      <w:szCs w:val="28"/>
                    </w:rPr>
                    <w:lastRenderedPageBreak/>
                    <w:t>укуктуу мамлекеттик органдын а</w:t>
                  </w:r>
                  <w:r>
                    <w:rPr>
                      <w:rFonts w:ascii="Times New Roman" w:eastAsia="Times New Roman" w:hAnsi="Times New Roman" w:cs="Times New Roman"/>
                      <w:b/>
                      <w:sz w:val="28"/>
                      <w:szCs w:val="28"/>
                    </w:rPr>
                    <w:t>ймактык башкармалыктары).</w:t>
                  </w:r>
                </w:p>
                <w:p w:rsidR="00510471" w:rsidRPr="00286AF1" w:rsidRDefault="00556A51" w:rsidP="00CD5C23">
                  <w:pPr>
                    <w:spacing w:after="0" w:line="240" w:lineRule="auto"/>
                    <w:rPr>
                      <w:rFonts w:ascii="Times New Roman" w:eastAsia="Times New Roman" w:hAnsi="Times New Roman" w:cs="Times New Roman"/>
                      <w:b/>
                      <w:sz w:val="28"/>
                      <w:szCs w:val="28"/>
                    </w:rPr>
                  </w:pPr>
                  <w:r w:rsidRPr="00556A51">
                    <w:rPr>
                      <w:rFonts w:ascii="Times New Roman" w:eastAsia="Times New Roman" w:hAnsi="Times New Roman" w:cs="Times New Roman"/>
                      <w:b/>
                      <w:sz w:val="28"/>
                      <w:szCs w:val="28"/>
                    </w:rPr>
                    <w:t xml:space="preserve">Аймактык органдардын тизмеси кызмат көрсөтүү стандарттары менен кошо медициналык камсыздандыруу жаатындагы ыйгарым укуктуу </w:t>
                  </w:r>
                  <w:proofErr w:type="spellStart"/>
                  <w:r w:rsidRPr="00556A51">
                    <w:rPr>
                      <w:rFonts w:ascii="Times New Roman" w:eastAsia="Times New Roman" w:hAnsi="Times New Roman" w:cs="Times New Roman"/>
                      <w:b/>
                      <w:sz w:val="28"/>
                      <w:szCs w:val="28"/>
                    </w:rPr>
                    <w:t>мамлекеттик</w:t>
                  </w:r>
                  <w:proofErr w:type="spellEnd"/>
                  <w:r w:rsidRPr="00556A51">
                    <w:rPr>
                      <w:rFonts w:ascii="Times New Roman" w:eastAsia="Times New Roman" w:hAnsi="Times New Roman" w:cs="Times New Roman"/>
                      <w:b/>
                      <w:sz w:val="28"/>
                      <w:szCs w:val="28"/>
                    </w:rPr>
                    <w:t xml:space="preserve"> </w:t>
                  </w:r>
                  <w:proofErr w:type="spellStart"/>
                  <w:r w:rsidRPr="00556A51">
                    <w:rPr>
                      <w:rFonts w:ascii="Times New Roman" w:eastAsia="Times New Roman" w:hAnsi="Times New Roman" w:cs="Times New Roman"/>
                      <w:b/>
                      <w:sz w:val="28"/>
                      <w:szCs w:val="28"/>
                    </w:rPr>
                    <w:t>органдын</w:t>
                  </w:r>
                  <w:proofErr w:type="spellEnd"/>
                  <w:r w:rsidRPr="00556A51">
                    <w:rPr>
                      <w:rFonts w:ascii="Times New Roman" w:eastAsia="Times New Roman" w:hAnsi="Times New Roman" w:cs="Times New Roman"/>
                      <w:b/>
                      <w:sz w:val="28"/>
                      <w:szCs w:val="28"/>
                    </w:rPr>
                    <w:t xml:space="preserve"> </w:t>
                  </w:r>
                  <w:proofErr w:type="spellStart"/>
                  <w:r w:rsidRPr="00556A51">
                    <w:rPr>
                      <w:rFonts w:ascii="Times New Roman" w:eastAsia="Times New Roman" w:hAnsi="Times New Roman" w:cs="Times New Roman"/>
                      <w:b/>
                      <w:sz w:val="28"/>
                      <w:szCs w:val="28"/>
                    </w:rPr>
                    <w:t>сайтында</w:t>
                  </w:r>
                  <w:proofErr w:type="spellEnd"/>
                  <w:r w:rsidRPr="00556A51">
                    <w:rPr>
                      <w:rFonts w:ascii="Times New Roman" w:eastAsia="Times New Roman" w:hAnsi="Times New Roman" w:cs="Times New Roman"/>
                      <w:b/>
                      <w:sz w:val="28"/>
                      <w:szCs w:val="28"/>
                    </w:rPr>
                    <w:t xml:space="preserve"> </w:t>
                  </w:r>
                  <w:proofErr w:type="spellStart"/>
                  <w:r w:rsidRPr="00556A51">
                    <w:rPr>
                      <w:rFonts w:ascii="Times New Roman" w:eastAsia="Times New Roman" w:hAnsi="Times New Roman" w:cs="Times New Roman"/>
                      <w:b/>
                      <w:sz w:val="28"/>
                      <w:szCs w:val="28"/>
                    </w:rPr>
                    <w:t>жайгаштырылат</w:t>
                  </w:r>
                  <w:proofErr w:type="spellEnd"/>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5</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556A51" w:rsidP="00CD5C23">
                  <w:pPr>
                    <w:spacing w:after="0" w:line="240" w:lineRule="auto"/>
                    <w:rPr>
                      <w:rFonts w:ascii="Times New Roman" w:eastAsia="Times New Roman" w:hAnsi="Times New Roman" w:cs="Times New Roman"/>
                      <w:sz w:val="28"/>
                      <w:szCs w:val="28"/>
                    </w:rPr>
                  </w:pPr>
                  <w:r w:rsidRPr="00556A51">
                    <w:rPr>
                      <w:rFonts w:ascii="Times New Roman" w:eastAsia="Times New Roman" w:hAnsi="Times New Roman" w:cs="Times New Roman"/>
                      <w:sz w:val="28"/>
                      <w:szCs w:val="28"/>
                    </w:rPr>
                    <w:t>Көрсөтүлгөн мамлекеттик кызматтардын акыркы жыйынтыгы</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556A51" w:rsidRPr="00556A51" w:rsidRDefault="00556A51" w:rsidP="00CD5C23">
                  <w:pPr>
                    <w:spacing w:after="0" w:line="240" w:lineRule="auto"/>
                    <w:rPr>
                      <w:rFonts w:ascii="Times New Roman" w:eastAsia="Times New Roman" w:hAnsi="Times New Roman" w:cs="Times New Roman"/>
                      <w:b/>
                      <w:sz w:val="28"/>
                      <w:szCs w:val="28"/>
                    </w:rPr>
                  </w:pPr>
                  <w:r w:rsidRPr="00556A51">
                    <w:rPr>
                      <w:rFonts w:ascii="Times New Roman" w:eastAsia="Times New Roman" w:hAnsi="Times New Roman" w:cs="Times New Roman"/>
                      <w:sz w:val="28"/>
                      <w:szCs w:val="28"/>
                    </w:rPr>
                    <w:t xml:space="preserve">Камсыздандырылган адамдын статусун жана милдеттүү медициналык камсыздандыруу тутумунда ишке ашырылып жаткан программалар боюнча медициналык кызмат көрсөтүүнү алуу укугун берүүчү милдеттүү медициналык камсыздандыруу полиси. </w:t>
                  </w:r>
                  <w:r w:rsidRPr="00556A51">
                    <w:rPr>
                      <w:rFonts w:ascii="Times New Roman" w:eastAsia="Times New Roman" w:hAnsi="Times New Roman" w:cs="Times New Roman"/>
                      <w:b/>
                      <w:sz w:val="28"/>
                      <w:szCs w:val="28"/>
                    </w:rPr>
                    <w:t>ММК полиси чектелген мөөнөткө (12 айга) жана акы төлөмө негизде берилет</w:t>
                  </w:r>
                </w:p>
                <w:p w:rsidR="00713A5E" w:rsidRPr="00972AC4" w:rsidRDefault="00713A5E" w:rsidP="00CD5C23">
                  <w:pPr>
                    <w:spacing w:after="0" w:line="240" w:lineRule="auto"/>
                    <w:rPr>
                      <w:rFonts w:ascii="Times New Roman" w:eastAsia="Times New Roman" w:hAnsi="Times New Roman" w:cs="Times New Roman"/>
                      <w:b/>
                      <w:sz w:val="28"/>
                      <w:szCs w:val="28"/>
                    </w:rPr>
                  </w:pPr>
                </w:p>
                <w:p w:rsidR="00713A5E" w:rsidRPr="00972AC4" w:rsidRDefault="00713A5E" w:rsidP="00CD5C23">
                  <w:pPr>
                    <w:spacing w:after="0" w:line="240" w:lineRule="auto"/>
                    <w:rPr>
                      <w:rFonts w:ascii="Times New Roman" w:eastAsia="Times New Roman" w:hAnsi="Times New Roman" w:cs="Times New Roman"/>
                      <w:b/>
                      <w:sz w:val="28"/>
                      <w:szCs w:val="28"/>
                    </w:rPr>
                  </w:pPr>
                </w:p>
                <w:p w:rsidR="00713A5E" w:rsidRPr="00972AC4" w:rsidRDefault="00713A5E" w:rsidP="00CD5C23">
                  <w:pPr>
                    <w:spacing w:after="0" w:line="240" w:lineRule="auto"/>
                    <w:rPr>
                      <w:rFonts w:ascii="Times New Roman" w:eastAsia="Times New Roman" w:hAnsi="Times New Roman" w:cs="Times New Roman"/>
                      <w:b/>
                      <w:sz w:val="28"/>
                      <w:szCs w:val="28"/>
                    </w:rPr>
                  </w:pPr>
                </w:p>
                <w:p w:rsidR="00713A5E" w:rsidRPr="00972AC4" w:rsidRDefault="00713A5E" w:rsidP="00CD5C23">
                  <w:pPr>
                    <w:spacing w:after="0" w:line="240" w:lineRule="auto"/>
                    <w:rPr>
                      <w:rFonts w:ascii="Times New Roman" w:eastAsia="Times New Roman" w:hAnsi="Times New Roman" w:cs="Times New Roman"/>
                      <w:b/>
                      <w:sz w:val="28"/>
                      <w:szCs w:val="28"/>
                    </w:rPr>
                  </w:pPr>
                </w:p>
                <w:p w:rsidR="00713A5E" w:rsidRPr="00972AC4" w:rsidRDefault="00713A5E" w:rsidP="00CD5C23">
                  <w:pPr>
                    <w:spacing w:after="0" w:line="240" w:lineRule="auto"/>
                    <w:rPr>
                      <w:rFonts w:ascii="Times New Roman" w:eastAsia="Times New Roman" w:hAnsi="Times New Roman" w:cs="Times New Roman"/>
                      <w:b/>
                      <w:sz w:val="28"/>
                      <w:szCs w:val="28"/>
                    </w:rPr>
                  </w:pPr>
                </w:p>
                <w:p w:rsidR="00713A5E" w:rsidRDefault="00713A5E" w:rsidP="00CD5C23">
                  <w:pPr>
                    <w:spacing w:after="0" w:line="240" w:lineRule="auto"/>
                    <w:rPr>
                      <w:rFonts w:ascii="Times New Roman" w:eastAsia="Times New Roman" w:hAnsi="Times New Roman" w:cs="Times New Roman"/>
                      <w:b/>
                      <w:sz w:val="28"/>
                      <w:szCs w:val="28"/>
                    </w:rPr>
                  </w:pPr>
                </w:p>
                <w:p w:rsidR="00CD5C23" w:rsidRPr="00972AC4" w:rsidRDefault="00CD5C23" w:rsidP="00CD5C23">
                  <w:pPr>
                    <w:spacing w:after="0" w:line="240" w:lineRule="auto"/>
                    <w:rPr>
                      <w:rFonts w:ascii="Times New Roman" w:eastAsia="Times New Roman" w:hAnsi="Times New Roman" w:cs="Times New Roman"/>
                      <w:b/>
                      <w:sz w:val="28"/>
                      <w:szCs w:val="28"/>
                    </w:rPr>
                  </w:pPr>
                </w:p>
                <w:p w:rsidR="00875655" w:rsidRDefault="00875655" w:rsidP="00CD5C23">
                  <w:pPr>
                    <w:spacing w:after="0" w:line="240" w:lineRule="auto"/>
                    <w:rPr>
                      <w:rFonts w:ascii="Times New Roman" w:eastAsia="Times New Roman" w:hAnsi="Times New Roman" w:cs="Times New Roman"/>
                      <w:sz w:val="28"/>
                      <w:szCs w:val="28"/>
                    </w:rPr>
                  </w:pPr>
                </w:p>
                <w:p w:rsidR="00556A51" w:rsidRDefault="00556A51" w:rsidP="00CD5C23">
                  <w:pPr>
                    <w:spacing w:after="0" w:line="240" w:lineRule="auto"/>
                    <w:rPr>
                      <w:rFonts w:ascii="Times New Roman" w:eastAsia="Times New Roman" w:hAnsi="Times New Roman" w:cs="Times New Roman"/>
                      <w:sz w:val="28"/>
                      <w:szCs w:val="28"/>
                    </w:rPr>
                  </w:pPr>
                </w:p>
                <w:p w:rsidR="00556A51" w:rsidRPr="00875655" w:rsidRDefault="00556A51" w:rsidP="00CD5C23">
                  <w:pPr>
                    <w:spacing w:after="0" w:line="240" w:lineRule="auto"/>
                    <w:rPr>
                      <w:rFonts w:ascii="Times New Roman" w:eastAsia="Times New Roman" w:hAnsi="Times New Roman" w:cs="Times New Roman"/>
                      <w:sz w:val="28"/>
                      <w:szCs w:val="28"/>
                    </w:rPr>
                  </w:pP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6</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556A51" w:rsidP="00CD5C23">
                  <w:pPr>
                    <w:spacing w:after="0" w:line="240" w:lineRule="auto"/>
                    <w:rPr>
                      <w:rFonts w:ascii="Times New Roman" w:eastAsia="Times New Roman" w:hAnsi="Times New Roman" w:cs="Times New Roman"/>
                      <w:sz w:val="28"/>
                      <w:szCs w:val="28"/>
                    </w:rPr>
                  </w:pPr>
                  <w:r w:rsidRPr="00556A51">
                    <w:rPr>
                      <w:rFonts w:ascii="Times New Roman" w:eastAsia="Times New Roman" w:hAnsi="Times New Roman" w:cs="Times New Roman"/>
                      <w:sz w:val="28"/>
                      <w:szCs w:val="28"/>
                    </w:rPr>
                    <w:t>Мамлекеттик кызмат көрсөтүүнүн шарты</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556A51" w:rsidRPr="00556A51" w:rsidRDefault="00556A51" w:rsidP="00CD5C23">
                  <w:pPr>
                    <w:spacing w:after="0" w:line="240" w:lineRule="auto"/>
                    <w:rPr>
                      <w:rFonts w:ascii="Times New Roman" w:eastAsia="Times New Roman" w:hAnsi="Times New Roman" w:cs="Times New Roman"/>
                      <w:sz w:val="28"/>
                      <w:szCs w:val="28"/>
                    </w:rPr>
                  </w:pPr>
                  <w:r w:rsidRPr="00556A51">
                    <w:rPr>
                      <w:rFonts w:ascii="Times New Roman" w:eastAsia="Times New Roman" w:hAnsi="Times New Roman" w:cs="Times New Roman"/>
                      <w:sz w:val="28"/>
                      <w:szCs w:val="28"/>
                    </w:rPr>
                    <w:t xml:space="preserve">ММК полисин алуу үчүн, арыз ээси же анын </w:t>
                  </w:r>
                  <w:r w:rsidRPr="00556A51">
                    <w:rPr>
                      <w:rFonts w:ascii="Times New Roman" w:eastAsia="Times New Roman" w:hAnsi="Times New Roman" w:cs="Times New Roman"/>
                      <w:b/>
                      <w:sz w:val="28"/>
                      <w:szCs w:val="28"/>
                    </w:rPr>
                    <w:t xml:space="preserve">ыйгарым укуктуу өкүлү медициналык камсыздандыруу жаатындагы ыйгарым укуктуу мамлекеттик органдын </w:t>
                  </w:r>
                  <w:r w:rsidRPr="00556A51">
                    <w:rPr>
                      <w:rFonts w:ascii="Times New Roman" w:eastAsia="Times New Roman" w:hAnsi="Times New Roman" w:cs="Times New Roman"/>
                      <w:sz w:val="28"/>
                      <w:szCs w:val="28"/>
                    </w:rPr>
                    <w:t xml:space="preserve">аймактык башкармалыгына же жашаган (катталган) жери боюнча </w:t>
                  </w:r>
                  <w:r w:rsidRPr="00556A51">
                    <w:rPr>
                      <w:rFonts w:ascii="Times New Roman" w:eastAsia="Times New Roman" w:hAnsi="Times New Roman" w:cs="Times New Roman"/>
                      <w:b/>
                      <w:sz w:val="28"/>
                      <w:szCs w:val="28"/>
                    </w:rPr>
                    <w:t>биринчи деңгээлдеги саламаттык сактоо уюмдарына (мындан ары - ҮМБ/ҮДТ)</w:t>
                  </w:r>
                  <w:r w:rsidRPr="00556A51">
                    <w:rPr>
                      <w:rFonts w:ascii="Times New Roman" w:eastAsia="Times New Roman" w:hAnsi="Times New Roman" w:cs="Times New Roman"/>
                      <w:sz w:val="28"/>
                      <w:szCs w:val="28"/>
                    </w:rPr>
                    <w:t xml:space="preserve"> кайрылуусу</w:t>
                  </w:r>
                  <w:r>
                    <w:rPr>
                      <w:rFonts w:ascii="Times New Roman" w:eastAsia="Times New Roman" w:hAnsi="Times New Roman" w:cs="Times New Roman"/>
                      <w:sz w:val="28"/>
                      <w:szCs w:val="28"/>
                    </w:rPr>
                    <w:t xml:space="preserve"> зарыл.</w:t>
                  </w:r>
                </w:p>
                <w:p w:rsidR="00556A51" w:rsidRPr="00556A51" w:rsidRDefault="00556A51" w:rsidP="00CD5C23">
                  <w:pPr>
                    <w:spacing w:after="0" w:line="240" w:lineRule="auto"/>
                    <w:rPr>
                      <w:rFonts w:ascii="Times New Roman" w:eastAsia="Times New Roman" w:hAnsi="Times New Roman" w:cs="Times New Roman"/>
                      <w:sz w:val="28"/>
                      <w:szCs w:val="28"/>
                    </w:rPr>
                  </w:pPr>
                  <w:r w:rsidRPr="00556A51">
                    <w:rPr>
                      <w:rFonts w:ascii="Times New Roman" w:eastAsia="Times New Roman" w:hAnsi="Times New Roman" w:cs="Times New Roman"/>
                      <w:sz w:val="28"/>
                      <w:szCs w:val="28"/>
                    </w:rPr>
                    <w:t xml:space="preserve">Арыз ээлерине кызмат көрсөтүү атайын бөлүнгөн жерде жүргүзүлөт. Келүүчүлөргө күтүү үчүн </w:t>
                  </w:r>
                  <w:r w:rsidRPr="00556A51">
                    <w:rPr>
                      <w:rFonts w:ascii="Times New Roman" w:eastAsia="Times New Roman" w:hAnsi="Times New Roman" w:cs="Times New Roman"/>
                      <w:sz w:val="28"/>
                      <w:szCs w:val="28"/>
                    </w:rPr>
                    <w:lastRenderedPageBreak/>
                    <w:t>зарыл болгон шарттар түзүлөт: кийим чечүүчү жай, күтүү үчүн орундар, телефон, жылуулук, суу түтүктөрү, ажаткана (региондордо борбордук суу түтүктөрүнө жана канализацияга туташуу мүмкүнчүлүгү болбого</w:t>
                  </w:r>
                  <w:r>
                    <w:rPr>
                      <w:rFonts w:ascii="Times New Roman" w:eastAsia="Times New Roman" w:hAnsi="Times New Roman" w:cs="Times New Roman"/>
                      <w:sz w:val="28"/>
                      <w:szCs w:val="28"/>
                    </w:rPr>
                    <w:t xml:space="preserve">н учурда - короодогу ажаткана). </w:t>
                  </w:r>
                  <w:r w:rsidRPr="00556A51">
                    <w:rPr>
                      <w:rFonts w:ascii="Times New Roman" w:eastAsia="Times New Roman" w:hAnsi="Times New Roman" w:cs="Times New Roman"/>
                      <w:sz w:val="28"/>
                      <w:szCs w:val="28"/>
                    </w:rPr>
                    <w:t>Ден соолугунун мүмкүнчүлүгү чектелүү адамдар үчүн имаратта атайын жабдуулар каралган (пандустар, туткалар).</w:t>
                  </w:r>
                </w:p>
                <w:p w:rsidR="00556A51" w:rsidRPr="00556A51" w:rsidRDefault="00556A51" w:rsidP="00CD5C23">
                  <w:pPr>
                    <w:spacing w:after="0" w:line="240" w:lineRule="auto"/>
                    <w:rPr>
                      <w:rFonts w:ascii="Times New Roman" w:eastAsia="Times New Roman" w:hAnsi="Times New Roman" w:cs="Times New Roman"/>
                      <w:sz w:val="28"/>
                      <w:szCs w:val="28"/>
                    </w:rPr>
                  </w:pPr>
                  <w:r w:rsidRPr="00556A51">
                    <w:rPr>
                      <w:rFonts w:ascii="Times New Roman" w:eastAsia="Times New Roman" w:hAnsi="Times New Roman" w:cs="Times New Roman"/>
                      <w:sz w:val="28"/>
                      <w:szCs w:val="28"/>
                    </w:rPr>
                    <w:t>Кызмат көрсөтүү кезек күтүү принциби боюнча жүргүзүлөт. Улуу Ата мекендик согуштун катышуучулары жана майыптары, ооруктун эмгекчилери жана аларга теңештирилген адамдар, ден соолугунун мүмкүнчүлүгү чектелүү адамдар кезексиз тейленет.</w:t>
                  </w:r>
                </w:p>
                <w:p w:rsidR="00556A51" w:rsidRPr="00556A51" w:rsidRDefault="00556A51" w:rsidP="00CD5C23">
                  <w:pPr>
                    <w:spacing w:after="0" w:line="240" w:lineRule="auto"/>
                    <w:rPr>
                      <w:rFonts w:ascii="Times New Roman" w:eastAsia="Times New Roman" w:hAnsi="Times New Roman" w:cs="Times New Roman"/>
                      <w:sz w:val="28"/>
                      <w:szCs w:val="28"/>
                    </w:rPr>
                  </w:pPr>
                </w:p>
                <w:p w:rsidR="00875655" w:rsidRPr="00875655" w:rsidRDefault="00556A51" w:rsidP="00CD5C23">
                  <w:pPr>
                    <w:spacing w:after="0" w:line="240" w:lineRule="auto"/>
                    <w:rPr>
                      <w:rFonts w:ascii="Times New Roman" w:eastAsia="Times New Roman" w:hAnsi="Times New Roman" w:cs="Times New Roman"/>
                      <w:sz w:val="28"/>
                      <w:szCs w:val="28"/>
                    </w:rPr>
                  </w:pPr>
                  <w:r w:rsidRPr="00556A51">
                    <w:rPr>
                      <w:rFonts w:ascii="Times New Roman" w:eastAsia="Times New Roman" w:hAnsi="Times New Roman" w:cs="Times New Roman"/>
                      <w:sz w:val="28"/>
                      <w:szCs w:val="28"/>
                    </w:rPr>
                    <w:lastRenderedPageBreak/>
                    <w:t xml:space="preserve">Келүүчүлөргө ыңгайлуу болуш үчүн кызмат көрсөтүлүүчү жерде медициналык камсыздандыруу жаатындагы </w:t>
                  </w:r>
                  <w:r w:rsidRPr="00556A51">
                    <w:rPr>
                      <w:rFonts w:ascii="Times New Roman" w:eastAsia="Times New Roman" w:hAnsi="Times New Roman" w:cs="Times New Roman"/>
                      <w:b/>
                      <w:sz w:val="28"/>
                      <w:szCs w:val="28"/>
                    </w:rPr>
                    <w:t>ыйгарым укуктуу мамлекеттик органдын аймактык башкармалыктарында жана ҮДБ/ҮДТларда</w:t>
                  </w:r>
                  <w:r w:rsidRPr="00556A51">
                    <w:rPr>
                      <w:rFonts w:ascii="Times New Roman" w:eastAsia="Times New Roman" w:hAnsi="Times New Roman" w:cs="Times New Roman"/>
                      <w:sz w:val="28"/>
                      <w:szCs w:val="28"/>
                    </w:rPr>
                    <w:t xml:space="preserve"> ММК полисин сатып алуу үчүн зарыл болгон документтердин тизмеги жана арыздардын үлгүлөрү </w:t>
                  </w:r>
                  <w:proofErr w:type="spellStart"/>
                  <w:r w:rsidRPr="00556A51">
                    <w:rPr>
                      <w:rFonts w:ascii="Times New Roman" w:eastAsia="Times New Roman" w:hAnsi="Times New Roman" w:cs="Times New Roman"/>
                      <w:sz w:val="28"/>
                      <w:szCs w:val="28"/>
                    </w:rPr>
                    <w:t>көрсөтүлгөн</w:t>
                  </w:r>
                  <w:proofErr w:type="spellEnd"/>
                  <w:r w:rsidRPr="00556A51">
                    <w:rPr>
                      <w:rFonts w:ascii="Times New Roman" w:eastAsia="Times New Roman" w:hAnsi="Times New Roman" w:cs="Times New Roman"/>
                      <w:sz w:val="28"/>
                      <w:szCs w:val="28"/>
                    </w:rPr>
                    <w:t xml:space="preserve"> такта </w:t>
                  </w:r>
                  <w:proofErr w:type="spellStart"/>
                  <w:r w:rsidRPr="00556A51">
                    <w:rPr>
                      <w:rFonts w:ascii="Times New Roman" w:eastAsia="Times New Roman" w:hAnsi="Times New Roman" w:cs="Times New Roman"/>
                      <w:sz w:val="28"/>
                      <w:szCs w:val="28"/>
                    </w:rPr>
                    <w:t>болушу</w:t>
                  </w:r>
                  <w:proofErr w:type="spellEnd"/>
                  <w:r w:rsidRPr="00556A51">
                    <w:rPr>
                      <w:rFonts w:ascii="Times New Roman" w:eastAsia="Times New Roman" w:hAnsi="Times New Roman" w:cs="Times New Roman"/>
                      <w:sz w:val="28"/>
                      <w:szCs w:val="28"/>
                    </w:rPr>
                    <w:t xml:space="preserve"> </w:t>
                  </w:r>
                  <w:proofErr w:type="spellStart"/>
                  <w:r w:rsidRPr="00556A51">
                    <w:rPr>
                      <w:rFonts w:ascii="Times New Roman" w:eastAsia="Times New Roman" w:hAnsi="Times New Roman" w:cs="Times New Roman"/>
                      <w:sz w:val="28"/>
                      <w:szCs w:val="28"/>
                    </w:rPr>
                    <w:t>керек</w:t>
                  </w:r>
                  <w:proofErr w:type="spellEnd"/>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7</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9074B2" w:rsidP="00CD5C23">
                  <w:pPr>
                    <w:spacing w:after="0" w:line="240" w:lineRule="auto"/>
                    <w:rPr>
                      <w:rFonts w:ascii="Times New Roman" w:eastAsia="Times New Roman" w:hAnsi="Times New Roman" w:cs="Times New Roman"/>
                      <w:sz w:val="28"/>
                      <w:szCs w:val="28"/>
                    </w:rPr>
                  </w:pPr>
                  <w:r w:rsidRPr="009074B2">
                    <w:rPr>
                      <w:rFonts w:ascii="Times New Roman" w:eastAsia="Times New Roman" w:hAnsi="Times New Roman" w:cs="Times New Roman"/>
                      <w:sz w:val="28"/>
                      <w:szCs w:val="28"/>
                    </w:rPr>
                    <w:t>Мамлекеттик кызмат көрсөтүүнүн мөөнөтү</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794E2F" w:rsidRPr="00794E2F"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Документтерди кабыл алууга, арызды тариздөөгө, полистин наркын кассага төлөөгө кетке</w:t>
                  </w:r>
                  <w:r>
                    <w:rPr>
                      <w:rFonts w:ascii="Times New Roman" w:eastAsia="Times New Roman" w:hAnsi="Times New Roman" w:cs="Times New Roman"/>
                      <w:sz w:val="28"/>
                      <w:szCs w:val="28"/>
                    </w:rPr>
                    <w:t>н убакыттын чеги - 15-20 мүнөт.</w:t>
                  </w:r>
                </w:p>
                <w:p w:rsidR="00794E2F" w:rsidRPr="00794E2F"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Телефон менен жана жеке аңгемелешүүдө адистердин консультация берүүсү 10 мүнөттөн ашпоого тийиш.</w:t>
                  </w:r>
                </w:p>
                <w:p w:rsidR="00794E2F" w:rsidRPr="00794E2F" w:rsidRDefault="00794E2F" w:rsidP="00CD5C23">
                  <w:pPr>
                    <w:spacing w:after="0" w:line="240" w:lineRule="auto"/>
                    <w:rPr>
                      <w:rFonts w:ascii="Times New Roman" w:eastAsia="Times New Roman" w:hAnsi="Times New Roman" w:cs="Times New Roman"/>
                      <w:sz w:val="28"/>
                      <w:szCs w:val="28"/>
                    </w:rPr>
                  </w:pPr>
                </w:p>
                <w:p w:rsidR="00510471"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 xml:space="preserve">ММК полисин алуунун чектелген мөөнөтү арызды </w:t>
                  </w:r>
                  <w:r w:rsidRPr="00794E2F">
                    <w:rPr>
                      <w:rFonts w:ascii="Times New Roman" w:eastAsia="Times New Roman" w:hAnsi="Times New Roman" w:cs="Times New Roman"/>
                      <w:sz w:val="28"/>
                      <w:szCs w:val="28"/>
                    </w:rPr>
                    <w:lastRenderedPageBreak/>
                    <w:t xml:space="preserve">бергенден жана анын наркын төлөгөн күндөн тартып </w:t>
                  </w:r>
                  <w:r w:rsidRPr="00794E2F">
                    <w:rPr>
                      <w:rFonts w:ascii="Times New Roman" w:eastAsia="Times New Roman" w:hAnsi="Times New Roman" w:cs="Times New Roman"/>
                      <w:b/>
                      <w:sz w:val="28"/>
                      <w:szCs w:val="28"/>
                    </w:rPr>
                    <w:t xml:space="preserve">15 </w:t>
                  </w:r>
                  <w:proofErr w:type="spellStart"/>
                  <w:r w:rsidRPr="00794E2F">
                    <w:rPr>
                      <w:rFonts w:ascii="Times New Roman" w:eastAsia="Times New Roman" w:hAnsi="Times New Roman" w:cs="Times New Roman"/>
                      <w:sz w:val="28"/>
                      <w:szCs w:val="28"/>
                    </w:rPr>
                    <w:t>күндөн</w:t>
                  </w:r>
                  <w:proofErr w:type="spellEnd"/>
                  <w:r w:rsidRPr="00794E2F">
                    <w:rPr>
                      <w:rFonts w:ascii="Times New Roman" w:eastAsia="Times New Roman" w:hAnsi="Times New Roman" w:cs="Times New Roman"/>
                      <w:sz w:val="28"/>
                      <w:szCs w:val="28"/>
                    </w:rPr>
                    <w:t xml:space="preserve"> </w:t>
                  </w:r>
                  <w:proofErr w:type="spellStart"/>
                  <w:r w:rsidRPr="00794E2F">
                    <w:rPr>
                      <w:rFonts w:ascii="Times New Roman" w:eastAsia="Times New Roman" w:hAnsi="Times New Roman" w:cs="Times New Roman"/>
                      <w:sz w:val="28"/>
                      <w:szCs w:val="28"/>
                    </w:rPr>
                    <w:t>ашпоого</w:t>
                  </w:r>
                  <w:proofErr w:type="spellEnd"/>
                  <w:r w:rsidRPr="00794E2F">
                    <w:rPr>
                      <w:rFonts w:ascii="Times New Roman" w:eastAsia="Times New Roman" w:hAnsi="Times New Roman" w:cs="Times New Roman"/>
                      <w:sz w:val="28"/>
                      <w:szCs w:val="28"/>
                    </w:rPr>
                    <w:t xml:space="preserve"> </w:t>
                  </w:r>
                  <w:proofErr w:type="spellStart"/>
                  <w:r w:rsidRPr="00794E2F">
                    <w:rPr>
                      <w:rFonts w:ascii="Times New Roman" w:eastAsia="Times New Roman" w:hAnsi="Times New Roman" w:cs="Times New Roman"/>
                      <w:sz w:val="28"/>
                      <w:szCs w:val="28"/>
                    </w:rPr>
                    <w:t>тийиш</w:t>
                  </w:r>
                  <w:proofErr w:type="spellEnd"/>
                </w:p>
                <w:p w:rsidR="00CD5C23" w:rsidRDefault="00CD5C23" w:rsidP="00CD5C23">
                  <w:pPr>
                    <w:spacing w:after="0" w:line="240" w:lineRule="auto"/>
                    <w:rPr>
                      <w:rFonts w:ascii="Times New Roman" w:eastAsia="Times New Roman" w:hAnsi="Times New Roman" w:cs="Times New Roman"/>
                      <w:sz w:val="28"/>
                      <w:szCs w:val="28"/>
                    </w:rPr>
                  </w:pPr>
                </w:p>
                <w:p w:rsidR="00CD5C23" w:rsidRPr="00875655" w:rsidRDefault="00CD5C23" w:rsidP="00CD5C23">
                  <w:pPr>
                    <w:spacing w:after="0" w:line="240" w:lineRule="auto"/>
                    <w:rPr>
                      <w:rFonts w:ascii="Times New Roman" w:eastAsia="Times New Roman" w:hAnsi="Times New Roman" w:cs="Times New Roman"/>
                      <w:sz w:val="28"/>
                      <w:szCs w:val="28"/>
                    </w:rPr>
                  </w:pPr>
                </w:p>
              </w:tc>
            </w:tr>
            <w:tr w:rsidR="00875655" w:rsidRPr="00875655" w:rsidTr="00875655">
              <w:tc>
                <w:tcPr>
                  <w:tcW w:w="5000"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794E2F" w:rsidP="00CD5C23">
                  <w:pPr>
                    <w:spacing w:after="0" w:line="240" w:lineRule="auto"/>
                    <w:jc w:val="center"/>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lastRenderedPageBreak/>
                    <w:t>Мамлекеттик кызмат көрсөтүүнү алуучуларга маалымат берүү</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t>8</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Керектөөчүгө көрсөтүлүүчү кызматтар (керектүү маалыматтын тизмеси) жана аларды стандартташтырууга жооптуу мамлекеттик орган жөнүндө маалымат берүү</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t>Мамлекеттик кызмат көрсөтүү жөнүндө маалыматты жа</w:t>
                  </w:r>
                  <w:r>
                    <w:rPr>
                      <w:rFonts w:ascii="Times New Roman" w:eastAsia="Times New Roman" w:hAnsi="Times New Roman" w:cs="Times New Roman"/>
                      <w:b/>
                      <w:sz w:val="28"/>
                      <w:szCs w:val="28"/>
                    </w:rPr>
                    <w:t>ран төмөнкү жерлерден ала алат:</w:t>
                  </w:r>
                </w:p>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t>- медициналык камсыздандыруу жаатындагы ыйгарым укуктуу мамлекеттик органдан, медициналык камсыздандыруу программалар</w:t>
                  </w:r>
                  <w:r>
                    <w:rPr>
                      <w:rFonts w:ascii="Times New Roman" w:eastAsia="Times New Roman" w:hAnsi="Times New Roman" w:cs="Times New Roman"/>
                      <w:b/>
                      <w:sz w:val="28"/>
                      <w:szCs w:val="28"/>
                    </w:rPr>
                    <w:t>ын ишке ашыруу башкармалыгынан;</w:t>
                  </w:r>
                </w:p>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t>- медициналык камсыздандыруу жаатындагы ыйгарым укуктуу мамлекеттик органдын аймактык башкармалыктарынан;</w:t>
                  </w:r>
                </w:p>
                <w:p w:rsidR="00794E2F" w:rsidRPr="00794E2F" w:rsidRDefault="00794E2F" w:rsidP="00CD5C23">
                  <w:pPr>
                    <w:spacing w:after="0" w:line="240" w:lineRule="auto"/>
                    <w:rPr>
                      <w:rFonts w:ascii="Times New Roman" w:eastAsia="Times New Roman" w:hAnsi="Times New Roman" w:cs="Times New Roman"/>
                      <w:b/>
                      <w:sz w:val="28"/>
                      <w:szCs w:val="28"/>
                    </w:rPr>
                  </w:pPr>
                </w:p>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lastRenderedPageBreak/>
                    <w:t>- биринчи деңгээлдеги саламаттык сактоо уюмдарынан (ҮДБ/ҮДТ).</w:t>
                  </w:r>
                </w:p>
                <w:p w:rsidR="00794E2F" w:rsidRPr="00794E2F" w:rsidRDefault="00794E2F" w:rsidP="00CD5C23">
                  <w:pPr>
                    <w:spacing w:after="0" w:line="240" w:lineRule="auto"/>
                    <w:rPr>
                      <w:rFonts w:ascii="Times New Roman" w:eastAsia="Times New Roman" w:hAnsi="Times New Roman" w:cs="Times New Roman"/>
                      <w:b/>
                      <w:sz w:val="28"/>
                      <w:szCs w:val="28"/>
                    </w:rPr>
                  </w:pPr>
                </w:p>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t>Медициналык камсыздандыруу жаатындагы ыйгарым укуктуу мамлекеттик органдын аймактык башкармалыктарынын тизмеси кызмат көрсөтүүнүн стандарты менен кошо медициналык камсыздандыруу жаатындагы ыйгарым укуктуу мамлекеттик органдын сайтын</w:t>
                  </w:r>
                  <w:r>
                    <w:rPr>
                      <w:rFonts w:ascii="Times New Roman" w:eastAsia="Times New Roman" w:hAnsi="Times New Roman" w:cs="Times New Roman"/>
                      <w:b/>
                      <w:sz w:val="28"/>
                      <w:szCs w:val="28"/>
                    </w:rPr>
                    <w:t>да, такталарында жайгаштырылат.</w:t>
                  </w:r>
                </w:p>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t xml:space="preserve">Жарандар үчүн мамлекеттик кызмат көрсөтүү жөнүндө </w:t>
                  </w:r>
                  <w:r>
                    <w:rPr>
                      <w:rFonts w:ascii="Times New Roman" w:eastAsia="Times New Roman" w:hAnsi="Times New Roman" w:cs="Times New Roman"/>
                      <w:b/>
                      <w:sz w:val="28"/>
                      <w:szCs w:val="28"/>
                    </w:rPr>
                    <w:t>маалымат төмөнкү түрдө берилет:</w:t>
                  </w:r>
                </w:p>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t>- жазуу жүзүндө;</w:t>
                  </w:r>
                </w:p>
                <w:p w:rsidR="00794E2F" w:rsidRPr="00794E2F" w:rsidRDefault="00794E2F" w:rsidP="00CD5C23">
                  <w:pPr>
                    <w:spacing w:after="0" w:line="240" w:lineRule="auto"/>
                    <w:rPr>
                      <w:rFonts w:ascii="Times New Roman" w:eastAsia="Times New Roman" w:hAnsi="Times New Roman" w:cs="Times New Roman"/>
                      <w:b/>
                      <w:sz w:val="28"/>
                      <w:szCs w:val="28"/>
                    </w:rPr>
                  </w:pPr>
                </w:p>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lastRenderedPageBreak/>
                    <w:t>- оозеки түрдө (телефон боюнча, ади</w:t>
                  </w:r>
                  <w:r>
                    <w:rPr>
                      <w:rFonts w:ascii="Times New Roman" w:eastAsia="Times New Roman" w:hAnsi="Times New Roman" w:cs="Times New Roman"/>
                      <w:b/>
                      <w:sz w:val="28"/>
                      <w:szCs w:val="28"/>
                    </w:rPr>
                    <w:t>с менен жеке байланыш түзүүдө);</w:t>
                  </w:r>
                </w:p>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t xml:space="preserve">- электрондук форматта (ММК полиси жана жол-жобосу, аны алууга акы </w:t>
                  </w:r>
                  <w:proofErr w:type="spellStart"/>
                  <w:r w:rsidRPr="00794E2F">
                    <w:rPr>
                      <w:rFonts w:ascii="Times New Roman" w:eastAsia="Times New Roman" w:hAnsi="Times New Roman" w:cs="Times New Roman"/>
                      <w:b/>
                      <w:sz w:val="28"/>
                      <w:szCs w:val="28"/>
                    </w:rPr>
                    <w:t>төлөө</w:t>
                  </w:r>
                  <w:proofErr w:type="spellEnd"/>
                  <w:r w:rsidRPr="00794E2F">
                    <w:rPr>
                      <w:rFonts w:ascii="Times New Roman" w:eastAsia="Times New Roman" w:hAnsi="Times New Roman" w:cs="Times New Roman"/>
                      <w:b/>
                      <w:sz w:val="28"/>
                      <w:szCs w:val="28"/>
                    </w:rPr>
                    <w:t xml:space="preserve"> </w:t>
                  </w:r>
                  <w:proofErr w:type="spellStart"/>
                  <w:r w:rsidRPr="00794E2F">
                    <w:rPr>
                      <w:rFonts w:ascii="Times New Roman" w:eastAsia="Times New Roman" w:hAnsi="Times New Roman" w:cs="Times New Roman"/>
                      <w:b/>
                      <w:sz w:val="28"/>
                      <w:szCs w:val="28"/>
                    </w:rPr>
                    <w:t>жөнүндө</w:t>
                  </w:r>
                  <w:proofErr w:type="spellEnd"/>
                  <w:r w:rsidRPr="00794E2F">
                    <w:rPr>
                      <w:rFonts w:ascii="Times New Roman" w:eastAsia="Times New Roman" w:hAnsi="Times New Roman" w:cs="Times New Roman"/>
                      <w:b/>
                      <w:sz w:val="28"/>
                      <w:szCs w:val="28"/>
                    </w:rPr>
                    <w:t xml:space="preserve"> </w:t>
                  </w:r>
                  <w:proofErr w:type="spellStart"/>
                  <w:r w:rsidRPr="00794E2F">
                    <w:rPr>
                      <w:rFonts w:ascii="Times New Roman" w:eastAsia="Times New Roman" w:hAnsi="Times New Roman" w:cs="Times New Roman"/>
                      <w:b/>
                      <w:sz w:val="28"/>
                      <w:szCs w:val="28"/>
                    </w:rPr>
                    <w:t>маалымат</w:t>
                  </w:r>
                  <w:proofErr w:type="spellEnd"/>
                  <w:r w:rsidRPr="00794E2F">
                    <w:rPr>
                      <w:rFonts w:ascii="Times New Roman" w:eastAsia="Times New Roman" w:hAnsi="Times New Roman" w:cs="Times New Roman"/>
                      <w:b/>
                      <w:sz w:val="28"/>
                      <w:szCs w:val="28"/>
                    </w:rPr>
                    <w:t xml:space="preserve">, </w:t>
                  </w:r>
                  <w:r w:rsidR="00CD5C23">
                    <w:rPr>
                      <w:rFonts w:ascii="Times New Roman" w:eastAsia="Times New Roman" w:hAnsi="Times New Roman" w:cs="Times New Roman"/>
                      <w:b/>
                      <w:sz w:val="28"/>
                      <w:szCs w:val="28"/>
                    </w:rPr>
                    <w:t>«</w:t>
                  </w:r>
                  <w:proofErr w:type="spellStart"/>
                  <w:r w:rsidRPr="00794E2F">
                    <w:rPr>
                      <w:rFonts w:ascii="Times New Roman" w:eastAsia="Times New Roman" w:hAnsi="Times New Roman" w:cs="Times New Roman"/>
                      <w:b/>
                      <w:sz w:val="28"/>
                      <w:szCs w:val="28"/>
                    </w:rPr>
                    <w:t>суроолор-жооптор</w:t>
                  </w:r>
                  <w:proofErr w:type="spellEnd"/>
                  <w:r w:rsidR="00CD5C23">
                    <w:rPr>
                      <w:rFonts w:ascii="Times New Roman" w:eastAsia="Times New Roman" w:hAnsi="Times New Roman" w:cs="Times New Roman"/>
                      <w:b/>
                      <w:sz w:val="28"/>
                      <w:szCs w:val="28"/>
                    </w:rPr>
                    <w:t>»</w:t>
                  </w:r>
                  <w:r w:rsidRPr="00794E2F">
                    <w:rPr>
                      <w:rFonts w:ascii="Times New Roman" w:eastAsia="Times New Roman" w:hAnsi="Times New Roman" w:cs="Times New Roman"/>
                      <w:b/>
                      <w:sz w:val="28"/>
                      <w:szCs w:val="28"/>
                    </w:rPr>
                    <w:t xml:space="preserve"> </w:t>
                  </w:r>
                  <w:proofErr w:type="spellStart"/>
                  <w:r w:rsidRPr="00794E2F">
                    <w:rPr>
                      <w:rFonts w:ascii="Times New Roman" w:eastAsia="Times New Roman" w:hAnsi="Times New Roman" w:cs="Times New Roman"/>
                      <w:b/>
                      <w:sz w:val="28"/>
                      <w:szCs w:val="28"/>
                    </w:rPr>
                    <w:t>медициналык</w:t>
                  </w:r>
                  <w:proofErr w:type="spellEnd"/>
                  <w:r w:rsidRPr="00794E2F">
                    <w:rPr>
                      <w:rFonts w:ascii="Times New Roman" w:eastAsia="Times New Roman" w:hAnsi="Times New Roman" w:cs="Times New Roman"/>
                      <w:b/>
                      <w:sz w:val="28"/>
                      <w:szCs w:val="28"/>
                    </w:rPr>
                    <w:t xml:space="preserve"> </w:t>
                  </w:r>
                  <w:proofErr w:type="spellStart"/>
                  <w:r w:rsidRPr="00794E2F">
                    <w:rPr>
                      <w:rFonts w:ascii="Times New Roman" w:eastAsia="Times New Roman" w:hAnsi="Times New Roman" w:cs="Times New Roman"/>
                      <w:b/>
                      <w:sz w:val="28"/>
                      <w:szCs w:val="28"/>
                    </w:rPr>
                    <w:t>камсыздандыруу</w:t>
                  </w:r>
                  <w:proofErr w:type="spellEnd"/>
                  <w:r w:rsidRPr="00794E2F">
                    <w:rPr>
                      <w:rFonts w:ascii="Times New Roman" w:eastAsia="Times New Roman" w:hAnsi="Times New Roman" w:cs="Times New Roman"/>
                      <w:b/>
                      <w:sz w:val="28"/>
                      <w:szCs w:val="28"/>
                    </w:rPr>
                    <w:t xml:space="preserve"> </w:t>
                  </w:r>
                  <w:proofErr w:type="spellStart"/>
                  <w:r w:rsidRPr="00794E2F">
                    <w:rPr>
                      <w:rFonts w:ascii="Times New Roman" w:eastAsia="Times New Roman" w:hAnsi="Times New Roman" w:cs="Times New Roman"/>
                      <w:b/>
                      <w:sz w:val="28"/>
                      <w:szCs w:val="28"/>
                    </w:rPr>
                    <w:t>жаатындагы</w:t>
                  </w:r>
                  <w:proofErr w:type="spellEnd"/>
                  <w:r w:rsidRPr="00794E2F">
                    <w:rPr>
                      <w:rFonts w:ascii="Times New Roman" w:eastAsia="Times New Roman" w:hAnsi="Times New Roman" w:cs="Times New Roman"/>
                      <w:b/>
                      <w:sz w:val="28"/>
                      <w:szCs w:val="28"/>
                    </w:rPr>
                    <w:t xml:space="preserve"> ыйгарым укуктуу мамлекеттик ор</w:t>
                  </w:r>
                  <w:r>
                    <w:rPr>
                      <w:rFonts w:ascii="Times New Roman" w:eastAsia="Times New Roman" w:hAnsi="Times New Roman" w:cs="Times New Roman"/>
                      <w:b/>
                      <w:sz w:val="28"/>
                      <w:szCs w:val="28"/>
                    </w:rPr>
                    <w:t>гандын сайтында - www.foms.kg);</w:t>
                  </w:r>
                </w:p>
                <w:p w:rsidR="00794E2F" w:rsidRPr="00794E2F" w:rsidRDefault="00794E2F" w:rsidP="00CD5C23">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маалымат такталарында;</w:t>
                  </w:r>
                </w:p>
                <w:p w:rsidR="00794E2F" w:rsidRPr="00794E2F"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t>- маалыматтык материалдарда (мамлекеттик жана расмий тил</w:t>
                  </w:r>
                  <w:r>
                    <w:rPr>
                      <w:rFonts w:ascii="Times New Roman" w:eastAsia="Times New Roman" w:hAnsi="Times New Roman" w:cs="Times New Roman"/>
                      <w:b/>
                      <w:sz w:val="28"/>
                      <w:szCs w:val="28"/>
                    </w:rPr>
                    <w:t>дердеги брошюралар, буклеттер).</w:t>
                  </w:r>
                </w:p>
                <w:p w:rsidR="00D529CB" w:rsidRPr="00873EB7" w:rsidRDefault="00794E2F" w:rsidP="00CD5C23">
                  <w:pPr>
                    <w:spacing w:after="0" w:line="240" w:lineRule="auto"/>
                    <w:rPr>
                      <w:rFonts w:ascii="Times New Roman" w:eastAsia="Times New Roman" w:hAnsi="Times New Roman" w:cs="Times New Roman"/>
                      <w:b/>
                      <w:sz w:val="28"/>
                      <w:szCs w:val="28"/>
                    </w:rPr>
                  </w:pPr>
                  <w:r w:rsidRPr="00794E2F">
                    <w:rPr>
                      <w:rFonts w:ascii="Times New Roman" w:eastAsia="Times New Roman" w:hAnsi="Times New Roman" w:cs="Times New Roman"/>
                      <w:b/>
                      <w:sz w:val="28"/>
                      <w:szCs w:val="28"/>
                    </w:rPr>
                    <w:t xml:space="preserve">ММК полисин алуу үчүн арыздардын үлгүлөрү жана Кыргыз Республикасынын жарандарын медициналык-санитардык жардам менен камсыз кылуу боюнча мамлекеттик кепилдиктер </w:t>
                  </w:r>
                  <w:r w:rsidRPr="00794E2F">
                    <w:rPr>
                      <w:rFonts w:ascii="Times New Roman" w:eastAsia="Times New Roman" w:hAnsi="Times New Roman" w:cs="Times New Roman"/>
                      <w:b/>
                      <w:sz w:val="28"/>
                      <w:szCs w:val="28"/>
                    </w:rPr>
                    <w:lastRenderedPageBreak/>
                    <w:t>программасы жана Амбулаториялык деңгээлде дары-дармек менен камсыз кылуу боюнча кошумча программа боюнча саламаттык сактоо уюмдарында медициналык кызмат алуу жөнүндө маалымат медициналык камсыздандыруу жаатындагы ыйгарым укуктуу мамлекеттик органдын аймактык башкармалыктарындагы, ҮМБ/ҮДТлардагы маалымат такталарында көрсөтүлгөн</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9</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Кызмат көрсөтүү жөнүндө маалыматты жайылтуу ыкмалары (бардык мүмкүн болгон ыкмаларды мүнөздөө же санап кетүү)</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794E2F" w:rsidRPr="00794E2F"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Көрсөтүлүүчү кызмат тууралуу маалымат берүү бардык кайрылган адамдарга акысыз негизде кепилденет, маалымат өз убагында жаңыртылып турат. Көрсөтүлүүчү кызмат тууралуу маалыматты жайылтуу төмөнкүлөр аркылуу чагылдырылат:</w:t>
                  </w:r>
                </w:p>
                <w:p w:rsidR="00794E2F" w:rsidRPr="00794E2F" w:rsidRDefault="00CD5C23" w:rsidP="00CD5C23">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 </w:t>
                  </w:r>
                  <w:proofErr w:type="spellStart"/>
                  <w:r>
                    <w:rPr>
                      <w:rFonts w:ascii="Times New Roman" w:eastAsia="Times New Roman" w:hAnsi="Times New Roman" w:cs="Times New Roman"/>
                      <w:sz w:val="28"/>
                      <w:szCs w:val="28"/>
                    </w:rPr>
                    <w:t>ЖМКда</w:t>
                  </w:r>
                  <w:proofErr w:type="spellEnd"/>
                  <w:r>
                    <w:rPr>
                      <w:rFonts w:ascii="Times New Roman" w:eastAsia="Times New Roman" w:hAnsi="Times New Roman" w:cs="Times New Roman"/>
                      <w:sz w:val="28"/>
                      <w:szCs w:val="28"/>
                    </w:rPr>
                    <w:t xml:space="preserve"> («</w:t>
                  </w:r>
                  <w:proofErr w:type="spellStart"/>
                  <w:r w:rsidR="00794E2F" w:rsidRPr="00794E2F">
                    <w:rPr>
                      <w:rFonts w:ascii="Times New Roman" w:eastAsia="Times New Roman" w:hAnsi="Times New Roman" w:cs="Times New Roman"/>
                      <w:sz w:val="28"/>
                      <w:szCs w:val="28"/>
                    </w:rPr>
                    <w:t>Эркин</w:t>
                  </w:r>
                  <w:proofErr w:type="spellEnd"/>
                  <w:r w:rsidR="00794E2F" w:rsidRPr="00794E2F">
                    <w:rPr>
                      <w:rFonts w:ascii="Times New Roman" w:eastAsia="Times New Roman" w:hAnsi="Times New Roman" w:cs="Times New Roman"/>
                      <w:sz w:val="28"/>
                      <w:szCs w:val="28"/>
                    </w:rPr>
                    <w:t xml:space="preserve"> </w:t>
                  </w:r>
                  <w:proofErr w:type="spellStart"/>
                  <w:r w:rsidR="00794E2F" w:rsidRPr="00794E2F">
                    <w:rPr>
                      <w:rFonts w:ascii="Times New Roman" w:eastAsia="Times New Roman" w:hAnsi="Times New Roman" w:cs="Times New Roman"/>
                      <w:sz w:val="28"/>
                      <w:szCs w:val="28"/>
                    </w:rPr>
                    <w:t>Тоо</w:t>
                  </w:r>
                  <w:proofErr w:type="spellEnd"/>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Кыргыз </w:t>
                  </w:r>
                  <w:proofErr w:type="spellStart"/>
                  <w:r w:rsidR="00794E2F" w:rsidRPr="00794E2F">
                    <w:rPr>
                      <w:rFonts w:ascii="Times New Roman" w:eastAsia="Times New Roman" w:hAnsi="Times New Roman" w:cs="Times New Roman"/>
                      <w:sz w:val="28"/>
                      <w:szCs w:val="28"/>
                    </w:rPr>
                    <w:t>Туусу</w:t>
                  </w:r>
                  <w:proofErr w:type="spellEnd"/>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Будь здоров</w:t>
                  </w:r>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 </w:t>
                  </w:r>
                  <w:proofErr w:type="spellStart"/>
                  <w:r w:rsidR="00794E2F" w:rsidRPr="00794E2F">
                    <w:rPr>
                      <w:rFonts w:ascii="Times New Roman" w:eastAsia="Times New Roman" w:hAnsi="Times New Roman" w:cs="Times New Roman"/>
                      <w:sz w:val="28"/>
                      <w:szCs w:val="28"/>
                    </w:rPr>
                    <w:t>газеталары</w:t>
                  </w:r>
                  <w:proofErr w:type="spellEnd"/>
                  <w:r w:rsidR="00794E2F" w:rsidRPr="00794E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sidR="00794E2F" w:rsidRPr="00794E2F">
                    <w:rPr>
                      <w:rFonts w:ascii="Times New Roman" w:eastAsia="Times New Roman" w:hAnsi="Times New Roman" w:cs="Times New Roman"/>
                      <w:sz w:val="28"/>
                      <w:szCs w:val="28"/>
                    </w:rPr>
                    <w:t>АКИпресс</w:t>
                  </w:r>
                  <w:proofErr w:type="spellEnd"/>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sidR="00794E2F" w:rsidRPr="00794E2F">
                    <w:rPr>
                      <w:rFonts w:ascii="Times New Roman" w:eastAsia="Times New Roman" w:hAnsi="Times New Roman" w:cs="Times New Roman"/>
                      <w:sz w:val="28"/>
                      <w:szCs w:val="28"/>
                    </w:rPr>
                    <w:t>Кабар</w:t>
                  </w:r>
                  <w:proofErr w:type="spellEnd"/>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24 КG</w:t>
                  </w:r>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sidR="00794E2F" w:rsidRPr="00794E2F">
                    <w:rPr>
                      <w:rFonts w:ascii="Times New Roman" w:eastAsia="Times New Roman" w:hAnsi="Times New Roman" w:cs="Times New Roman"/>
                      <w:sz w:val="28"/>
                      <w:szCs w:val="28"/>
                    </w:rPr>
                    <w:t>Азаттык</w:t>
                  </w:r>
                  <w:proofErr w:type="spellEnd"/>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sidR="00794E2F" w:rsidRPr="00794E2F">
                    <w:rPr>
                      <w:rFonts w:ascii="Times New Roman" w:eastAsia="Times New Roman" w:hAnsi="Times New Roman" w:cs="Times New Roman"/>
                      <w:sz w:val="28"/>
                      <w:szCs w:val="28"/>
                    </w:rPr>
                    <w:t>Баракелде</w:t>
                  </w:r>
                  <w:proofErr w:type="spellEnd"/>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 </w:t>
                  </w:r>
                  <w:proofErr w:type="spellStart"/>
                  <w:r w:rsidR="00794E2F" w:rsidRPr="00794E2F">
                    <w:rPr>
                      <w:rFonts w:ascii="Times New Roman" w:eastAsia="Times New Roman" w:hAnsi="Times New Roman" w:cs="Times New Roman"/>
                      <w:sz w:val="28"/>
                      <w:szCs w:val="28"/>
                    </w:rPr>
                    <w:t>маалымат</w:t>
                  </w:r>
                  <w:proofErr w:type="spellEnd"/>
                  <w:r w:rsidR="00794E2F" w:rsidRPr="00794E2F">
                    <w:rPr>
                      <w:rFonts w:ascii="Times New Roman" w:eastAsia="Times New Roman" w:hAnsi="Times New Roman" w:cs="Times New Roman"/>
                      <w:sz w:val="28"/>
                      <w:szCs w:val="28"/>
                    </w:rPr>
                    <w:t xml:space="preserve"> </w:t>
                  </w:r>
                  <w:proofErr w:type="spellStart"/>
                  <w:r w:rsidR="00794E2F" w:rsidRPr="00794E2F">
                    <w:rPr>
                      <w:rFonts w:ascii="Times New Roman" w:eastAsia="Times New Roman" w:hAnsi="Times New Roman" w:cs="Times New Roman"/>
                      <w:sz w:val="28"/>
                      <w:szCs w:val="28"/>
                    </w:rPr>
                    <w:t>сайттарында</w:t>
                  </w:r>
                  <w:proofErr w:type="spellEnd"/>
                  <w:r w:rsidR="00794E2F" w:rsidRPr="00794E2F">
                    <w:rPr>
                      <w:rFonts w:ascii="Times New Roman" w:eastAsia="Times New Roman" w:hAnsi="Times New Roman" w:cs="Times New Roman"/>
                      <w:sz w:val="28"/>
                      <w:szCs w:val="28"/>
                    </w:rPr>
                    <w:t xml:space="preserve">, Кыргыз </w:t>
                  </w:r>
                  <w:proofErr w:type="spellStart"/>
                  <w:r w:rsidR="00794E2F" w:rsidRPr="00794E2F">
                    <w:rPr>
                      <w:rFonts w:ascii="Times New Roman" w:eastAsia="Times New Roman" w:hAnsi="Times New Roman" w:cs="Times New Roman"/>
                      <w:sz w:val="28"/>
                      <w:szCs w:val="28"/>
                    </w:rPr>
                    <w:t>радиосунда</w:t>
                  </w:r>
                  <w:proofErr w:type="spellEnd"/>
                  <w:r w:rsidR="00794E2F" w:rsidRPr="00794E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КТР</w:t>
                  </w:r>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w:t>
                  </w:r>
                  <w:proofErr w:type="spellStart"/>
                  <w:r w:rsidR="00794E2F" w:rsidRPr="00794E2F">
                    <w:rPr>
                      <w:rFonts w:ascii="Times New Roman" w:eastAsia="Times New Roman" w:hAnsi="Times New Roman" w:cs="Times New Roman"/>
                      <w:sz w:val="28"/>
                      <w:szCs w:val="28"/>
                    </w:rPr>
                    <w:t>Замана</w:t>
                  </w:r>
                  <w:proofErr w:type="spellEnd"/>
                  <w:r w:rsidR="00794E2F" w:rsidRPr="00794E2F">
                    <w:rPr>
                      <w:rFonts w:ascii="Times New Roman" w:eastAsia="Times New Roman" w:hAnsi="Times New Roman" w:cs="Times New Roman"/>
                      <w:sz w:val="28"/>
                      <w:szCs w:val="28"/>
                    </w:rPr>
                    <w:t xml:space="preserve"> TV</w:t>
                  </w:r>
                  <w:r>
                    <w:rPr>
                      <w:rFonts w:ascii="Times New Roman" w:eastAsia="Times New Roman" w:hAnsi="Times New Roman" w:cs="Times New Roman"/>
                      <w:sz w:val="28"/>
                      <w:szCs w:val="28"/>
                    </w:rPr>
                    <w:t>»</w:t>
                  </w:r>
                  <w:r w:rsidR="00794E2F" w:rsidRPr="00794E2F">
                    <w:rPr>
                      <w:rFonts w:ascii="Times New Roman" w:eastAsia="Times New Roman" w:hAnsi="Times New Roman" w:cs="Times New Roman"/>
                      <w:sz w:val="28"/>
                      <w:szCs w:val="28"/>
                    </w:rPr>
                    <w:t>, НБТ телеканалдарын</w:t>
                  </w:r>
                  <w:r w:rsidR="00794E2F">
                    <w:rPr>
                      <w:rFonts w:ascii="Times New Roman" w:eastAsia="Times New Roman" w:hAnsi="Times New Roman" w:cs="Times New Roman"/>
                      <w:sz w:val="28"/>
                      <w:szCs w:val="28"/>
                    </w:rPr>
                    <w:t>да);</w:t>
                  </w:r>
                </w:p>
                <w:p w:rsidR="00794E2F" w:rsidRPr="00794E2F"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 xml:space="preserve">- </w:t>
                  </w:r>
                  <w:r w:rsidRPr="00794E2F">
                    <w:rPr>
                      <w:rFonts w:ascii="Times New Roman" w:eastAsia="Times New Roman" w:hAnsi="Times New Roman" w:cs="Times New Roman"/>
                      <w:b/>
                      <w:sz w:val="28"/>
                      <w:szCs w:val="28"/>
                    </w:rPr>
                    <w:t xml:space="preserve">медициналык камсыздандыруу жаатындагы ыйгарым укуктуу мамлекеттик органдын </w:t>
                  </w:r>
                  <w:r>
                    <w:rPr>
                      <w:rFonts w:ascii="Times New Roman" w:eastAsia="Times New Roman" w:hAnsi="Times New Roman" w:cs="Times New Roman"/>
                      <w:sz w:val="28"/>
                      <w:szCs w:val="28"/>
                    </w:rPr>
                    <w:t>сайтында - www.foms.kg;</w:t>
                  </w:r>
                </w:p>
                <w:p w:rsidR="00794E2F" w:rsidRPr="00794E2F"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 мамлекеттик жана расмий тилдердеги маалымат такталары</w:t>
                  </w:r>
                  <w:r>
                    <w:rPr>
                      <w:rFonts w:ascii="Times New Roman" w:eastAsia="Times New Roman" w:hAnsi="Times New Roman" w:cs="Times New Roman"/>
                      <w:sz w:val="28"/>
                      <w:szCs w:val="28"/>
                    </w:rPr>
                    <w:t>нда, брошюраларда, буклеттерде;</w:t>
                  </w:r>
                </w:p>
                <w:p w:rsidR="00794E2F" w:rsidRPr="00794E2F"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 xml:space="preserve">- </w:t>
                  </w:r>
                  <w:r w:rsidRPr="00794E2F">
                    <w:rPr>
                      <w:rFonts w:ascii="Times New Roman" w:eastAsia="Times New Roman" w:hAnsi="Times New Roman" w:cs="Times New Roman"/>
                      <w:b/>
                      <w:sz w:val="28"/>
                      <w:szCs w:val="28"/>
                    </w:rPr>
                    <w:t>медициналык камсыздандыруу жаатындагы ыйгарым укуктуу мамлекеттик органдын</w:t>
                  </w:r>
                  <w:r>
                    <w:rPr>
                      <w:rFonts w:ascii="Times New Roman" w:eastAsia="Times New Roman" w:hAnsi="Times New Roman" w:cs="Times New Roman"/>
                      <w:sz w:val="28"/>
                      <w:szCs w:val="28"/>
                    </w:rPr>
                    <w:t xml:space="preserve"> жана </w:t>
                  </w:r>
                  <w:proofErr w:type="spellStart"/>
                  <w:r>
                    <w:rPr>
                      <w:rFonts w:ascii="Times New Roman" w:eastAsia="Times New Roman" w:hAnsi="Times New Roman" w:cs="Times New Roman"/>
                      <w:sz w:val="28"/>
                      <w:szCs w:val="28"/>
                    </w:rPr>
                    <w:t>анын</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аймактык</w:t>
                  </w:r>
                  <w:proofErr w:type="spellEnd"/>
                  <w:r>
                    <w:rPr>
                      <w:rFonts w:ascii="Times New Roman" w:eastAsia="Times New Roman" w:hAnsi="Times New Roman" w:cs="Times New Roman"/>
                      <w:sz w:val="28"/>
                      <w:szCs w:val="28"/>
                    </w:rPr>
                    <w:t xml:space="preserve"> </w:t>
                  </w:r>
                  <w:proofErr w:type="spellStart"/>
                  <w:r w:rsidRPr="00794E2F">
                    <w:rPr>
                      <w:rFonts w:ascii="Times New Roman" w:eastAsia="Times New Roman" w:hAnsi="Times New Roman" w:cs="Times New Roman"/>
                      <w:sz w:val="28"/>
                      <w:szCs w:val="28"/>
                    </w:rPr>
                    <w:t>башкармалыктарынын</w:t>
                  </w:r>
                  <w:proofErr w:type="spellEnd"/>
                  <w:r w:rsidRPr="00794E2F">
                    <w:rPr>
                      <w:rFonts w:ascii="Times New Roman" w:eastAsia="Times New Roman" w:hAnsi="Times New Roman" w:cs="Times New Roman"/>
                      <w:sz w:val="28"/>
                      <w:szCs w:val="28"/>
                    </w:rPr>
                    <w:t xml:space="preserve"> </w:t>
                  </w:r>
                  <w:r w:rsidR="00CD5C23">
                    <w:rPr>
                      <w:rFonts w:ascii="Times New Roman" w:eastAsia="Times New Roman" w:hAnsi="Times New Roman" w:cs="Times New Roman"/>
                      <w:sz w:val="28"/>
                      <w:szCs w:val="28"/>
                    </w:rPr>
                    <w:lastRenderedPageBreak/>
                    <w:t>«</w:t>
                  </w:r>
                  <w:proofErr w:type="spellStart"/>
                  <w:r>
                    <w:rPr>
                      <w:rFonts w:ascii="Times New Roman" w:eastAsia="Times New Roman" w:hAnsi="Times New Roman" w:cs="Times New Roman"/>
                      <w:sz w:val="28"/>
                      <w:szCs w:val="28"/>
                    </w:rPr>
                    <w:t>ишеним</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телефондору</w:t>
                  </w:r>
                  <w:proofErr w:type="spellEnd"/>
                  <w:r w:rsidR="00CD5C23">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боюнча</w:t>
                  </w:r>
                  <w:proofErr w:type="spellEnd"/>
                  <w:r>
                    <w:rPr>
                      <w:rFonts w:ascii="Times New Roman" w:eastAsia="Times New Roman" w:hAnsi="Times New Roman" w:cs="Times New Roman"/>
                      <w:sz w:val="28"/>
                      <w:szCs w:val="28"/>
                    </w:rPr>
                    <w:t>;</w:t>
                  </w:r>
                </w:p>
                <w:p w:rsidR="00794E2F" w:rsidRPr="00794E2F"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 xml:space="preserve">- </w:t>
                  </w:r>
                  <w:r w:rsidRPr="00794E2F">
                    <w:rPr>
                      <w:rFonts w:ascii="Times New Roman" w:eastAsia="Times New Roman" w:hAnsi="Times New Roman" w:cs="Times New Roman"/>
                      <w:b/>
                      <w:sz w:val="28"/>
                      <w:szCs w:val="28"/>
                    </w:rPr>
                    <w:t>медициналык камсыздандыруу жаатындагы ыйгарым укуктуу мамлекеттик органдын</w:t>
                  </w:r>
                  <w:r w:rsidRPr="00794E2F">
                    <w:rPr>
                      <w:rFonts w:ascii="Times New Roman" w:eastAsia="Times New Roman" w:hAnsi="Times New Roman" w:cs="Times New Roman"/>
                      <w:sz w:val="28"/>
                      <w:szCs w:val="28"/>
                    </w:rPr>
                    <w:t xml:space="preserve"> жана анын аймактык башкармалыкта</w:t>
                  </w:r>
                  <w:r>
                    <w:rPr>
                      <w:rFonts w:ascii="Times New Roman" w:eastAsia="Times New Roman" w:hAnsi="Times New Roman" w:cs="Times New Roman"/>
                      <w:sz w:val="28"/>
                      <w:szCs w:val="28"/>
                    </w:rPr>
                    <w:t>рынын коомдук кабылдамаларында;</w:t>
                  </w:r>
                </w:p>
                <w:p w:rsidR="00283974" w:rsidRPr="00875655" w:rsidRDefault="00794E2F" w:rsidP="00CD5C23">
                  <w:pPr>
                    <w:spacing w:after="0" w:line="240" w:lineRule="auto"/>
                    <w:rPr>
                      <w:rFonts w:ascii="Times New Roman" w:eastAsia="Times New Roman" w:hAnsi="Times New Roman" w:cs="Times New Roman"/>
                      <w:sz w:val="28"/>
                      <w:szCs w:val="28"/>
                    </w:rPr>
                  </w:pPr>
                  <w:r w:rsidRPr="00794E2F">
                    <w:rPr>
                      <w:rFonts w:ascii="Times New Roman" w:eastAsia="Times New Roman" w:hAnsi="Times New Roman" w:cs="Times New Roman"/>
                      <w:sz w:val="28"/>
                      <w:szCs w:val="28"/>
                    </w:rPr>
                    <w:t xml:space="preserve">- калк, коомдук жана өкмөттүк эмес </w:t>
                  </w:r>
                  <w:proofErr w:type="spellStart"/>
                  <w:r w:rsidRPr="00794E2F">
                    <w:rPr>
                      <w:rFonts w:ascii="Times New Roman" w:eastAsia="Times New Roman" w:hAnsi="Times New Roman" w:cs="Times New Roman"/>
                      <w:sz w:val="28"/>
                      <w:szCs w:val="28"/>
                    </w:rPr>
                    <w:t>уюмдар</w:t>
                  </w:r>
                  <w:proofErr w:type="spellEnd"/>
                  <w:r w:rsidRPr="00794E2F">
                    <w:rPr>
                      <w:rFonts w:ascii="Times New Roman" w:eastAsia="Times New Roman" w:hAnsi="Times New Roman" w:cs="Times New Roman"/>
                      <w:sz w:val="28"/>
                      <w:szCs w:val="28"/>
                    </w:rPr>
                    <w:t xml:space="preserve"> </w:t>
                  </w:r>
                  <w:proofErr w:type="spellStart"/>
                  <w:r w:rsidRPr="00794E2F">
                    <w:rPr>
                      <w:rFonts w:ascii="Times New Roman" w:eastAsia="Times New Roman" w:hAnsi="Times New Roman" w:cs="Times New Roman"/>
                      <w:sz w:val="28"/>
                      <w:szCs w:val="28"/>
                    </w:rPr>
                    <w:t>менен</w:t>
                  </w:r>
                  <w:proofErr w:type="spellEnd"/>
                  <w:r w:rsidRPr="00794E2F">
                    <w:rPr>
                      <w:rFonts w:ascii="Times New Roman" w:eastAsia="Times New Roman" w:hAnsi="Times New Roman" w:cs="Times New Roman"/>
                      <w:sz w:val="28"/>
                      <w:szCs w:val="28"/>
                    </w:rPr>
                    <w:t xml:space="preserve"> </w:t>
                  </w:r>
                  <w:proofErr w:type="spellStart"/>
                  <w:r w:rsidRPr="00794E2F">
                    <w:rPr>
                      <w:rFonts w:ascii="Times New Roman" w:eastAsia="Times New Roman" w:hAnsi="Times New Roman" w:cs="Times New Roman"/>
                      <w:sz w:val="28"/>
                      <w:szCs w:val="28"/>
                    </w:rPr>
                    <w:t>жолугушуу</w:t>
                  </w:r>
                  <w:proofErr w:type="spellEnd"/>
                  <w:r w:rsidRPr="00794E2F">
                    <w:rPr>
                      <w:rFonts w:ascii="Times New Roman" w:eastAsia="Times New Roman" w:hAnsi="Times New Roman" w:cs="Times New Roman"/>
                      <w:sz w:val="28"/>
                      <w:szCs w:val="28"/>
                    </w:rPr>
                    <w:t xml:space="preserve"> </w:t>
                  </w:r>
                  <w:proofErr w:type="spellStart"/>
                  <w:r w:rsidRPr="00794E2F">
                    <w:rPr>
                      <w:rFonts w:ascii="Times New Roman" w:eastAsia="Times New Roman" w:hAnsi="Times New Roman" w:cs="Times New Roman"/>
                      <w:sz w:val="28"/>
                      <w:szCs w:val="28"/>
                    </w:rPr>
                    <w:t>учурунда</w:t>
                  </w:r>
                  <w:proofErr w:type="spellEnd"/>
                  <w:r w:rsidR="00283974">
                    <w:rPr>
                      <w:rFonts w:ascii="Times New Roman" w:eastAsia="Times New Roman" w:hAnsi="Times New Roman" w:cs="Times New Roman"/>
                      <w:sz w:val="28"/>
                      <w:szCs w:val="28"/>
                    </w:rPr>
                    <w:t>.</w:t>
                  </w:r>
                </w:p>
              </w:tc>
            </w:tr>
            <w:tr w:rsidR="00875655" w:rsidRPr="00875655" w:rsidTr="00875655">
              <w:tc>
                <w:tcPr>
                  <w:tcW w:w="5000"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283974" w:rsidP="00CD5C23">
                  <w:pPr>
                    <w:spacing w:after="0" w:line="240" w:lineRule="auto"/>
                    <w:jc w:val="center"/>
                    <w:rPr>
                      <w:rFonts w:ascii="Times New Roman" w:eastAsia="Times New Roman" w:hAnsi="Times New Roman" w:cs="Times New Roman"/>
                      <w:sz w:val="28"/>
                      <w:szCs w:val="28"/>
                    </w:rPr>
                  </w:pPr>
                  <w:r w:rsidRPr="00283974">
                    <w:rPr>
                      <w:rFonts w:ascii="Times New Roman" w:eastAsia="Times New Roman" w:hAnsi="Times New Roman" w:cs="Times New Roman"/>
                      <w:sz w:val="28"/>
                      <w:szCs w:val="28"/>
                    </w:rPr>
                    <w:lastRenderedPageBreak/>
                    <w:t>Тейлөө жана мамлекеттик кызмат көрсөтүү</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t>10</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283974" w:rsidP="00CD5C23">
                  <w:pPr>
                    <w:spacing w:after="0" w:line="240" w:lineRule="auto"/>
                    <w:rPr>
                      <w:rFonts w:ascii="Times New Roman" w:eastAsia="Times New Roman" w:hAnsi="Times New Roman" w:cs="Times New Roman"/>
                      <w:sz w:val="28"/>
                      <w:szCs w:val="28"/>
                    </w:rPr>
                  </w:pPr>
                  <w:r w:rsidRPr="00283974">
                    <w:rPr>
                      <w:rFonts w:ascii="Times New Roman" w:eastAsia="Times New Roman" w:hAnsi="Times New Roman" w:cs="Times New Roman"/>
                      <w:sz w:val="28"/>
                      <w:szCs w:val="28"/>
                    </w:rPr>
                    <w:t>Келүүчүлөр менен пикир алмашуу</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283974" w:rsidRPr="00283974" w:rsidRDefault="00283974" w:rsidP="00CD5C23">
                  <w:pPr>
                    <w:spacing w:after="0" w:line="240" w:lineRule="auto"/>
                    <w:rPr>
                      <w:rFonts w:ascii="Times New Roman" w:eastAsia="Times New Roman" w:hAnsi="Times New Roman" w:cs="Times New Roman"/>
                      <w:sz w:val="28"/>
                      <w:szCs w:val="28"/>
                    </w:rPr>
                  </w:pPr>
                  <w:r w:rsidRPr="00283974">
                    <w:rPr>
                      <w:rFonts w:ascii="Times New Roman" w:eastAsia="Times New Roman" w:hAnsi="Times New Roman" w:cs="Times New Roman"/>
                      <w:sz w:val="28"/>
                      <w:szCs w:val="28"/>
                    </w:rPr>
                    <w:t xml:space="preserve">Медициналык камсыздандыруу жаатындагы </w:t>
                  </w:r>
                  <w:r w:rsidRPr="00283974">
                    <w:rPr>
                      <w:rFonts w:ascii="Times New Roman" w:eastAsia="Times New Roman" w:hAnsi="Times New Roman" w:cs="Times New Roman"/>
                      <w:b/>
                      <w:sz w:val="28"/>
                      <w:szCs w:val="28"/>
                    </w:rPr>
                    <w:t>ыйгарым укуктуу мамлекеттик органдын бардык аймактык башкармалыктарында жана ҮДБ/ҮДТларда</w:t>
                  </w:r>
                  <w:r w:rsidRPr="00283974">
                    <w:rPr>
                      <w:rFonts w:ascii="Times New Roman" w:eastAsia="Times New Roman" w:hAnsi="Times New Roman" w:cs="Times New Roman"/>
                      <w:sz w:val="28"/>
                      <w:szCs w:val="28"/>
                    </w:rPr>
                    <w:t xml:space="preserve"> ММК полисин берүүгө жооптуу кызматкер болот. Кабинетте маалыматтык табличкалар болот.</w:t>
                  </w:r>
                </w:p>
                <w:p w:rsidR="00283974" w:rsidRPr="00283974" w:rsidRDefault="00283974" w:rsidP="00CD5C23">
                  <w:pPr>
                    <w:spacing w:after="0" w:line="240" w:lineRule="auto"/>
                    <w:rPr>
                      <w:rFonts w:ascii="Times New Roman" w:eastAsia="Times New Roman" w:hAnsi="Times New Roman" w:cs="Times New Roman"/>
                      <w:sz w:val="28"/>
                      <w:szCs w:val="28"/>
                    </w:rPr>
                  </w:pPr>
                </w:p>
                <w:p w:rsidR="00283974" w:rsidRPr="00283974" w:rsidRDefault="00283974" w:rsidP="00CD5C23">
                  <w:pPr>
                    <w:spacing w:after="0" w:line="240" w:lineRule="auto"/>
                    <w:rPr>
                      <w:rFonts w:ascii="Times New Roman" w:eastAsia="Times New Roman" w:hAnsi="Times New Roman" w:cs="Times New Roman"/>
                      <w:sz w:val="28"/>
                      <w:szCs w:val="28"/>
                    </w:rPr>
                  </w:pPr>
                  <w:r w:rsidRPr="00283974">
                    <w:rPr>
                      <w:rFonts w:ascii="Times New Roman" w:eastAsia="Times New Roman" w:hAnsi="Times New Roman" w:cs="Times New Roman"/>
                      <w:sz w:val="28"/>
                      <w:szCs w:val="28"/>
                    </w:rPr>
                    <w:lastRenderedPageBreak/>
                    <w:t xml:space="preserve">Медициналык камсыздандыруу жаатындагы </w:t>
                  </w:r>
                  <w:r w:rsidRPr="00283974">
                    <w:rPr>
                      <w:rFonts w:ascii="Times New Roman" w:eastAsia="Times New Roman" w:hAnsi="Times New Roman" w:cs="Times New Roman"/>
                      <w:b/>
                      <w:sz w:val="28"/>
                      <w:szCs w:val="28"/>
                    </w:rPr>
                    <w:t>ыйгарым укуктуу мамлекеттик органдын</w:t>
                  </w:r>
                  <w:r w:rsidRPr="00283974">
                    <w:rPr>
                      <w:rFonts w:ascii="Times New Roman" w:eastAsia="Times New Roman" w:hAnsi="Times New Roman" w:cs="Times New Roman"/>
                      <w:sz w:val="28"/>
                      <w:szCs w:val="28"/>
                    </w:rPr>
                    <w:t xml:space="preserve"> аймактык башкармалыктарынын калк менен иштеген бардык кызматкерлеринде аты-жөнү жана кызмат орду көрсөтүлгөн персонификацияланган табличкал</w:t>
                  </w:r>
                  <w:r>
                    <w:rPr>
                      <w:rFonts w:ascii="Times New Roman" w:eastAsia="Times New Roman" w:hAnsi="Times New Roman" w:cs="Times New Roman"/>
                      <w:sz w:val="28"/>
                      <w:szCs w:val="28"/>
                    </w:rPr>
                    <w:t>ары (бейджиктери) болушу керек.</w:t>
                  </w:r>
                </w:p>
                <w:p w:rsidR="00283974" w:rsidRPr="00283974" w:rsidRDefault="00283974" w:rsidP="00CD5C23">
                  <w:pPr>
                    <w:spacing w:after="0" w:line="240" w:lineRule="auto"/>
                    <w:rPr>
                      <w:rFonts w:ascii="Times New Roman" w:eastAsia="Times New Roman" w:hAnsi="Times New Roman" w:cs="Times New Roman"/>
                      <w:sz w:val="28"/>
                      <w:szCs w:val="28"/>
                    </w:rPr>
                  </w:pPr>
                  <w:r w:rsidRPr="00283974">
                    <w:rPr>
                      <w:rFonts w:ascii="Times New Roman" w:eastAsia="Times New Roman" w:hAnsi="Times New Roman" w:cs="Times New Roman"/>
                      <w:sz w:val="28"/>
                      <w:szCs w:val="28"/>
                    </w:rPr>
                    <w:t xml:space="preserve">Бардык кызматкерлер </w:t>
                  </w:r>
                  <w:proofErr w:type="spellStart"/>
                  <w:r w:rsidRPr="00283974">
                    <w:rPr>
                      <w:rFonts w:ascii="Times New Roman" w:eastAsia="Times New Roman" w:hAnsi="Times New Roman" w:cs="Times New Roman"/>
                      <w:sz w:val="28"/>
                      <w:szCs w:val="28"/>
                    </w:rPr>
                    <w:t>кызматтык</w:t>
                  </w:r>
                  <w:proofErr w:type="spellEnd"/>
                  <w:r w:rsidRPr="00283974">
                    <w:rPr>
                      <w:rFonts w:ascii="Times New Roman" w:eastAsia="Times New Roman" w:hAnsi="Times New Roman" w:cs="Times New Roman"/>
                      <w:sz w:val="28"/>
                      <w:szCs w:val="28"/>
                    </w:rPr>
                    <w:t xml:space="preserve"> </w:t>
                  </w:r>
                  <w:proofErr w:type="spellStart"/>
                  <w:r w:rsidRPr="00283974">
                    <w:rPr>
                      <w:rFonts w:ascii="Times New Roman" w:eastAsia="Times New Roman" w:hAnsi="Times New Roman" w:cs="Times New Roman"/>
                      <w:sz w:val="28"/>
                      <w:szCs w:val="28"/>
                    </w:rPr>
                    <w:t>нускамаларды</w:t>
                  </w:r>
                  <w:proofErr w:type="spellEnd"/>
                  <w:r w:rsidRPr="00283974">
                    <w:rPr>
                      <w:rFonts w:ascii="Times New Roman" w:eastAsia="Times New Roman" w:hAnsi="Times New Roman" w:cs="Times New Roman"/>
                      <w:sz w:val="28"/>
                      <w:szCs w:val="28"/>
                    </w:rPr>
                    <w:t xml:space="preserve"> </w:t>
                  </w:r>
                  <w:proofErr w:type="spellStart"/>
                  <w:r w:rsidRPr="00283974">
                    <w:rPr>
                      <w:rFonts w:ascii="Times New Roman" w:eastAsia="Times New Roman" w:hAnsi="Times New Roman" w:cs="Times New Roman"/>
                      <w:sz w:val="28"/>
                      <w:szCs w:val="28"/>
                    </w:rPr>
                    <w:t>жана</w:t>
                  </w:r>
                  <w:proofErr w:type="spellEnd"/>
                  <w:r w:rsidRPr="00283974">
                    <w:rPr>
                      <w:rFonts w:ascii="Times New Roman" w:eastAsia="Times New Roman" w:hAnsi="Times New Roman" w:cs="Times New Roman"/>
                      <w:sz w:val="28"/>
                      <w:szCs w:val="28"/>
                    </w:rPr>
                    <w:t xml:space="preserve"> </w:t>
                  </w:r>
                  <w:r w:rsidR="00CD5C23">
                    <w:rPr>
                      <w:rFonts w:ascii="Times New Roman" w:eastAsia="Times New Roman" w:hAnsi="Times New Roman" w:cs="Times New Roman"/>
                      <w:sz w:val="28"/>
                      <w:szCs w:val="28"/>
                    </w:rPr>
                    <w:t>«</w:t>
                  </w:r>
                  <w:proofErr w:type="spellStart"/>
                  <w:r w:rsidRPr="00283974">
                    <w:rPr>
                      <w:rFonts w:ascii="Times New Roman" w:eastAsia="Times New Roman" w:hAnsi="Times New Roman" w:cs="Times New Roman"/>
                      <w:b/>
                      <w:sz w:val="28"/>
                      <w:szCs w:val="28"/>
                    </w:rPr>
                    <w:t>Мамлекеттик</w:t>
                  </w:r>
                  <w:proofErr w:type="spellEnd"/>
                  <w:r w:rsidRPr="00283974">
                    <w:rPr>
                      <w:rFonts w:ascii="Times New Roman" w:eastAsia="Times New Roman" w:hAnsi="Times New Roman" w:cs="Times New Roman"/>
                      <w:b/>
                      <w:sz w:val="28"/>
                      <w:szCs w:val="28"/>
                    </w:rPr>
                    <w:t xml:space="preserve"> </w:t>
                  </w:r>
                  <w:proofErr w:type="spellStart"/>
                  <w:r w:rsidRPr="00283974">
                    <w:rPr>
                      <w:rFonts w:ascii="Times New Roman" w:eastAsia="Times New Roman" w:hAnsi="Times New Roman" w:cs="Times New Roman"/>
                      <w:b/>
                      <w:sz w:val="28"/>
                      <w:szCs w:val="28"/>
                    </w:rPr>
                    <w:t>кызмат</w:t>
                  </w:r>
                  <w:proofErr w:type="spellEnd"/>
                  <w:r w:rsidRPr="00283974">
                    <w:rPr>
                      <w:rFonts w:ascii="Times New Roman" w:eastAsia="Times New Roman" w:hAnsi="Times New Roman" w:cs="Times New Roman"/>
                      <w:b/>
                      <w:sz w:val="28"/>
                      <w:szCs w:val="28"/>
                    </w:rPr>
                    <w:t xml:space="preserve"> </w:t>
                  </w:r>
                  <w:proofErr w:type="spellStart"/>
                  <w:r w:rsidRPr="00283974">
                    <w:rPr>
                      <w:rFonts w:ascii="Times New Roman" w:eastAsia="Times New Roman" w:hAnsi="Times New Roman" w:cs="Times New Roman"/>
                      <w:b/>
                      <w:sz w:val="28"/>
                      <w:szCs w:val="28"/>
                    </w:rPr>
                    <w:t>жөнүндө</w:t>
                  </w:r>
                  <w:proofErr w:type="spellEnd"/>
                  <w:r w:rsidR="00CD5C23">
                    <w:rPr>
                      <w:rFonts w:ascii="Times New Roman" w:eastAsia="Times New Roman" w:hAnsi="Times New Roman" w:cs="Times New Roman"/>
                      <w:sz w:val="28"/>
                      <w:szCs w:val="28"/>
                    </w:rPr>
                    <w:t>»</w:t>
                  </w:r>
                  <w:r w:rsidRPr="00283974">
                    <w:rPr>
                      <w:rFonts w:ascii="Times New Roman" w:eastAsia="Times New Roman" w:hAnsi="Times New Roman" w:cs="Times New Roman"/>
                      <w:sz w:val="28"/>
                      <w:szCs w:val="28"/>
                    </w:rPr>
                    <w:t xml:space="preserve"> Кыргыз Республикасынын Мыйзамына ылайык жүрүш-туруш эрежелерин белгилөөчү жана жөнгө салуучу кесиптик-этикал</w:t>
                  </w:r>
                  <w:r>
                    <w:rPr>
                      <w:rFonts w:ascii="Times New Roman" w:eastAsia="Times New Roman" w:hAnsi="Times New Roman" w:cs="Times New Roman"/>
                      <w:sz w:val="28"/>
                      <w:szCs w:val="28"/>
                    </w:rPr>
                    <w:t>ык ченемдерди сактоолору керек.</w:t>
                  </w:r>
                </w:p>
                <w:p w:rsidR="003D45D4" w:rsidRPr="00875655" w:rsidRDefault="00283974" w:rsidP="00CD5C23">
                  <w:pPr>
                    <w:spacing w:after="0" w:line="240" w:lineRule="auto"/>
                    <w:rPr>
                      <w:rFonts w:ascii="Times New Roman" w:eastAsia="Times New Roman" w:hAnsi="Times New Roman" w:cs="Times New Roman"/>
                      <w:sz w:val="28"/>
                      <w:szCs w:val="28"/>
                    </w:rPr>
                  </w:pPr>
                  <w:r w:rsidRPr="00283974">
                    <w:rPr>
                      <w:rFonts w:ascii="Times New Roman" w:eastAsia="Times New Roman" w:hAnsi="Times New Roman" w:cs="Times New Roman"/>
                      <w:sz w:val="28"/>
                      <w:szCs w:val="28"/>
                    </w:rPr>
                    <w:t xml:space="preserve">Өзгөчө категориядагы керектөөчүлөргө (ден соолугунун мүмкүнчүлүгү чектелүү адамдар, </w:t>
                  </w:r>
                  <w:r w:rsidRPr="00283974">
                    <w:rPr>
                      <w:rFonts w:ascii="Times New Roman" w:eastAsia="Times New Roman" w:hAnsi="Times New Roman" w:cs="Times New Roman"/>
                      <w:sz w:val="28"/>
                      <w:szCs w:val="28"/>
                    </w:rPr>
                    <w:lastRenderedPageBreak/>
                    <w:t xml:space="preserve">улгайгандар, согуштун жана эмгектин ардагерлери) аңгемелешүү жана кызмат көрсөтүү алар үчүн түшүнүктүү жана жеткиликтүү формада жүргүзүлөт </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11</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3D45D4" w:rsidP="00CD5C23">
                  <w:pPr>
                    <w:spacing w:after="0" w:line="240" w:lineRule="auto"/>
                    <w:ind w:left="-11"/>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Купуялуулукту камсыздоо </w:t>
                  </w:r>
                  <w:r w:rsidRPr="003D45D4">
                    <w:rPr>
                      <w:rFonts w:ascii="Times New Roman" w:eastAsia="Times New Roman" w:hAnsi="Times New Roman" w:cs="Times New Roman"/>
                      <w:sz w:val="28"/>
                      <w:szCs w:val="28"/>
                    </w:rPr>
                    <w:t>ыкмалары</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3D45D4" w:rsidRPr="003D45D4" w:rsidRDefault="003D45D4" w:rsidP="00CD5C23">
                  <w:pPr>
                    <w:spacing w:after="0" w:line="240" w:lineRule="auto"/>
                    <w:rPr>
                      <w:rFonts w:ascii="Times New Roman" w:eastAsia="Times New Roman" w:hAnsi="Times New Roman" w:cs="Times New Roman"/>
                      <w:sz w:val="28"/>
                      <w:szCs w:val="28"/>
                    </w:rPr>
                  </w:pPr>
                  <w:r w:rsidRPr="003D45D4">
                    <w:rPr>
                      <w:rFonts w:ascii="Times New Roman" w:eastAsia="Times New Roman" w:hAnsi="Times New Roman" w:cs="Times New Roman"/>
                      <w:sz w:val="28"/>
                      <w:szCs w:val="28"/>
                      <w:lang w:val="ky-KG"/>
                    </w:rPr>
                    <w:t xml:space="preserve">Медициналык камсыздандыруу жаатындагы </w:t>
                  </w:r>
                  <w:r w:rsidRPr="003D45D4">
                    <w:rPr>
                      <w:rFonts w:ascii="Times New Roman" w:eastAsia="Times New Roman" w:hAnsi="Times New Roman" w:cs="Times New Roman"/>
                      <w:b/>
                      <w:sz w:val="28"/>
                      <w:szCs w:val="28"/>
                      <w:lang w:val="ky-KG"/>
                    </w:rPr>
                    <w:t>ыйгарым укуктуу мамлекеттик орган</w:t>
                  </w:r>
                  <w:r w:rsidRPr="003D45D4">
                    <w:rPr>
                      <w:rFonts w:ascii="Times New Roman" w:eastAsia="Times New Roman" w:hAnsi="Times New Roman" w:cs="Times New Roman"/>
                      <w:sz w:val="28"/>
                      <w:szCs w:val="28"/>
                      <w:lang w:val="ky-KG"/>
                    </w:rPr>
                    <w:t xml:space="preserve"> өзүнүн ишинде Кыргыз Республикасынын мыйзамдарына ылайык жалпыга таанылган эл аралык жеке маалыматты коргоо стандарттарын сактоого милдеттенет.</w:t>
                  </w:r>
                </w:p>
                <w:p w:rsidR="003D45D4" w:rsidRPr="003D45D4" w:rsidRDefault="003D45D4" w:rsidP="00CD5C23">
                  <w:pPr>
                    <w:spacing w:after="0" w:line="240" w:lineRule="auto"/>
                    <w:rPr>
                      <w:rFonts w:ascii="Times New Roman" w:eastAsia="Times New Roman" w:hAnsi="Times New Roman" w:cs="Times New Roman"/>
                      <w:sz w:val="28"/>
                      <w:szCs w:val="28"/>
                    </w:rPr>
                  </w:pPr>
                  <w:r w:rsidRPr="003D45D4">
                    <w:rPr>
                      <w:rFonts w:ascii="Times New Roman" w:eastAsia="Times New Roman" w:hAnsi="Times New Roman" w:cs="Times New Roman"/>
                      <w:sz w:val="28"/>
                      <w:szCs w:val="28"/>
                      <w:lang w:val="ky-KG"/>
                    </w:rPr>
                    <w:t>Кызмат алууда жарандар жөнүндө жеке маалыматтарды ачыкка чыгарууга болбойт жана кызматкерлер тарабынан жеке максаттарга жана үчүнчү жактарга берүү үчүн колдонулушу мүмкүн эмес.</w:t>
                  </w:r>
                </w:p>
                <w:p w:rsidR="003D45D4" w:rsidRPr="003D45D4" w:rsidRDefault="003D45D4" w:rsidP="00CD5C23">
                  <w:pPr>
                    <w:spacing w:after="0" w:line="240" w:lineRule="auto"/>
                    <w:rPr>
                      <w:rFonts w:ascii="Times New Roman" w:eastAsia="Times New Roman" w:hAnsi="Times New Roman" w:cs="Times New Roman"/>
                      <w:sz w:val="28"/>
                      <w:szCs w:val="28"/>
                    </w:rPr>
                  </w:pPr>
                  <w:r w:rsidRPr="003D45D4">
                    <w:rPr>
                      <w:rFonts w:ascii="Times New Roman" w:eastAsia="Times New Roman" w:hAnsi="Times New Roman" w:cs="Times New Roman"/>
                      <w:sz w:val="28"/>
                      <w:szCs w:val="28"/>
                      <w:lang w:val="ky-KG"/>
                    </w:rPr>
                    <w:t xml:space="preserve">Жеке маалыматтарды киргизүү боюнча маалымат </w:t>
                  </w:r>
                  <w:r w:rsidRPr="003D45D4">
                    <w:rPr>
                      <w:rFonts w:ascii="Times New Roman" w:eastAsia="Times New Roman" w:hAnsi="Times New Roman" w:cs="Times New Roman"/>
                      <w:sz w:val="28"/>
                      <w:szCs w:val="28"/>
                      <w:lang w:val="ky-KG"/>
                    </w:rPr>
                    <w:lastRenderedPageBreak/>
                    <w:t>базалары коргоонун тиешелүү даражасы менен камсыздалышы керек.</w:t>
                  </w:r>
                </w:p>
                <w:p w:rsidR="00972AC4" w:rsidRPr="00875655" w:rsidRDefault="003D45D4" w:rsidP="00CD5C23">
                  <w:pPr>
                    <w:spacing w:after="0" w:line="240" w:lineRule="auto"/>
                    <w:rPr>
                      <w:rFonts w:ascii="Times New Roman" w:eastAsia="Times New Roman" w:hAnsi="Times New Roman" w:cs="Times New Roman"/>
                      <w:sz w:val="28"/>
                      <w:szCs w:val="28"/>
                    </w:rPr>
                  </w:pPr>
                  <w:r w:rsidRPr="003D45D4">
                    <w:rPr>
                      <w:rFonts w:ascii="Times New Roman" w:eastAsia="Times New Roman" w:hAnsi="Times New Roman" w:cs="Times New Roman"/>
                      <w:sz w:val="28"/>
                      <w:szCs w:val="28"/>
                      <w:lang w:val="ky-KG"/>
                    </w:rPr>
                    <w:t>Купуялуулук принцибинин сакталышы юридикалык талаптарды, мамлекеттик органдардын талаптарын, улуттук коопсуздукту же коомдук кызыкчылыктарды аткаруу үчүн зарыл болгон даражада чектелиши мүмкүн</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12</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3D45D4" w:rsidP="00CD5C23">
                  <w:pPr>
                    <w:spacing w:after="0" w:line="240" w:lineRule="auto"/>
                    <w:rPr>
                      <w:rFonts w:ascii="Times New Roman" w:eastAsia="Times New Roman" w:hAnsi="Times New Roman" w:cs="Times New Roman"/>
                      <w:sz w:val="28"/>
                      <w:szCs w:val="28"/>
                    </w:rPr>
                  </w:pPr>
                  <w:r w:rsidRPr="003D45D4">
                    <w:rPr>
                      <w:rFonts w:ascii="Times New Roman" w:eastAsia="Times New Roman" w:hAnsi="Times New Roman" w:cs="Times New Roman"/>
                      <w:sz w:val="28"/>
                      <w:szCs w:val="28"/>
                    </w:rPr>
                    <w:t>Керектүү документтердин жана/же мамлекеттик кызмат көрсөтүүнү керектөөчүлөрдүн иш-аракеттеринин тизмеси</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3D45D4" w:rsidRPr="003D45D4" w:rsidRDefault="003D45D4" w:rsidP="00CD5C23">
                  <w:pPr>
                    <w:spacing w:after="0" w:line="240" w:lineRule="auto"/>
                    <w:rPr>
                      <w:rFonts w:ascii="Times New Roman" w:eastAsia="Times New Roman" w:hAnsi="Times New Roman" w:cs="Times New Roman"/>
                      <w:sz w:val="28"/>
                      <w:szCs w:val="28"/>
                    </w:rPr>
                  </w:pPr>
                  <w:r w:rsidRPr="003D45D4">
                    <w:rPr>
                      <w:rFonts w:ascii="Times New Roman" w:eastAsia="Times New Roman" w:hAnsi="Times New Roman" w:cs="Times New Roman"/>
                      <w:sz w:val="28"/>
                      <w:szCs w:val="28"/>
                      <w:lang w:val="ky-KG"/>
                    </w:rPr>
                    <w:t xml:space="preserve">ММК полисин сатып алуу үчүн арыз ээси паспортун (ID карта) көрсөтүшү зарыл, белгиленген үлгүдөгү арызды жазып, ММК полисинин наркын </w:t>
                  </w:r>
                  <w:r w:rsidRPr="003D45D4">
                    <w:rPr>
                      <w:rFonts w:ascii="Times New Roman" w:eastAsia="Times New Roman" w:hAnsi="Times New Roman" w:cs="Times New Roman"/>
                      <w:b/>
                      <w:sz w:val="28"/>
                      <w:szCs w:val="28"/>
                      <w:lang w:val="ky-KG"/>
                    </w:rPr>
                    <w:t>төлөгөндүгү тууралуу квитанцияны бериши</w:t>
                  </w:r>
                  <w:r w:rsidRPr="003D45D4">
                    <w:rPr>
                      <w:rFonts w:ascii="Times New Roman" w:eastAsia="Times New Roman" w:hAnsi="Times New Roman" w:cs="Times New Roman"/>
                      <w:sz w:val="28"/>
                      <w:szCs w:val="28"/>
                      <w:lang w:val="ky-KG"/>
                    </w:rPr>
                    <w:t xml:space="preserve"> керек.</w:t>
                  </w:r>
                </w:p>
                <w:p w:rsidR="003D45D4" w:rsidRPr="003D45D4" w:rsidRDefault="003D45D4" w:rsidP="00CD5C23">
                  <w:pPr>
                    <w:spacing w:after="0" w:line="240" w:lineRule="auto"/>
                    <w:rPr>
                      <w:rFonts w:ascii="Times New Roman" w:eastAsia="Times New Roman" w:hAnsi="Times New Roman" w:cs="Times New Roman"/>
                      <w:sz w:val="28"/>
                      <w:szCs w:val="28"/>
                    </w:rPr>
                  </w:pPr>
                  <w:r w:rsidRPr="003D45D4">
                    <w:rPr>
                      <w:rFonts w:ascii="Times New Roman" w:eastAsia="Times New Roman" w:hAnsi="Times New Roman" w:cs="Times New Roman"/>
                      <w:sz w:val="28"/>
                      <w:szCs w:val="28"/>
                      <w:lang w:val="ky-KG"/>
                    </w:rPr>
                    <w:t>Арыз ээсинин өкүлү нотариус тарабынан күбөлөндүрүлгөн ишеним катты же арыз ээси менен туугандыгын тастыктоочу документти көрсөтүүсү зарыл.</w:t>
                  </w:r>
                </w:p>
                <w:p w:rsidR="003D45D4" w:rsidRPr="00E064B7" w:rsidRDefault="003D45D4" w:rsidP="00CD5C23">
                  <w:pPr>
                    <w:spacing w:after="0" w:line="240" w:lineRule="auto"/>
                    <w:rPr>
                      <w:rFonts w:ascii="Times New Roman" w:eastAsia="Times New Roman" w:hAnsi="Times New Roman" w:cs="Times New Roman"/>
                      <w:b/>
                      <w:strike/>
                      <w:sz w:val="28"/>
                      <w:szCs w:val="28"/>
                    </w:rPr>
                  </w:pPr>
                  <w:r w:rsidRPr="00E064B7">
                    <w:rPr>
                      <w:rFonts w:ascii="Times New Roman" w:eastAsia="Times New Roman" w:hAnsi="Times New Roman" w:cs="Times New Roman"/>
                      <w:b/>
                      <w:strike/>
                      <w:sz w:val="28"/>
                      <w:szCs w:val="28"/>
                      <w:lang w:val="ky-KG"/>
                    </w:rPr>
                    <w:lastRenderedPageBreak/>
                    <w:t>Эгерде арыз ээси Кыргыз Республикасынын калкты каттоо чөйрөсүндөгү ыйгарым укуктуу мамлекеттик органы тарабынан ыйгарылуучу 14 белгиден турган жеке идентификациялык номери болбосо, ал жеке идентификациялык номер алуу үчүн белгиленген формадагы кошумча арыз жазышы керек.</w:t>
                  </w:r>
                </w:p>
                <w:p w:rsidR="003D45D4" w:rsidRPr="003D45D4" w:rsidRDefault="003D45D4" w:rsidP="00CD5C23">
                  <w:pPr>
                    <w:spacing w:after="0" w:line="240" w:lineRule="auto"/>
                    <w:rPr>
                      <w:rFonts w:ascii="Times New Roman" w:eastAsia="Times New Roman" w:hAnsi="Times New Roman" w:cs="Times New Roman"/>
                      <w:sz w:val="28"/>
                      <w:szCs w:val="28"/>
                    </w:rPr>
                  </w:pPr>
                  <w:r w:rsidRPr="003D45D4">
                    <w:rPr>
                      <w:rFonts w:ascii="Times New Roman" w:eastAsia="Times New Roman" w:hAnsi="Times New Roman" w:cs="Times New Roman"/>
                      <w:sz w:val="28"/>
                      <w:szCs w:val="28"/>
                      <w:lang w:val="ky-KG"/>
                    </w:rPr>
                    <w:t>Жарандар белгиленген үлгүдөгү арыздардын бланктарын ММК полисин берүүгө жооптуу болгон адистерден акысыз ала алышат.</w:t>
                  </w:r>
                </w:p>
                <w:p w:rsidR="003D45D4" w:rsidRPr="003D45D4" w:rsidRDefault="003D45D4" w:rsidP="00CD5C23">
                  <w:pPr>
                    <w:spacing w:after="0" w:line="240" w:lineRule="auto"/>
                    <w:rPr>
                      <w:rFonts w:ascii="Times New Roman" w:eastAsia="Times New Roman" w:hAnsi="Times New Roman" w:cs="Times New Roman"/>
                      <w:sz w:val="28"/>
                      <w:szCs w:val="28"/>
                    </w:rPr>
                  </w:pPr>
                  <w:r w:rsidRPr="003D45D4">
                    <w:rPr>
                      <w:rFonts w:ascii="Times New Roman" w:eastAsia="Times New Roman" w:hAnsi="Times New Roman" w:cs="Times New Roman"/>
                      <w:sz w:val="28"/>
                      <w:szCs w:val="28"/>
                      <w:lang w:val="ky-KG"/>
                    </w:rPr>
                    <w:t>Берилген арыздар ММК полистерин берүү/өткөрүп берүү журналында датасын, ММК полисин алуучулардын аты-жөнү жана колдору коюлуу менен жазылат.</w:t>
                  </w:r>
                </w:p>
                <w:p w:rsidR="00381053" w:rsidRPr="00381053" w:rsidRDefault="003D45D4" w:rsidP="00CD5C23">
                  <w:pPr>
                    <w:spacing w:after="0" w:line="240" w:lineRule="auto"/>
                    <w:rPr>
                      <w:rFonts w:ascii="Times New Roman" w:eastAsia="Times New Roman" w:hAnsi="Times New Roman" w:cs="Times New Roman"/>
                      <w:sz w:val="28"/>
                      <w:szCs w:val="28"/>
                      <w:lang w:val="ky-KG"/>
                    </w:rPr>
                  </w:pPr>
                  <w:r w:rsidRPr="003D45D4">
                    <w:rPr>
                      <w:rFonts w:ascii="Times New Roman" w:eastAsia="Times New Roman" w:hAnsi="Times New Roman" w:cs="Times New Roman"/>
                      <w:sz w:val="28"/>
                      <w:szCs w:val="28"/>
                      <w:lang w:val="ky-KG"/>
                    </w:rPr>
                    <w:t xml:space="preserve">Юридикалык уюмдар ким экендигин ырастоочу </w:t>
                  </w:r>
                  <w:r w:rsidRPr="003D45D4">
                    <w:rPr>
                      <w:rFonts w:ascii="Times New Roman" w:eastAsia="Times New Roman" w:hAnsi="Times New Roman" w:cs="Times New Roman"/>
                      <w:sz w:val="28"/>
                      <w:szCs w:val="28"/>
                      <w:lang w:val="ky-KG"/>
                    </w:rPr>
                    <w:lastRenderedPageBreak/>
                    <w:t xml:space="preserve">документтери жок жарандарга аты жазылган тизме жана медициналык камсыздандыруу жаатындагы ыйгарым укуктуу мамлекеттик орган менен түзүлгөн келишимдин негизинде </w:t>
                  </w:r>
                  <w:r w:rsidRPr="00E064B7">
                    <w:rPr>
                      <w:rFonts w:ascii="Times New Roman" w:eastAsia="Times New Roman" w:hAnsi="Times New Roman" w:cs="Times New Roman"/>
                      <w:b/>
                      <w:sz w:val="28"/>
                      <w:szCs w:val="28"/>
                      <w:lang w:val="ky-KG"/>
                    </w:rPr>
                    <w:t>ММК полистерин сатып ала алат</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13</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381053" w:rsidP="00CD5C23">
                  <w:pPr>
                    <w:spacing w:after="0" w:line="240" w:lineRule="auto"/>
                    <w:rPr>
                      <w:rFonts w:ascii="Times New Roman" w:eastAsia="Times New Roman" w:hAnsi="Times New Roman" w:cs="Times New Roman"/>
                      <w:sz w:val="28"/>
                      <w:szCs w:val="28"/>
                    </w:rPr>
                  </w:pPr>
                  <w:r w:rsidRPr="00381053">
                    <w:rPr>
                      <w:rFonts w:ascii="Times New Roman" w:eastAsia="Times New Roman" w:hAnsi="Times New Roman" w:cs="Times New Roman"/>
                      <w:sz w:val="28"/>
                      <w:szCs w:val="28"/>
                    </w:rPr>
                    <w:t>Акы төлөнүүчү мамлекеттик кызмат көрсөтүүнүн наркы</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381053" w:rsidRPr="00381053" w:rsidRDefault="00381053" w:rsidP="00CD5C23">
                  <w:pPr>
                    <w:spacing w:after="0" w:line="240" w:lineRule="auto"/>
                    <w:rPr>
                      <w:rFonts w:ascii="Times New Roman" w:eastAsia="Times New Roman" w:hAnsi="Times New Roman" w:cs="Times New Roman"/>
                      <w:sz w:val="28"/>
                      <w:szCs w:val="28"/>
                    </w:rPr>
                  </w:pPr>
                  <w:r w:rsidRPr="00381053">
                    <w:rPr>
                      <w:rFonts w:ascii="Times New Roman" w:eastAsia="Times New Roman" w:hAnsi="Times New Roman" w:cs="Times New Roman"/>
                      <w:sz w:val="28"/>
                      <w:szCs w:val="28"/>
                    </w:rPr>
                    <w:t>ММК полисинин наркы - жеке адамдар жана юридикалык жактар тарабынан өз алдынча милдеттүү медициналык камсыздандыр</w:t>
                  </w:r>
                  <w:r>
                    <w:rPr>
                      <w:rFonts w:ascii="Times New Roman" w:eastAsia="Times New Roman" w:hAnsi="Times New Roman" w:cs="Times New Roman"/>
                      <w:sz w:val="28"/>
                      <w:szCs w:val="28"/>
                    </w:rPr>
                    <w:t>ууга төлөнүүчү төгүмдүн өлчөмү.</w:t>
                  </w:r>
                </w:p>
                <w:p w:rsidR="00381053" w:rsidRPr="00381053" w:rsidRDefault="00381053" w:rsidP="00CD5C23">
                  <w:pPr>
                    <w:spacing w:after="0" w:line="240" w:lineRule="auto"/>
                    <w:rPr>
                      <w:rFonts w:ascii="Times New Roman" w:eastAsia="Times New Roman" w:hAnsi="Times New Roman" w:cs="Times New Roman"/>
                      <w:sz w:val="28"/>
                      <w:szCs w:val="28"/>
                    </w:rPr>
                  </w:pPr>
                  <w:r w:rsidRPr="00381053">
                    <w:rPr>
                      <w:rFonts w:ascii="Times New Roman" w:eastAsia="Times New Roman" w:hAnsi="Times New Roman" w:cs="Times New Roman"/>
                      <w:sz w:val="28"/>
                      <w:szCs w:val="28"/>
                    </w:rPr>
                    <w:t xml:space="preserve">ММК полисинин наркы Кыргыз Республикасынын Өкмөтүнүн 2012-жылдын 28-февралындагы № 151 токтому менен бекитилген Милдеттүү медициналык камсыздандыруу полиси жөнүндө жобого тиркелген ММК полисинин наркын эсептөө методикасынын негизинде монополияга каршы саясат жаатындагы </w:t>
                  </w:r>
                  <w:r w:rsidRPr="00381053">
                    <w:rPr>
                      <w:rFonts w:ascii="Times New Roman" w:eastAsia="Times New Roman" w:hAnsi="Times New Roman" w:cs="Times New Roman"/>
                      <w:sz w:val="28"/>
                      <w:szCs w:val="28"/>
                    </w:rPr>
                    <w:lastRenderedPageBreak/>
                    <w:t>ыйгарым укуктуу мамлекеттик орган мене</w:t>
                  </w:r>
                  <w:r>
                    <w:rPr>
                      <w:rFonts w:ascii="Times New Roman" w:eastAsia="Times New Roman" w:hAnsi="Times New Roman" w:cs="Times New Roman"/>
                      <w:sz w:val="28"/>
                      <w:szCs w:val="28"/>
                    </w:rPr>
                    <w:t>н макулдашуу боюнча белгиленет.</w:t>
                  </w:r>
                </w:p>
                <w:p w:rsidR="00286AF1" w:rsidRPr="00875655" w:rsidRDefault="00381053" w:rsidP="00CD5C23">
                  <w:pPr>
                    <w:spacing w:after="0" w:line="240" w:lineRule="auto"/>
                    <w:rPr>
                      <w:rFonts w:ascii="Times New Roman" w:eastAsia="Times New Roman" w:hAnsi="Times New Roman" w:cs="Times New Roman"/>
                      <w:sz w:val="28"/>
                      <w:szCs w:val="28"/>
                    </w:rPr>
                  </w:pPr>
                  <w:r w:rsidRPr="00381053">
                    <w:rPr>
                      <w:rFonts w:ascii="Times New Roman" w:eastAsia="Times New Roman" w:hAnsi="Times New Roman" w:cs="Times New Roman"/>
                      <w:sz w:val="28"/>
                      <w:szCs w:val="28"/>
                    </w:rPr>
                    <w:t>ММК полисинин наркы жөнүндө маалымат менен медициналык камсыздандыруу жаатындагы ыйгарым укуктуу мамлекеттик органдын сайтынан: www.foms.kg, медициналык камсыздандыруу жаатындагы ыйгарым укуктуу мамлекеттик органдын аймактык башкармалыктарындагы жана ҮДБ/ҮДТлардагы такталардан, буклеттерден, брошюралардан, калк жана өкмөттүк эмес уюмдар менен жолугушуу учурунда, радио, теле боюнча таанышса болот</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15</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381053" w:rsidP="00CD5C23">
                  <w:pPr>
                    <w:spacing w:after="0" w:line="240" w:lineRule="auto"/>
                    <w:rPr>
                      <w:rFonts w:ascii="Times New Roman" w:eastAsia="Times New Roman" w:hAnsi="Times New Roman" w:cs="Times New Roman"/>
                      <w:sz w:val="28"/>
                      <w:szCs w:val="28"/>
                    </w:rPr>
                  </w:pPr>
                  <w:r w:rsidRPr="00381053">
                    <w:rPr>
                      <w:rFonts w:ascii="Times New Roman" w:eastAsia="Times New Roman" w:hAnsi="Times New Roman" w:cs="Times New Roman"/>
                      <w:sz w:val="28"/>
                      <w:szCs w:val="28"/>
                    </w:rPr>
                    <w:t>Электрондук форматта кызмат көрсөтүү</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D529CB" w:rsidRDefault="00381053" w:rsidP="00CD5C23">
                  <w:pPr>
                    <w:spacing w:after="0" w:line="240" w:lineRule="auto"/>
                    <w:rPr>
                      <w:rFonts w:ascii="Times New Roman" w:eastAsia="Times New Roman" w:hAnsi="Times New Roman" w:cs="Times New Roman"/>
                      <w:b/>
                      <w:sz w:val="28"/>
                      <w:szCs w:val="28"/>
                    </w:rPr>
                  </w:pPr>
                  <w:r w:rsidRPr="00381053">
                    <w:rPr>
                      <w:rFonts w:ascii="Times New Roman" w:eastAsia="Times New Roman" w:hAnsi="Times New Roman" w:cs="Times New Roman"/>
                      <w:b/>
                      <w:sz w:val="28"/>
                      <w:szCs w:val="28"/>
                    </w:rPr>
                    <w:t xml:space="preserve">Кызмат жарым-жартылай электрондук форматта көрсөтүлөт, башкача айтканда мамлекеттик кызмат көрсөтүүнү </w:t>
                  </w:r>
                  <w:r w:rsidRPr="00381053">
                    <w:rPr>
                      <w:rFonts w:ascii="Times New Roman" w:eastAsia="Times New Roman" w:hAnsi="Times New Roman" w:cs="Times New Roman"/>
                      <w:b/>
                      <w:sz w:val="28"/>
                      <w:szCs w:val="28"/>
                    </w:rPr>
                    <w:lastRenderedPageBreak/>
                    <w:t xml:space="preserve">керектөөчүлөр электрондук форматта интернет-ресурстары аркылуу маселелери боюнча кайрылган учурда маалыматты кайра ошол эле ыкма менен Кыргыз Республикасынын мыйзамдарында белгиленген мөөнөттө ала алышат </w:t>
                  </w: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D529CB" w:rsidRDefault="00D529CB"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b/>
                      <w:sz w:val="28"/>
                      <w:szCs w:val="28"/>
                    </w:rPr>
                  </w:pPr>
                </w:p>
                <w:p w:rsidR="00D529CB" w:rsidRPr="00875655" w:rsidRDefault="00D529CB" w:rsidP="00CD5C23">
                  <w:pPr>
                    <w:spacing w:after="0" w:line="240" w:lineRule="auto"/>
                    <w:rPr>
                      <w:rFonts w:ascii="Times New Roman" w:eastAsia="Times New Roman" w:hAnsi="Times New Roman" w:cs="Times New Roman"/>
                      <w:b/>
                      <w:sz w:val="28"/>
                      <w:szCs w:val="28"/>
                    </w:rPr>
                  </w:pPr>
                </w:p>
              </w:tc>
            </w:tr>
            <w:tr w:rsidR="00875655" w:rsidRPr="00875655" w:rsidTr="00875655">
              <w:tc>
                <w:tcPr>
                  <w:tcW w:w="5000" w:type="pct"/>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4C7DA2" w:rsidRDefault="004C7DA2" w:rsidP="00CD5C23">
                  <w:pPr>
                    <w:spacing w:after="0" w:line="240" w:lineRule="auto"/>
                    <w:jc w:val="center"/>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rPr>
                    <w:lastRenderedPageBreak/>
                    <w:t>Мамлекеттик кызмат көрсөтүүдөн баш тартуу жана даттануу тартиби</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16</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rPr>
                    <w:t>Мамлекеттик кызмат көрсөтүүдөн баш тартуу</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4C7DA2" w:rsidRPr="00BE1912" w:rsidRDefault="004C7DA2" w:rsidP="00CD5C23">
                  <w:pPr>
                    <w:spacing w:after="0" w:line="240" w:lineRule="auto"/>
                    <w:rPr>
                      <w:rFonts w:ascii="Times New Roman" w:eastAsia="Times New Roman" w:hAnsi="Times New Roman" w:cs="Times New Roman"/>
                      <w:b/>
                      <w:sz w:val="28"/>
                      <w:szCs w:val="28"/>
                    </w:rPr>
                  </w:pPr>
                  <w:r w:rsidRPr="00BE1912">
                    <w:rPr>
                      <w:rFonts w:ascii="Times New Roman" w:eastAsia="Times New Roman" w:hAnsi="Times New Roman" w:cs="Times New Roman"/>
                      <w:b/>
                      <w:sz w:val="28"/>
                      <w:szCs w:val="28"/>
                      <w:lang w:val="ky-KG"/>
                    </w:rPr>
                    <w:t>Кызмат көрсөтүүдөн төмөнкү учурларда баш тартылышы мүмкүн:</w:t>
                  </w:r>
                </w:p>
                <w:p w:rsidR="004C7DA2" w:rsidRPr="004C7DA2"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lang w:val="ky-KG"/>
                    </w:rPr>
                    <w:t>- 18 жашка чыга электерге;</w:t>
                  </w:r>
                </w:p>
                <w:p w:rsidR="004C7DA2" w:rsidRPr="004C7DA2"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lang w:val="ky-KG"/>
                    </w:rPr>
                    <w:t>- арыз ээсинин ким экендигин ырастоочу документтеринин аныкталбаган үлгүдөгүлөрүн берүүдө (кемтиги бар, оңдолгон, өчүрүлгөн болсо);</w:t>
                  </w:r>
                </w:p>
                <w:p w:rsidR="004C7DA2" w:rsidRPr="004C7DA2"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lang w:val="ky-KG"/>
                    </w:rPr>
                    <w:t>- башка адамдын атынан иш-аракет жүргүзүүгө расмий ыйгарым укугу болбосо (нотариус аркылуу күбөлөндүрүлгөн ишенимкат, туугандыгын тастыктоочу документтер);</w:t>
                  </w:r>
                </w:p>
                <w:p w:rsidR="004C7DA2" w:rsidRPr="00BE1912" w:rsidRDefault="004C7DA2" w:rsidP="00CD5C23">
                  <w:pPr>
                    <w:spacing w:after="0" w:line="240" w:lineRule="auto"/>
                    <w:rPr>
                      <w:rFonts w:ascii="Times New Roman" w:eastAsia="Times New Roman" w:hAnsi="Times New Roman" w:cs="Times New Roman"/>
                      <w:b/>
                      <w:sz w:val="28"/>
                      <w:szCs w:val="28"/>
                    </w:rPr>
                  </w:pPr>
                  <w:r w:rsidRPr="004C7DA2">
                    <w:rPr>
                      <w:rFonts w:ascii="Times New Roman" w:eastAsia="Times New Roman" w:hAnsi="Times New Roman" w:cs="Times New Roman"/>
                      <w:sz w:val="28"/>
                      <w:szCs w:val="28"/>
                      <w:lang w:val="ky-KG"/>
                    </w:rPr>
                    <w:t xml:space="preserve">- </w:t>
                  </w:r>
                  <w:r w:rsidRPr="00BE1912">
                    <w:rPr>
                      <w:rFonts w:ascii="Times New Roman" w:eastAsia="Times New Roman" w:hAnsi="Times New Roman" w:cs="Times New Roman"/>
                      <w:b/>
                      <w:sz w:val="28"/>
                      <w:szCs w:val="28"/>
                      <w:lang w:val="ky-KG"/>
                    </w:rPr>
                    <w:t>ММК полисин сатып алуу үчүн акы төлөгөндүгүн тастыктоочу кириштөө ордеринин квитанциясы жок болсо;</w:t>
                  </w:r>
                </w:p>
                <w:p w:rsidR="00C872CA" w:rsidRPr="00875655"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lang w:val="ky-KG"/>
                    </w:rPr>
                    <w:t>- арыз ээси тарабынан стандартта көрсөтүлгөн докуме</w:t>
                  </w:r>
                  <w:r w:rsidR="00BE1912">
                    <w:rPr>
                      <w:rFonts w:ascii="Times New Roman" w:eastAsia="Times New Roman" w:hAnsi="Times New Roman" w:cs="Times New Roman"/>
                      <w:sz w:val="28"/>
                      <w:szCs w:val="28"/>
                      <w:lang w:val="ky-KG"/>
                    </w:rPr>
                    <w:t>нттердин толук тизмеси берилбес</w:t>
                  </w:r>
                </w:p>
              </w:tc>
            </w:tr>
            <w:tr w:rsidR="00875655" w:rsidRPr="00875655" w:rsidTr="00875655">
              <w:tc>
                <w:tcPr>
                  <w:tcW w:w="35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t>17</w:t>
                  </w:r>
                </w:p>
              </w:tc>
              <w:tc>
                <w:tcPr>
                  <w:tcW w:w="1972" w:type="pct"/>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Даттануу тартиби</w:t>
                  </w:r>
                </w:p>
              </w:tc>
              <w:tc>
                <w:tcPr>
                  <w:tcW w:w="2675" w:type="pct"/>
                  <w:tcBorders>
                    <w:top w:val="nil"/>
                    <w:left w:val="nil"/>
                    <w:bottom w:val="single" w:sz="8" w:space="0" w:color="auto"/>
                    <w:right w:val="single" w:sz="8" w:space="0" w:color="auto"/>
                  </w:tcBorders>
                  <w:tcMar>
                    <w:top w:w="0" w:type="dxa"/>
                    <w:left w:w="108" w:type="dxa"/>
                    <w:bottom w:w="0" w:type="dxa"/>
                    <w:right w:w="108" w:type="dxa"/>
                  </w:tcMar>
                  <w:hideMark/>
                </w:tcPr>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 xml:space="preserve">Кызмат көрсөтүү боюнча талаш-тартыш маселелер </w:t>
                  </w:r>
                  <w:r w:rsidRPr="00BE1912">
                    <w:rPr>
                      <w:rFonts w:ascii="Times New Roman" w:eastAsia="Times New Roman" w:hAnsi="Times New Roman" w:cs="Times New Roman"/>
                      <w:sz w:val="28"/>
                      <w:szCs w:val="28"/>
                    </w:rPr>
                    <w:lastRenderedPageBreak/>
                    <w:t xml:space="preserve">келип чыккан учурда алуучу белгиленген тартипте </w:t>
                  </w:r>
                  <w:r w:rsidRPr="009E6069">
                    <w:rPr>
                      <w:rFonts w:ascii="Times New Roman" w:eastAsia="Times New Roman" w:hAnsi="Times New Roman" w:cs="Times New Roman"/>
                      <w:b/>
                      <w:sz w:val="28"/>
                      <w:szCs w:val="28"/>
                    </w:rPr>
                    <w:t>ыйгарым укуктуу мамлекеттик органга</w:t>
                  </w:r>
                  <w:r>
                    <w:rPr>
                      <w:rFonts w:ascii="Times New Roman" w:eastAsia="Times New Roman" w:hAnsi="Times New Roman" w:cs="Times New Roman"/>
                      <w:sz w:val="28"/>
                      <w:szCs w:val="28"/>
                    </w:rPr>
                    <w:t xml:space="preserve"> же сотко кайрылууга укуктуу.</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Кызмат талаптагыдай көрсөтүлбөгөн учурда алуучу уюмдун жетекчисине оозеки же жа</w:t>
                  </w:r>
                  <w:r>
                    <w:rPr>
                      <w:rFonts w:ascii="Times New Roman" w:eastAsia="Times New Roman" w:hAnsi="Times New Roman" w:cs="Times New Roman"/>
                      <w:sz w:val="28"/>
                      <w:szCs w:val="28"/>
                    </w:rPr>
                    <w:t>зуу жүзүндө кайрылууга укуктуу.</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Жазуу жүзүндөгү даттануу эркин формада берилет жана анда кызмат алуучунун аты-жөнү, жашаган дареги, телефон номери, ошондой эле дооматтын маңызы, кызмат алуучунун колу жан</w:t>
                  </w:r>
                  <w:r>
                    <w:rPr>
                      <w:rFonts w:ascii="Times New Roman" w:eastAsia="Times New Roman" w:hAnsi="Times New Roman" w:cs="Times New Roman"/>
                      <w:sz w:val="28"/>
                      <w:szCs w:val="28"/>
                    </w:rPr>
                    <w:t>а даттануу жазылган күн коюлат.</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Ыйгарым укуктуу кызматкер даттанууну 1 жумушчу күндүн ичинде каттап, жетекч</w:t>
                  </w:r>
                  <w:r>
                    <w:rPr>
                      <w:rFonts w:ascii="Times New Roman" w:eastAsia="Times New Roman" w:hAnsi="Times New Roman" w:cs="Times New Roman"/>
                      <w:sz w:val="28"/>
                      <w:szCs w:val="28"/>
                    </w:rPr>
                    <w:t>иликтин кароосуна жиберет.</w:t>
                  </w:r>
                </w:p>
                <w:p w:rsidR="00BE1912" w:rsidRPr="009E6069" w:rsidRDefault="00BE1912" w:rsidP="00CD5C23">
                  <w:pPr>
                    <w:spacing w:after="0" w:line="240" w:lineRule="auto"/>
                    <w:rPr>
                      <w:rFonts w:ascii="Times New Roman" w:eastAsia="Times New Roman" w:hAnsi="Times New Roman" w:cs="Times New Roman"/>
                      <w:b/>
                      <w:sz w:val="28"/>
                      <w:szCs w:val="28"/>
                    </w:rPr>
                  </w:pPr>
                  <w:r w:rsidRPr="009E6069">
                    <w:rPr>
                      <w:rFonts w:ascii="Times New Roman" w:eastAsia="Times New Roman" w:hAnsi="Times New Roman" w:cs="Times New Roman"/>
                      <w:b/>
                      <w:sz w:val="28"/>
                      <w:szCs w:val="28"/>
                    </w:rPr>
                    <w:t xml:space="preserve">Даттанууну жана дооматты кароо медициналык камсыздандыруу жаатындагы ыйгарым </w:t>
                  </w:r>
                  <w:r w:rsidRPr="009E6069">
                    <w:rPr>
                      <w:rFonts w:ascii="Times New Roman" w:eastAsia="Times New Roman" w:hAnsi="Times New Roman" w:cs="Times New Roman"/>
                      <w:b/>
                      <w:sz w:val="28"/>
                      <w:szCs w:val="28"/>
                    </w:rPr>
                    <w:lastRenderedPageBreak/>
                    <w:t>укуктуу мамлекеттик органдын жана анын түзүмдүк бөлүнүштөрүнүн директорлору тарабынан белгиленген тартипте жүргүзүлөт.</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Жазуу жүзүндөгү кайрылууну кароо жана арыз ээсинин жооп алуу мөөнөтү катталган учурдан</w:t>
                  </w:r>
                  <w:r>
                    <w:rPr>
                      <w:rFonts w:ascii="Times New Roman" w:eastAsia="Times New Roman" w:hAnsi="Times New Roman" w:cs="Times New Roman"/>
                      <w:sz w:val="28"/>
                      <w:szCs w:val="28"/>
                    </w:rPr>
                    <w:t xml:space="preserve"> тартып </w:t>
                  </w:r>
                  <w:r w:rsidRPr="009E6069">
                    <w:rPr>
                      <w:rFonts w:ascii="Times New Roman" w:eastAsia="Times New Roman" w:hAnsi="Times New Roman" w:cs="Times New Roman"/>
                      <w:b/>
                      <w:sz w:val="28"/>
                      <w:szCs w:val="28"/>
                    </w:rPr>
                    <w:t>14 күндөн</w:t>
                  </w:r>
                  <w:r>
                    <w:rPr>
                      <w:rFonts w:ascii="Times New Roman" w:eastAsia="Times New Roman" w:hAnsi="Times New Roman" w:cs="Times New Roman"/>
                      <w:sz w:val="28"/>
                      <w:szCs w:val="28"/>
                    </w:rPr>
                    <w:t xml:space="preserve"> ашпашы керек.</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 xml:space="preserve">Адегенде жазуу жүзүндөгү даттануу кызмат алуучу тарабынан медициналык камсыздандыруу жаатындагы </w:t>
                  </w:r>
                  <w:r w:rsidRPr="009E6069">
                    <w:rPr>
                      <w:rFonts w:ascii="Times New Roman" w:eastAsia="Times New Roman" w:hAnsi="Times New Roman" w:cs="Times New Roman"/>
                      <w:b/>
                      <w:sz w:val="28"/>
                      <w:szCs w:val="28"/>
                    </w:rPr>
                    <w:t>ыйгарым укуктуу мамлекеттик органдын</w:t>
                  </w:r>
                  <w:r w:rsidRPr="00BE1912">
                    <w:rPr>
                      <w:rFonts w:ascii="Times New Roman" w:eastAsia="Times New Roman" w:hAnsi="Times New Roman" w:cs="Times New Roman"/>
                      <w:sz w:val="28"/>
                      <w:szCs w:val="28"/>
                    </w:rPr>
                    <w:t xml:space="preserve"> аймактык башкармалыктарына берилип, жогоруд</w:t>
                  </w:r>
                  <w:r>
                    <w:rPr>
                      <w:rFonts w:ascii="Times New Roman" w:eastAsia="Times New Roman" w:hAnsi="Times New Roman" w:cs="Times New Roman"/>
                      <w:sz w:val="28"/>
                      <w:szCs w:val="28"/>
                    </w:rPr>
                    <w:t>а көрсөтүлгөн мөөнөттө каралат.</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 xml:space="preserve">Медициналык камсыздандыруу жаатындагы ыйгарым укуктуу мамлекеттик органдын аймактык башкармалыгы тарабынан </w:t>
                  </w:r>
                  <w:r w:rsidRPr="00BE1912">
                    <w:rPr>
                      <w:rFonts w:ascii="Times New Roman" w:eastAsia="Times New Roman" w:hAnsi="Times New Roman" w:cs="Times New Roman"/>
                      <w:sz w:val="28"/>
                      <w:szCs w:val="28"/>
                    </w:rPr>
                    <w:lastRenderedPageBreak/>
                    <w:t>кабыл алынган чечимге макул болбогон учурда, алуучу жогору турган инстанцияга - медициналык камсыздандыруу жаатындагы ыйгарым укуктуу мамлекеттик ор</w:t>
                  </w:r>
                  <w:r>
                    <w:rPr>
                      <w:rFonts w:ascii="Times New Roman" w:eastAsia="Times New Roman" w:hAnsi="Times New Roman" w:cs="Times New Roman"/>
                      <w:sz w:val="28"/>
                      <w:szCs w:val="28"/>
                    </w:rPr>
                    <w:t>ганга кайра даттанууга укуктуу.</w:t>
                  </w:r>
                </w:p>
                <w:p w:rsidR="00875655" w:rsidRPr="00875655"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Кызмат көрсөтүүдөн баш тартуу жөнүндө кабыл алынган чечимге канааттанбаган же сапатсыз кызмат көрсөтүлгөн учурда алуучу социалдык өнүктүрүү чөйрөсүндөгү ыйгарым укуктуу мамлекеттик органдын чечимине с</w:t>
                  </w:r>
                  <w:r w:rsidR="009E6069">
                    <w:rPr>
                      <w:rFonts w:ascii="Times New Roman" w:eastAsia="Times New Roman" w:hAnsi="Times New Roman" w:cs="Times New Roman"/>
                      <w:sz w:val="28"/>
                      <w:szCs w:val="28"/>
                    </w:rPr>
                    <w:t>от тартибинде даттанууга укуктуу</w:t>
                  </w:r>
                </w:p>
              </w:tc>
            </w:tr>
          </w:tbl>
          <w:p w:rsidR="00875655" w:rsidRPr="00972AC4" w:rsidRDefault="00875655" w:rsidP="00CD5C23">
            <w:pPr>
              <w:rPr>
                <w:rFonts w:ascii="Times New Roman" w:hAnsi="Times New Roman" w:cs="Times New Roman"/>
                <w:b/>
                <w:sz w:val="28"/>
                <w:szCs w:val="28"/>
              </w:rPr>
            </w:pPr>
          </w:p>
        </w:tc>
        <w:tc>
          <w:tcPr>
            <w:tcW w:w="7307" w:type="dxa"/>
          </w:tcPr>
          <w:p w:rsidR="00875655" w:rsidRPr="00875655" w:rsidRDefault="00875655" w:rsidP="00CD5C23">
            <w:pPr>
              <w:rPr>
                <w:rFonts w:ascii="Times New Roman" w:hAnsi="Times New Roman" w:cs="Times New Roman"/>
                <w:sz w:val="28"/>
                <w:szCs w:val="28"/>
              </w:rPr>
            </w:pPr>
          </w:p>
          <w:tbl>
            <w:tblPr>
              <w:tblW w:w="7054" w:type="dxa"/>
              <w:tblCellMar>
                <w:left w:w="0" w:type="dxa"/>
                <w:right w:w="0" w:type="dxa"/>
              </w:tblCellMar>
              <w:tblLook w:val="04A0" w:firstRow="1" w:lastRow="0" w:firstColumn="1" w:lastColumn="0" w:noHBand="0" w:noVBand="1"/>
            </w:tblPr>
            <w:tblGrid>
              <w:gridCol w:w="479"/>
              <w:gridCol w:w="21"/>
              <w:gridCol w:w="2682"/>
              <w:gridCol w:w="104"/>
              <w:gridCol w:w="3768"/>
            </w:tblGrid>
            <w:tr w:rsidR="00875655" w:rsidRPr="00875655" w:rsidTr="00071951">
              <w:tc>
                <w:tcPr>
                  <w:tcW w:w="5000" w:type="pct"/>
                  <w:gridSpan w:val="5"/>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t xml:space="preserve">III. </w:t>
                  </w:r>
                  <w:r w:rsidR="00851F4F" w:rsidRPr="00851F4F">
                    <w:rPr>
                      <w:rFonts w:ascii="Times New Roman" w:eastAsia="Times New Roman" w:hAnsi="Times New Roman" w:cs="Times New Roman"/>
                      <w:sz w:val="28"/>
                      <w:szCs w:val="28"/>
                      <w:lang w:eastAsia="ru-RU"/>
                    </w:rPr>
                    <w:t>Каттоо, маалымдама, күбөлүк жана башка документтерди, ошондой эле алардын көчүрмөлөрүн жана жуп нускаларын берүү тармагында</w:t>
                  </w:r>
                </w:p>
              </w:tc>
            </w:tr>
            <w:tr w:rsidR="00875655" w:rsidRPr="00875655" w:rsidTr="00071951">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t xml:space="preserve">1. </w:t>
                  </w:r>
                  <w:r w:rsidR="00851F4F" w:rsidRPr="00851F4F">
                    <w:rPr>
                      <w:rFonts w:ascii="Times New Roman" w:eastAsia="Times New Roman" w:hAnsi="Times New Roman" w:cs="Times New Roman"/>
                      <w:sz w:val="28"/>
                      <w:szCs w:val="28"/>
                      <w:lang w:eastAsia="ru-RU"/>
                    </w:rPr>
                    <w:t>Мамлекеттик кызмат көрсөтүүнүн паспорту</w:t>
                  </w:r>
                </w:p>
              </w:tc>
            </w:tr>
            <w:tr w:rsidR="00875655" w:rsidRPr="00875655" w:rsidTr="00CD5C23">
              <w:tc>
                <w:tcPr>
                  <w:tcW w:w="34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t>1</w:t>
                  </w:r>
                </w:p>
              </w:tc>
              <w:tc>
                <w:tcPr>
                  <w:tcW w:w="191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851F4F" w:rsidP="00CD5C23">
                  <w:pPr>
                    <w:spacing w:after="0" w:line="240" w:lineRule="auto"/>
                    <w:rPr>
                      <w:rFonts w:ascii="Times New Roman" w:eastAsia="Times New Roman" w:hAnsi="Times New Roman" w:cs="Times New Roman"/>
                      <w:sz w:val="28"/>
                      <w:szCs w:val="28"/>
                      <w:lang w:eastAsia="ru-RU"/>
                    </w:rPr>
                  </w:pPr>
                  <w:r w:rsidRPr="00851F4F">
                    <w:rPr>
                      <w:rFonts w:ascii="Times New Roman" w:eastAsia="Times New Roman" w:hAnsi="Times New Roman" w:cs="Times New Roman"/>
                      <w:sz w:val="28"/>
                      <w:szCs w:val="28"/>
                      <w:lang w:eastAsia="ru-RU"/>
                    </w:rPr>
                    <w:t>Кызмат көрсөтүүнүн аталышы</w:t>
                  </w:r>
                </w:p>
              </w:tc>
              <w:tc>
                <w:tcPr>
                  <w:tcW w:w="274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51F4F" w:rsidRDefault="00851F4F" w:rsidP="00CD5C23">
                  <w:pPr>
                    <w:spacing w:after="0" w:line="240" w:lineRule="auto"/>
                    <w:rPr>
                      <w:rFonts w:ascii="Times New Roman" w:eastAsia="Times New Roman" w:hAnsi="Times New Roman" w:cs="Times New Roman"/>
                      <w:sz w:val="28"/>
                      <w:szCs w:val="28"/>
                      <w:lang w:eastAsia="ru-RU"/>
                    </w:rPr>
                  </w:pPr>
                  <w:r w:rsidRPr="00851F4F">
                    <w:rPr>
                      <w:rFonts w:ascii="Times New Roman" w:eastAsia="Times New Roman" w:hAnsi="Times New Roman" w:cs="Times New Roman"/>
                      <w:b/>
                      <w:sz w:val="28"/>
                      <w:szCs w:val="28"/>
                      <w:lang w:eastAsia="ru-RU"/>
                    </w:rPr>
                    <w:t>Милдеттүү медициналык камсыздандырууга өз алдынча төгүм төлөгөн адамдар үчүн</w:t>
                  </w:r>
                  <w:r w:rsidRPr="00851F4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w:t>
                  </w:r>
                  <w:r w:rsidRPr="00851F4F">
                    <w:rPr>
                      <w:rFonts w:ascii="Times New Roman" w:eastAsia="Times New Roman" w:hAnsi="Times New Roman" w:cs="Times New Roman"/>
                      <w:sz w:val="28"/>
                      <w:szCs w:val="28"/>
                      <w:lang w:eastAsia="ru-RU"/>
                    </w:rPr>
                    <w:t xml:space="preserve">илдеттүү медициналык камсыздандыруу полисин </w:t>
                  </w:r>
                  <w:r w:rsidRPr="00851F4F">
                    <w:rPr>
                      <w:rFonts w:ascii="Times New Roman" w:eastAsia="Times New Roman" w:hAnsi="Times New Roman" w:cs="Times New Roman"/>
                      <w:sz w:val="28"/>
                      <w:szCs w:val="28"/>
                      <w:lang w:eastAsia="ru-RU"/>
                    </w:rPr>
                    <w:lastRenderedPageBreak/>
                    <w:t>тариздөө жана берүү - Мамлекеттик кызмат көрсөтүүлөрдүн бирдиктүү реестри (тизмеги) 4-бап, 90-пункт</w:t>
                  </w:r>
                </w:p>
                <w:p w:rsidR="00875655" w:rsidRDefault="00875655" w:rsidP="00CD5C23">
                  <w:pPr>
                    <w:spacing w:after="0" w:line="240" w:lineRule="auto"/>
                    <w:rPr>
                      <w:rFonts w:ascii="Times New Roman" w:eastAsia="Times New Roman" w:hAnsi="Times New Roman" w:cs="Times New Roman"/>
                      <w:sz w:val="28"/>
                      <w:szCs w:val="28"/>
                      <w:lang w:eastAsia="ru-RU"/>
                    </w:rPr>
                  </w:pPr>
                </w:p>
                <w:p w:rsidR="00851F4F" w:rsidRPr="00875655" w:rsidRDefault="00851F4F" w:rsidP="00CD5C23">
                  <w:pPr>
                    <w:spacing w:after="0" w:line="240" w:lineRule="auto"/>
                    <w:rPr>
                      <w:rFonts w:ascii="Times New Roman" w:eastAsia="Times New Roman" w:hAnsi="Times New Roman" w:cs="Times New Roman"/>
                      <w:sz w:val="28"/>
                      <w:szCs w:val="28"/>
                      <w:lang w:eastAsia="ru-RU"/>
                    </w:rPr>
                  </w:pPr>
                </w:p>
              </w:tc>
            </w:tr>
            <w:tr w:rsidR="00875655" w:rsidRPr="00875655" w:rsidTr="00CD5C23">
              <w:tc>
                <w:tcPr>
                  <w:tcW w:w="34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lastRenderedPageBreak/>
                    <w:t>2</w:t>
                  </w:r>
                </w:p>
              </w:tc>
              <w:tc>
                <w:tcPr>
                  <w:tcW w:w="191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556A51" w:rsidP="00CD5C23">
                  <w:pPr>
                    <w:spacing w:after="0" w:line="240" w:lineRule="auto"/>
                    <w:rPr>
                      <w:rFonts w:ascii="Times New Roman" w:eastAsia="Times New Roman" w:hAnsi="Times New Roman" w:cs="Times New Roman"/>
                      <w:sz w:val="28"/>
                      <w:szCs w:val="28"/>
                      <w:lang w:eastAsia="ru-RU"/>
                    </w:rPr>
                  </w:pPr>
                  <w:r w:rsidRPr="00556A51">
                    <w:rPr>
                      <w:rFonts w:ascii="Times New Roman" w:eastAsia="Times New Roman" w:hAnsi="Times New Roman" w:cs="Times New Roman"/>
                      <w:sz w:val="28"/>
                      <w:szCs w:val="28"/>
                      <w:lang w:eastAsia="ru-RU"/>
                    </w:rPr>
                    <w:t>Кызматтарды көрсөткөн мамлекеттик органдын (мекеменин) толук аталышы</w:t>
                  </w:r>
                </w:p>
              </w:tc>
              <w:tc>
                <w:tcPr>
                  <w:tcW w:w="274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556A51" w:rsidRPr="00556A51" w:rsidRDefault="00556A51" w:rsidP="00CD5C23">
                  <w:pPr>
                    <w:spacing w:after="0" w:line="240" w:lineRule="auto"/>
                    <w:rPr>
                      <w:rFonts w:ascii="Times New Roman" w:eastAsia="Times New Roman" w:hAnsi="Times New Roman" w:cs="Times New Roman"/>
                      <w:b/>
                      <w:sz w:val="28"/>
                      <w:szCs w:val="28"/>
                      <w:lang w:eastAsia="ru-RU"/>
                    </w:rPr>
                  </w:pPr>
                  <w:r w:rsidRPr="00556A51">
                    <w:rPr>
                      <w:rFonts w:ascii="Times New Roman" w:eastAsia="Times New Roman" w:hAnsi="Times New Roman" w:cs="Times New Roman"/>
                      <w:b/>
                      <w:sz w:val="28"/>
                      <w:szCs w:val="28"/>
                      <w:lang w:eastAsia="ru-RU"/>
                    </w:rPr>
                    <w:t xml:space="preserve">Жарандарды базалык мамлекеттик жана милдеттүү медициналык камсыздандыруу жаатындагы мамлекеттик саясатты ишке ашыруучу Кыргыз Республикасынын Саламаттык сактоо жана социалдык өнүктүрүү министрлигине караштуу мамлекеттик мекеме (мындан ары - медициналык камсыздандыруу жаатындагы мамлекеттик мекеме) жана анын аймактык башкармалыктары (мындан ары - медициналык камсыздандыруу </w:t>
                  </w:r>
                  <w:r w:rsidRPr="00556A51">
                    <w:rPr>
                      <w:rFonts w:ascii="Times New Roman" w:eastAsia="Times New Roman" w:hAnsi="Times New Roman" w:cs="Times New Roman"/>
                      <w:b/>
                      <w:sz w:val="28"/>
                      <w:szCs w:val="28"/>
                      <w:lang w:eastAsia="ru-RU"/>
                    </w:rPr>
                    <w:lastRenderedPageBreak/>
                    <w:t>жаатындагы мамлекеттик мекеменин аймактык башкармалыктары).</w:t>
                  </w:r>
                </w:p>
                <w:p w:rsidR="00556A51" w:rsidRDefault="00556A51" w:rsidP="00CD5C23">
                  <w:pPr>
                    <w:spacing w:after="0" w:line="240" w:lineRule="auto"/>
                    <w:rPr>
                      <w:rFonts w:ascii="Times New Roman" w:eastAsia="Times New Roman" w:hAnsi="Times New Roman" w:cs="Times New Roman"/>
                      <w:b/>
                      <w:sz w:val="28"/>
                      <w:szCs w:val="28"/>
                      <w:lang w:eastAsia="ru-RU"/>
                    </w:rPr>
                  </w:pPr>
                  <w:r w:rsidRPr="00556A51">
                    <w:rPr>
                      <w:rFonts w:ascii="Times New Roman" w:eastAsia="Times New Roman" w:hAnsi="Times New Roman" w:cs="Times New Roman"/>
                      <w:b/>
                      <w:sz w:val="28"/>
                      <w:szCs w:val="28"/>
                      <w:lang w:eastAsia="ru-RU"/>
                    </w:rPr>
                    <w:t>Аймактык органдардын тизмеси кызмат көрсөтүү стандарттары менен кошо медициналык камсыздандыруу жаатындагы мамлекеттик мекеменин сайтында жайгаштырылат</w:t>
                  </w:r>
                  <w:r>
                    <w:rPr>
                      <w:rFonts w:ascii="Times New Roman" w:eastAsia="Times New Roman" w:hAnsi="Times New Roman" w:cs="Times New Roman"/>
                      <w:b/>
                      <w:sz w:val="28"/>
                      <w:szCs w:val="28"/>
                      <w:lang w:eastAsia="ru-RU"/>
                    </w:rPr>
                    <w:t>.</w:t>
                  </w:r>
                </w:p>
                <w:p w:rsidR="00286AF1" w:rsidRPr="00875655" w:rsidRDefault="00286AF1" w:rsidP="00CD5C23">
                  <w:pPr>
                    <w:spacing w:after="0" w:line="240" w:lineRule="auto"/>
                    <w:rPr>
                      <w:rFonts w:ascii="Times New Roman" w:eastAsia="Times New Roman" w:hAnsi="Times New Roman" w:cs="Times New Roman"/>
                      <w:b/>
                      <w:sz w:val="28"/>
                      <w:szCs w:val="28"/>
                      <w:lang w:eastAsia="ru-RU"/>
                    </w:rPr>
                  </w:pPr>
                </w:p>
              </w:tc>
            </w:tr>
            <w:tr w:rsidR="00875655" w:rsidRPr="00875655" w:rsidTr="00CD5C23">
              <w:tc>
                <w:tcPr>
                  <w:tcW w:w="34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lastRenderedPageBreak/>
                    <w:t>5</w:t>
                  </w:r>
                </w:p>
              </w:tc>
              <w:tc>
                <w:tcPr>
                  <w:tcW w:w="191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556A51" w:rsidP="00CD5C23">
                  <w:pPr>
                    <w:spacing w:after="0" w:line="240" w:lineRule="auto"/>
                    <w:rPr>
                      <w:rFonts w:ascii="Times New Roman" w:eastAsia="Times New Roman" w:hAnsi="Times New Roman" w:cs="Times New Roman"/>
                      <w:sz w:val="28"/>
                      <w:szCs w:val="28"/>
                      <w:lang w:eastAsia="ru-RU"/>
                    </w:rPr>
                  </w:pPr>
                  <w:r w:rsidRPr="00556A51">
                    <w:rPr>
                      <w:rFonts w:ascii="Times New Roman" w:eastAsia="Times New Roman" w:hAnsi="Times New Roman" w:cs="Times New Roman"/>
                      <w:sz w:val="28"/>
                      <w:szCs w:val="28"/>
                      <w:lang w:eastAsia="ru-RU"/>
                    </w:rPr>
                    <w:t>Көрсөтүлгөн мамлекеттик кызматтардын акыркы жыйынтыгы</w:t>
                  </w:r>
                </w:p>
              </w:tc>
              <w:tc>
                <w:tcPr>
                  <w:tcW w:w="274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556A51" w:rsidRPr="00556A51" w:rsidRDefault="00556A51" w:rsidP="00CD5C23">
                  <w:pPr>
                    <w:spacing w:after="0" w:line="240" w:lineRule="auto"/>
                    <w:rPr>
                      <w:rFonts w:ascii="Times New Roman" w:eastAsia="Times New Roman" w:hAnsi="Times New Roman" w:cs="Times New Roman"/>
                      <w:b/>
                      <w:sz w:val="28"/>
                      <w:szCs w:val="28"/>
                      <w:lang w:val="ky-KG" w:eastAsia="ru-RU"/>
                    </w:rPr>
                  </w:pPr>
                  <w:r w:rsidRPr="00556A51">
                    <w:rPr>
                      <w:rFonts w:ascii="Times New Roman" w:eastAsia="Times New Roman" w:hAnsi="Times New Roman" w:cs="Times New Roman"/>
                      <w:sz w:val="28"/>
                      <w:szCs w:val="28"/>
                      <w:lang w:eastAsia="ru-RU"/>
                    </w:rPr>
                    <w:t xml:space="preserve">Камсыздандырылган адамдын статусун жана милдеттүү медициналык камсыздандыруу тутумунда ишке ашырылып жаткан программалар боюнча медициналык кызмат көрсөтүүнү алуу укугун берүүчү милдеттүү медициналык камсыздандыруу полиси. </w:t>
                  </w:r>
                  <w:r w:rsidR="00875655" w:rsidRPr="00875655">
                    <w:rPr>
                      <w:rFonts w:ascii="Times New Roman" w:eastAsia="Times New Roman" w:hAnsi="Times New Roman" w:cs="Times New Roman"/>
                      <w:sz w:val="28"/>
                      <w:szCs w:val="28"/>
                      <w:lang w:eastAsia="ru-RU"/>
                    </w:rPr>
                    <w:br/>
                  </w:r>
                  <w:r w:rsidRPr="00556A51">
                    <w:rPr>
                      <w:rFonts w:ascii="Times New Roman" w:eastAsia="Times New Roman" w:hAnsi="Times New Roman" w:cs="Times New Roman"/>
                      <w:b/>
                      <w:sz w:val="28"/>
                      <w:szCs w:val="28"/>
                      <w:lang w:val="ky-KG" w:eastAsia="ru-RU"/>
                    </w:rPr>
                    <w:t>ММК полиси чектелген мөөнөткө жана акы төлөнүүчү негизде берилет:</w:t>
                  </w:r>
                </w:p>
                <w:p w:rsidR="00556A51" w:rsidRPr="00556A51" w:rsidRDefault="00556A51" w:rsidP="00CD5C23">
                  <w:pPr>
                    <w:spacing w:after="0" w:line="240" w:lineRule="auto"/>
                    <w:rPr>
                      <w:rFonts w:ascii="Times New Roman" w:eastAsia="Times New Roman" w:hAnsi="Times New Roman" w:cs="Times New Roman"/>
                      <w:b/>
                      <w:sz w:val="28"/>
                      <w:szCs w:val="28"/>
                      <w:lang w:eastAsia="ru-RU"/>
                    </w:rPr>
                  </w:pPr>
                  <w:r w:rsidRPr="00556A51">
                    <w:rPr>
                      <w:rFonts w:ascii="Times New Roman" w:eastAsia="Times New Roman" w:hAnsi="Times New Roman" w:cs="Times New Roman"/>
                      <w:b/>
                      <w:sz w:val="28"/>
                      <w:szCs w:val="28"/>
                      <w:lang w:eastAsia="ru-RU"/>
                    </w:rPr>
                    <w:lastRenderedPageBreak/>
                    <w:t>- Кыргыз Республикасынын жарандары үчүн</w:t>
                  </w:r>
                  <w:r>
                    <w:rPr>
                      <w:rFonts w:ascii="Times New Roman" w:eastAsia="Times New Roman" w:hAnsi="Times New Roman" w:cs="Times New Roman"/>
                      <w:b/>
                      <w:sz w:val="28"/>
                      <w:szCs w:val="28"/>
                      <w:lang w:eastAsia="ru-RU"/>
                    </w:rPr>
                    <w:t xml:space="preserve"> - </w:t>
                  </w:r>
                  <w:r w:rsidRPr="00556A51">
                    <w:rPr>
                      <w:rFonts w:ascii="Times New Roman" w:eastAsia="Times New Roman" w:hAnsi="Times New Roman" w:cs="Times New Roman"/>
                      <w:b/>
                      <w:sz w:val="28"/>
                      <w:szCs w:val="28"/>
                      <w:lang w:eastAsia="ru-RU"/>
                    </w:rPr>
                    <w:t xml:space="preserve">12 календардык </w:t>
                  </w:r>
                  <w:r>
                    <w:rPr>
                      <w:rFonts w:ascii="Times New Roman" w:eastAsia="Times New Roman" w:hAnsi="Times New Roman" w:cs="Times New Roman"/>
                      <w:b/>
                      <w:sz w:val="28"/>
                      <w:szCs w:val="28"/>
                      <w:lang w:eastAsia="ru-RU"/>
                    </w:rPr>
                    <w:t>ай</w:t>
                  </w:r>
                  <w:r w:rsidRPr="00556A51">
                    <w:rPr>
                      <w:rFonts w:ascii="Times New Roman" w:eastAsia="Times New Roman" w:hAnsi="Times New Roman" w:cs="Times New Roman"/>
                      <w:b/>
                      <w:sz w:val="28"/>
                      <w:szCs w:val="28"/>
                      <w:lang w:eastAsia="ru-RU"/>
                    </w:rPr>
                    <w:t>;</w:t>
                  </w:r>
                </w:p>
                <w:p w:rsidR="00875655" w:rsidRPr="00556A51" w:rsidRDefault="00556A51" w:rsidP="00CD5C23">
                  <w:pPr>
                    <w:spacing w:after="0" w:line="240" w:lineRule="auto"/>
                    <w:rPr>
                      <w:rFonts w:ascii="Times New Roman" w:eastAsia="Times New Roman" w:hAnsi="Times New Roman" w:cs="Times New Roman"/>
                      <w:b/>
                      <w:sz w:val="28"/>
                      <w:szCs w:val="28"/>
                      <w:lang w:eastAsia="ru-RU"/>
                    </w:rPr>
                  </w:pPr>
                  <w:r w:rsidRPr="00556A51">
                    <w:rPr>
                      <w:rFonts w:ascii="Times New Roman" w:eastAsia="Times New Roman" w:hAnsi="Times New Roman" w:cs="Times New Roman"/>
                      <w:b/>
                      <w:sz w:val="28"/>
                      <w:szCs w:val="28"/>
                      <w:lang w:eastAsia="ru-RU"/>
                    </w:rPr>
                    <w:t>- Кыргыз Республикасынын аймагында туруктуу жашаган чет өлкөлүк жарандар жана жарандыгы жок адамдар үчүн</w:t>
                  </w:r>
                  <w:r>
                    <w:rPr>
                      <w:rFonts w:ascii="Times New Roman" w:eastAsia="Times New Roman" w:hAnsi="Times New Roman" w:cs="Times New Roman"/>
                      <w:b/>
                      <w:sz w:val="28"/>
                      <w:szCs w:val="28"/>
                      <w:lang w:eastAsia="ru-RU"/>
                    </w:rPr>
                    <w:t xml:space="preserve"> - 6 же 12 календардык ай.</w:t>
                  </w:r>
                </w:p>
              </w:tc>
            </w:tr>
            <w:tr w:rsidR="00875655" w:rsidRPr="00875655" w:rsidTr="00CD5C23">
              <w:tc>
                <w:tcPr>
                  <w:tcW w:w="34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lastRenderedPageBreak/>
                    <w:t>6</w:t>
                  </w:r>
                </w:p>
              </w:tc>
              <w:tc>
                <w:tcPr>
                  <w:tcW w:w="191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556A51" w:rsidP="00CD5C23">
                  <w:pPr>
                    <w:spacing w:after="0" w:line="240" w:lineRule="auto"/>
                    <w:rPr>
                      <w:rFonts w:ascii="Times New Roman" w:eastAsia="Times New Roman" w:hAnsi="Times New Roman" w:cs="Times New Roman"/>
                      <w:sz w:val="28"/>
                      <w:szCs w:val="28"/>
                      <w:lang w:eastAsia="ru-RU"/>
                    </w:rPr>
                  </w:pPr>
                  <w:r w:rsidRPr="00556A51">
                    <w:rPr>
                      <w:rFonts w:ascii="Times New Roman" w:eastAsia="Times New Roman" w:hAnsi="Times New Roman" w:cs="Times New Roman"/>
                      <w:sz w:val="28"/>
                      <w:szCs w:val="28"/>
                      <w:lang w:eastAsia="ru-RU"/>
                    </w:rPr>
                    <w:t>Мамлекеттик кызмат көрсөтүүнүн шарты</w:t>
                  </w:r>
                </w:p>
              </w:tc>
              <w:tc>
                <w:tcPr>
                  <w:tcW w:w="274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9074B2" w:rsidRPr="009074B2" w:rsidRDefault="009074B2" w:rsidP="00CD5C23">
                  <w:pPr>
                    <w:spacing w:after="0" w:line="240" w:lineRule="auto"/>
                    <w:rPr>
                      <w:rFonts w:ascii="Times New Roman" w:eastAsia="Times New Roman" w:hAnsi="Times New Roman" w:cs="Times New Roman"/>
                      <w:sz w:val="28"/>
                      <w:szCs w:val="28"/>
                      <w:lang w:eastAsia="ru-RU"/>
                    </w:rPr>
                  </w:pPr>
                  <w:r w:rsidRPr="009074B2">
                    <w:rPr>
                      <w:rFonts w:ascii="Times New Roman" w:eastAsia="Times New Roman" w:hAnsi="Times New Roman" w:cs="Times New Roman"/>
                      <w:sz w:val="28"/>
                      <w:szCs w:val="28"/>
                      <w:lang w:eastAsia="ru-RU"/>
                    </w:rPr>
                    <w:t xml:space="preserve">ММК полисин алуу үчүн, арыз ээси же анын ыйгарым укуктуу өкүлү </w:t>
                  </w:r>
                  <w:r w:rsidRPr="009074B2">
                    <w:rPr>
                      <w:rFonts w:ascii="Times New Roman" w:eastAsia="Times New Roman" w:hAnsi="Times New Roman" w:cs="Times New Roman"/>
                      <w:b/>
                      <w:sz w:val="28"/>
                      <w:szCs w:val="28"/>
                      <w:lang w:eastAsia="ru-RU"/>
                    </w:rPr>
                    <w:t>медициналык камсыздандыруу жаатындагы мамлекеттик мекеменин аймактык башкармалыктарына же Бирдиктүү төлөөчү системасында иштеген саламаттык сактоо уюмдарына (мындан ары – саламаттык сактоо уюмдары)</w:t>
                  </w:r>
                  <w:r w:rsidRPr="009074B2">
                    <w:rPr>
                      <w:rFonts w:ascii="Times New Roman" w:eastAsia="Times New Roman" w:hAnsi="Times New Roman" w:cs="Times New Roman"/>
                      <w:sz w:val="28"/>
                      <w:szCs w:val="28"/>
                      <w:lang w:eastAsia="ru-RU"/>
                    </w:rPr>
                    <w:t xml:space="preserve"> кайрылуусу зарыл.</w:t>
                  </w:r>
                </w:p>
                <w:p w:rsidR="009074B2" w:rsidRPr="009074B2" w:rsidRDefault="009074B2" w:rsidP="00CD5C23">
                  <w:pPr>
                    <w:spacing w:after="0" w:line="240" w:lineRule="auto"/>
                    <w:rPr>
                      <w:rFonts w:ascii="Times New Roman" w:eastAsia="Times New Roman" w:hAnsi="Times New Roman" w:cs="Times New Roman"/>
                      <w:sz w:val="28"/>
                      <w:szCs w:val="28"/>
                      <w:lang w:eastAsia="ru-RU"/>
                    </w:rPr>
                  </w:pPr>
                  <w:r w:rsidRPr="009074B2">
                    <w:rPr>
                      <w:rFonts w:ascii="Times New Roman" w:eastAsia="Times New Roman" w:hAnsi="Times New Roman" w:cs="Times New Roman"/>
                      <w:sz w:val="28"/>
                      <w:szCs w:val="28"/>
                      <w:lang w:eastAsia="ru-RU"/>
                    </w:rPr>
                    <w:t xml:space="preserve">Арыз ээлерине кызмат көрсөтүү атайын бөлүнгөн жерде жүргүзүлөт. Келүүчүлөргө күтүү үчүн зарыл болгон шарттар түзүлөт: кийим чечүүчү жай, </w:t>
                  </w:r>
                  <w:r w:rsidRPr="009074B2">
                    <w:rPr>
                      <w:rFonts w:ascii="Times New Roman" w:eastAsia="Times New Roman" w:hAnsi="Times New Roman" w:cs="Times New Roman"/>
                      <w:sz w:val="28"/>
                      <w:szCs w:val="28"/>
                      <w:lang w:eastAsia="ru-RU"/>
                    </w:rPr>
                    <w:lastRenderedPageBreak/>
                    <w:t>күтүү үчүн орундар, телефон, жылуулук, суу түтүктөрү, ажаткана (региондордо борбордук суу түтүктөрүнө жана канализацияга туташуу мүмкүнчүлүгү болбогон учурда - короодогу ажаткана). Ден соолугунун мүмкүнчүлүгү чектелүү адамдар үчүн имаратта атайын жабдуулар каралган (пандустар, туткалар).</w:t>
                  </w:r>
                </w:p>
                <w:p w:rsidR="009074B2" w:rsidRDefault="009074B2" w:rsidP="00CD5C23">
                  <w:pPr>
                    <w:spacing w:after="0" w:line="240" w:lineRule="auto"/>
                    <w:rPr>
                      <w:rFonts w:ascii="Times New Roman" w:eastAsia="Times New Roman" w:hAnsi="Times New Roman" w:cs="Times New Roman"/>
                      <w:sz w:val="28"/>
                      <w:szCs w:val="28"/>
                      <w:lang w:eastAsia="ru-RU"/>
                    </w:rPr>
                  </w:pPr>
                  <w:r w:rsidRPr="009074B2">
                    <w:rPr>
                      <w:rFonts w:ascii="Times New Roman" w:eastAsia="Times New Roman" w:hAnsi="Times New Roman" w:cs="Times New Roman"/>
                      <w:sz w:val="28"/>
                      <w:szCs w:val="28"/>
                      <w:lang w:eastAsia="ru-RU"/>
                    </w:rPr>
                    <w:t>Кызмат көрсөтүү кезек күтүү принциби боюнча жүргүзүлөт. Улуу Ата мекендик согуштун катышуучулары жана майыптары, ооруктун эмгекчилери жана аларга теңештирилген адамдар, ден соолугунун мүмкүнчүлүгү чект</w:t>
                  </w:r>
                  <w:r>
                    <w:rPr>
                      <w:rFonts w:ascii="Times New Roman" w:eastAsia="Times New Roman" w:hAnsi="Times New Roman" w:cs="Times New Roman"/>
                      <w:sz w:val="28"/>
                      <w:szCs w:val="28"/>
                      <w:lang w:eastAsia="ru-RU"/>
                    </w:rPr>
                    <w:t>елүү адамдар кезексиз тейленет.</w:t>
                  </w:r>
                </w:p>
                <w:p w:rsidR="009074B2" w:rsidRDefault="009074B2" w:rsidP="00CD5C23">
                  <w:pPr>
                    <w:spacing w:after="0" w:line="240" w:lineRule="auto"/>
                    <w:rPr>
                      <w:rFonts w:ascii="Times New Roman" w:eastAsia="Times New Roman" w:hAnsi="Times New Roman" w:cs="Times New Roman"/>
                      <w:sz w:val="28"/>
                      <w:szCs w:val="28"/>
                      <w:lang w:eastAsia="ru-RU"/>
                    </w:rPr>
                  </w:pPr>
                  <w:r w:rsidRPr="009074B2">
                    <w:rPr>
                      <w:rFonts w:ascii="Times New Roman" w:eastAsia="Times New Roman" w:hAnsi="Times New Roman" w:cs="Times New Roman"/>
                      <w:sz w:val="28"/>
                      <w:szCs w:val="28"/>
                      <w:lang w:eastAsia="ru-RU"/>
                    </w:rPr>
                    <w:t xml:space="preserve">Келүүчүлөргө ыңгайлуу болуш үчүн кызмат көрсөтүлүүчү жерде </w:t>
                  </w:r>
                  <w:r w:rsidRPr="009074B2">
                    <w:rPr>
                      <w:rFonts w:ascii="Times New Roman" w:eastAsia="Times New Roman" w:hAnsi="Times New Roman" w:cs="Times New Roman"/>
                      <w:b/>
                      <w:sz w:val="28"/>
                      <w:szCs w:val="28"/>
                      <w:lang w:val="ky-KG" w:eastAsia="ru-RU"/>
                    </w:rPr>
                    <w:t xml:space="preserve">медициналык камсыздандыруу </w:t>
                  </w:r>
                  <w:r w:rsidRPr="009074B2">
                    <w:rPr>
                      <w:rFonts w:ascii="Times New Roman" w:eastAsia="Times New Roman" w:hAnsi="Times New Roman" w:cs="Times New Roman"/>
                      <w:b/>
                      <w:sz w:val="28"/>
                      <w:szCs w:val="28"/>
                      <w:lang w:val="ky-KG" w:eastAsia="ru-RU"/>
                    </w:rPr>
                    <w:lastRenderedPageBreak/>
                    <w:t>жаатындагы мамлекеттик мекеменин аймактык башкармалыктарында же саламаттык сактоо уюмдарында</w:t>
                  </w:r>
                  <w:r w:rsidRPr="009074B2">
                    <w:rPr>
                      <w:rFonts w:ascii="Times New Roman" w:eastAsia="Times New Roman" w:hAnsi="Times New Roman" w:cs="Times New Roman"/>
                      <w:sz w:val="28"/>
                      <w:szCs w:val="28"/>
                      <w:lang w:eastAsia="ru-RU"/>
                    </w:rPr>
                    <w:t xml:space="preserve"> ММК полисин сатып алуу үчүн зарыл болгон документтердин тизмеги жана арыздардын үлгүлөрү көрсөтүлгөн такта болушу керек</w:t>
                  </w:r>
                </w:p>
                <w:p w:rsidR="006C7592" w:rsidRDefault="00875655" w:rsidP="00CD5C23">
                  <w:pPr>
                    <w:spacing w:after="0" w:line="240" w:lineRule="auto"/>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t>заявления, необходимых для приобретения полиса ОМС</w:t>
                  </w:r>
                </w:p>
                <w:p w:rsidR="00510471" w:rsidRDefault="00510471" w:rsidP="00CD5C23">
                  <w:pPr>
                    <w:spacing w:after="0" w:line="240" w:lineRule="auto"/>
                    <w:rPr>
                      <w:rFonts w:ascii="Times New Roman" w:eastAsia="Times New Roman" w:hAnsi="Times New Roman" w:cs="Times New Roman"/>
                      <w:sz w:val="28"/>
                      <w:szCs w:val="28"/>
                      <w:lang w:eastAsia="ru-RU"/>
                    </w:rPr>
                  </w:pPr>
                </w:p>
                <w:p w:rsidR="009074B2" w:rsidRDefault="009074B2" w:rsidP="00CD5C23">
                  <w:pPr>
                    <w:spacing w:after="0" w:line="240" w:lineRule="auto"/>
                    <w:rPr>
                      <w:rFonts w:ascii="Times New Roman" w:eastAsia="Times New Roman" w:hAnsi="Times New Roman" w:cs="Times New Roman"/>
                      <w:sz w:val="28"/>
                      <w:szCs w:val="28"/>
                      <w:lang w:eastAsia="ru-RU"/>
                    </w:rPr>
                  </w:pPr>
                </w:p>
                <w:p w:rsidR="009074B2" w:rsidRDefault="009074B2" w:rsidP="00CD5C23">
                  <w:pPr>
                    <w:spacing w:after="0" w:line="240" w:lineRule="auto"/>
                    <w:rPr>
                      <w:rFonts w:ascii="Times New Roman" w:eastAsia="Times New Roman" w:hAnsi="Times New Roman" w:cs="Times New Roman"/>
                      <w:sz w:val="28"/>
                      <w:szCs w:val="28"/>
                      <w:lang w:eastAsia="ru-RU"/>
                    </w:rPr>
                  </w:pPr>
                </w:p>
                <w:p w:rsidR="009074B2" w:rsidRPr="00875655" w:rsidRDefault="009074B2" w:rsidP="00CD5C23">
                  <w:pPr>
                    <w:spacing w:after="0" w:line="240" w:lineRule="auto"/>
                    <w:rPr>
                      <w:rFonts w:ascii="Times New Roman" w:eastAsia="Times New Roman" w:hAnsi="Times New Roman" w:cs="Times New Roman"/>
                      <w:sz w:val="28"/>
                      <w:szCs w:val="28"/>
                      <w:lang w:eastAsia="ru-RU"/>
                    </w:rPr>
                  </w:pPr>
                </w:p>
              </w:tc>
            </w:tr>
            <w:tr w:rsidR="00875655" w:rsidRPr="00875655" w:rsidTr="00CD5C23">
              <w:tc>
                <w:tcPr>
                  <w:tcW w:w="34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lastRenderedPageBreak/>
                    <w:t>7</w:t>
                  </w:r>
                </w:p>
              </w:tc>
              <w:tc>
                <w:tcPr>
                  <w:tcW w:w="191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9074B2" w:rsidP="00CD5C23">
                  <w:pPr>
                    <w:spacing w:after="0" w:line="240" w:lineRule="auto"/>
                    <w:rPr>
                      <w:rFonts w:ascii="Times New Roman" w:eastAsia="Times New Roman" w:hAnsi="Times New Roman" w:cs="Times New Roman"/>
                      <w:sz w:val="28"/>
                      <w:szCs w:val="28"/>
                      <w:lang w:eastAsia="ru-RU"/>
                    </w:rPr>
                  </w:pPr>
                  <w:r w:rsidRPr="009074B2">
                    <w:rPr>
                      <w:rFonts w:ascii="Times New Roman" w:eastAsia="Times New Roman" w:hAnsi="Times New Roman" w:cs="Times New Roman"/>
                      <w:sz w:val="28"/>
                      <w:szCs w:val="28"/>
                      <w:lang w:eastAsia="ru-RU"/>
                    </w:rPr>
                    <w:t>Мамлекеттик кызмат көрсөтүүнүн мөөнөтү</w:t>
                  </w:r>
                </w:p>
              </w:tc>
              <w:tc>
                <w:tcPr>
                  <w:tcW w:w="2746"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794E2F" w:rsidRPr="00794E2F"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Документтерди кабыл алууга, арызды тариздөөгө, полистин наркын кассага төлөөгө кеткен убакыттын чеги - 15-20 мүнөт.</w:t>
                  </w:r>
                </w:p>
                <w:p w:rsidR="00794E2F" w:rsidRPr="00794E2F" w:rsidRDefault="00794E2F" w:rsidP="00CD5C23">
                  <w:pPr>
                    <w:spacing w:after="0" w:line="240" w:lineRule="auto"/>
                    <w:rPr>
                      <w:rFonts w:ascii="Times New Roman" w:eastAsia="Times New Roman" w:hAnsi="Times New Roman" w:cs="Times New Roman"/>
                      <w:sz w:val="28"/>
                      <w:szCs w:val="28"/>
                      <w:lang w:eastAsia="ru-RU"/>
                    </w:rPr>
                  </w:pPr>
                </w:p>
                <w:p w:rsidR="00794E2F" w:rsidRPr="00794E2F"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Телефон менен жана жеке аңгемелешүүдө адистердин консультация берүүсү 10 мүнөттөн ашпоого тийиш.</w:t>
                  </w:r>
                </w:p>
                <w:p w:rsidR="00794E2F" w:rsidRPr="00794E2F" w:rsidRDefault="00794E2F" w:rsidP="00CD5C23">
                  <w:pPr>
                    <w:spacing w:after="0" w:line="240" w:lineRule="auto"/>
                    <w:rPr>
                      <w:rFonts w:ascii="Times New Roman" w:eastAsia="Times New Roman" w:hAnsi="Times New Roman" w:cs="Times New Roman"/>
                      <w:sz w:val="28"/>
                      <w:szCs w:val="28"/>
                      <w:lang w:eastAsia="ru-RU"/>
                    </w:rPr>
                  </w:pPr>
                </w:p>
                <w:p w:rsidR="00510471" w:rsidRPr="00875655"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lastRenderedPageBreak/>
                    <w:t>ММК полисин алуунун чектелген мөөнөтү арызды бергенден жана анын нарк</w:t>
                  </w:r>
                  <w:r>
                    <w:rPr>
                      <w:rFonts w:ascii="Times New Roman" w:eastAsia="Times New Roman" w:hAnsi="Times New Roman" w:cs="Times New Roman"/>
                      <w:sz w:val="28"/>
                      <w:szCs w:val="28"/>
                      <w:lang w:eastAsia="ru-RU"/>
                    </w:rPr>
                    <w:t xml:space="preserve">ын төлөгөн күндөн тартып </w:t>
                  </w:r>
                  <w:r w:rsidRPr="00794E2F">
                    <w:rPr>
                      <w:rFonts w:ascii="Times New Roman" w:eastAsia="Times New Roman" w:hAnsi="Times New Roman" w:cs="Times New Roman"/>
                      <w:b/>
                      <w:sz w:val="28"/>
                      <w:szCs w:val="28"/>
                      <w:lang w:eastAsia="ru-RU"/>
                    </w:rPr>
                    <w:t xml:space="preserve">5 </w:t>
                  </w:r>
                  <w:r w:rsidRPr="00794E2F">
                    <w:rPr>
                      <w:rFonts w:ascii="Times New Roman" w:eastAsia="Times New Roman" w:hAnsi="Times New Roman" w:cs="Times New Roman"/>
                      <w:sz w:val="28"/>
                      <w:szCs w:val="28"/>
                      <w:lang w:eastAsia="ru-RU"/>
                    </w:rPr>
                    <w:t xml:space="preserve">күндөн ашпоого тийиш </w:t>
                  </w:r>
                </w:p>
              </w:tc>
            </w:tr>
            <w:tr w:rsidR="00875655" w:rsidRPr="00972AC4" w:rsidTr="00071951">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875655" w:rsidRPr="00972AC4" w:rsidRDefault="00794E2F" w:rsidP="00CD5C23">
                  <w:pPr>
                    <w:spacing w:after="0" w:line="240" w:lineRule="auto"/>
                    <w:jc w:val="center"/>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lastRenderedPageBreak/>
                    <w:t>Мамлекеттик кызмат көрсөтүүнү алуучуларга маалымат берүү</w:t>
                  </w:r>
                </w:p>
              </w:tc>
            </w:tr>
            <w:tr w:rsidR="00875655" w:rsidRPr="00972AC4" w:rsidTr="00CD5C23">
              <w:tc>
                <w:tcPr>
                  <w:tcW w:w="34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75655" w:rsidRPr="00972AC4" w:rsidRDefault="00875655" w:rsidP="00CD5C23">
                  <w:pPr>
                    <w:spacing w:after="0" w:line="240" w:lineRule="auto"/>
                    <w:jc w:val="center"/>
                    <w:rPr>
                      <w:rFonts w:ascii="Times New Roman" w:eastAsia="Times New Roman" w:hAnsi="Times New Roman" w:cs="Times New Roman"/>
                      <w:sz w:val="28"/>
                      <w:szCs w:val="28"/>
                      <w:lang w:eastAsia="ru-RU"/>
                    </w:rPr>
                  </w:pPr>
                  <w:r w:rsidRPr="00972AC4">
                    <w:rPr>
                      <w:rFonts w:ascii="Times New Roman" w:eastAsia="Times New Roman" w:hAnsi="Times New Roman" w:cs="Times New Roman"/>
                      <w:sz w:val="28"/>
                      <w:szCs w:val="28"/>
                      <w:lang w:eastAsia="ru-RU"/>
                    </w:rPr>
                    <w:t>8</w:t>
                  </w:r>
                </w:p>
              </w:tc>
              <w:tc>
                <w:tcPr>
                  <w:tcW w:w="1915" w:type="pct"/>
                  <w:gridSpan w:val="2"/>
                  <w:tcBorders>
                    <w:top w:val="nil"/>
                    <w:left w:val="nil"/>
                    <w:bottom w:val="single" w:sz="8" w:space="0" w:color="auto"/>
                    <w:right w:val="single" w:sz="8" w:space="0" w:color="auto"/>
                  </w:tcBorders>
                  <w:tcMar>
                    <w:top w:w="0" w:type="dxa"/>
                    <w:left w:w="108" w:type="dxa"/>
                    <w:bottom w:w="0" w:type="dxa"/>
                    <w:right w:w="108" w:type="dxa"/>
                  </w:tcMar>
                </w:tcPr>
                <w:p w:rsidR="00875655" w:rsidRPr="00972AC4"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Керектөөчүгө көрсөтүлүүчү кызматтар (керектүү маалыматтын тизмеси) жана аларды стандартташтырууга жооптуу мамлекеттик орган жөнүндө маалымат берүү</w:t>
                  </w:r>
                </w:p>
              </w:tc>
              <w:tc>
                <w:tcPr>
                  <w:tcW w:w="2746" w:type="pct"/>
                  <w:gridSpan w:val="2"/>
                  <w:tcBorders>
                    <w:top w:val="nil"/>
                    <w:left w:val="nil"/>
                    <w:bottom w:val="single" w:sz="8" w:space="0" w:color="auto"/>
                    <w:right w:val="single" w:sz="8" w:space="0" w:color="auto"/>
                  </w:tcBorders>
                  <w:tcMar>
                    <w:top w:w="0" w:type="dxa"/>
                    <w:left w:w="108" w:type="dxa"/>
                    <w:bottom w:w="0" w:type="dxa"/>
                    <w:right w:w="108" w:type="dxa"/>
                  </w:tcMar>
                </w:tcPr>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Мамлекеттик кызмат көрсөтүү жөнүндө маалыматты жаран төмөнкү жерлерден ала алат:</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 медициналык камсыздандыруу жаатындагы мамлекеттик мекеменин медициналык камсыздандыруу программаларын ишке ашыруу башкармалыгынан төмөнкү дарек боюнча: 720040, Бишкек шаары, Чүй көчөсү, 122;</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 иштөө убактысы: дүйшөмбү-жума күндөрү саат 9.00дөн 18-00гө чейин, түшкү тыныгуу саат 12-30дан 13-30га чейин.;</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lastRenderedPageBreak/>
                    <w:t>- медициналык камсыздандыруу жаатындагы мамлекеттик мекеменин аймактык башкармалыктарында;</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 саламаттык сактоо уюмдарында;</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 Электрондук кызматтардын мамлекеттик порталынан.</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Медициналык камсыздандыруу жаатындагы мамлекеттик мекеменин аймактык башкармалыктарынын тизмеси (кызмат көрсөтүүнүн стандарты менен кошо медициналык камсыздандыруу жаатындагы мамлекеттик мекеменин сайтында, такталарында жайгаштырылат).</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Жарандар үчүн мамлекеттик кызмат көрсөтүү жөнүндө маалымат төмөнкү түрдө берилет:</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lastRenderedPageBreak/>
                    <w:t>- жазуу жүзүндө;</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 оозеки түрдө (телефон боюнча, адис менен жеке байланыш түзүүдө);</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 xml:space="preserve">- электрондук форматта (ММК полиси жана жол-жобосу, аны алууга акы </w:t>
                  </w:r>
                  <w:proofErr w:type="spellStart"/>
                  <w:r w:rsidRPr="00794E2F">
                    <w:rPr>
                      <w:rFonts w:ascii="Times New Roman" w:eastAsia="Times New Roman" w:hAnsi="Times New Roman" w:cs="Times New Roman"/>
                      <w:b/>
                      <w:sz w:val="28"/>
                      <w:szCs w:val="28"/>
                      <w:lang w:eastAsia="ru-RU"/>
                    </w:rPr>
                    <w:t>төлөө</w:t>
                  </w:r>
                  <w:proofErr w:type="spellEnd"/>
                  <w:r w:rsidRPr="00794E2F">
                    <w:rPr>
                      <w:rFonts w:ascii="Times New Roman" w:eastAsia="Times New Roman" w:hAnsi="Times New Roman" w:cs="Times New Roman"/>
                      <w:b/>
                      <w:sz w:val="28"/>
                      <w:szCs w:val="28"/>
                      <w:lang w:eastAsia="ru-RU"/>
                    </w:rPr>
                    <w:t xml:space="preserve"> </w:t>
                  </w:r>
                  <w:proofErr w:type="spellStart"/>
                  <w:r w:rsidRPr="00794E2F">
                    <w:rPr>
                      <w:rFonts w:ascii="Times New Roman" w:eastAsia="Times New Roman" w:hAnsi="Times New Roman" w:cs="Times New Roman"/>
                      <w:b/>
                      <w:sz w:val="28"/>
                      <w:szCs w:val="28"/>
                      <w:lang w:eastAsia="ru-RU"/>
                    </w:rPr>
                    <w:t>жөнүндө</w:t>
                  </w:r>
                  <w:proofErr w:type="spellEnd"/>
                  <w:r w:rsidRPr="00794E2F">
                    <w:rPr>
                      <w:rFonts w:ascii="Times New Roman" w:eastAsia="Times New Roman" w:hAnsi="Times New Roman" w:cs="Times New Roman"/>
                      <w:b/>
                      <w:sz w:val="28"/>
                      <w:szCs w:val="28"/>
                      <w:lang w:eastAsia="ru-RU"/>
                    </w:rPr>
                    <w:t xml:space="preserve"> </w:t>
                  </w:r>
                  <w:proofErr w:type="spellStart"/>
                  <w:r w:rsidRPr="00794E2F">
                    <w:rPr>
                      <w:rFonts w:ascii="Times New Roman" w:eastAsia="Times New Roman" w:hAnsi="Times New Roman" w:cs="Times New Roman"/>
                      <w:b/>
                      <w:sz w:val="28"/>
                      <w:szCs w:val="28"/>
                      <w:lang w:eastAsia="ru-RU"/>
                    </w:rPr>
                    <w:t>маалымат</w:t>
                  </w:r>
                  <w:proofErr w:type="spellEnd"/>
                  <w:r w:rsidRPr="00794E2F">
                    <w:rPr>
                      <w:rFonts w:ascii="Times New Roman" w:eastAsia="Times New Roman" w:hAnsi="Times New Roman" w:cs="Times New Roman"/>
                      <w:b/>
                      <w:sz w:val="28"/>
                      <w:szCs w:val="28"/>
                      <w:lang w:eastAsia="ru-RU"/>
                    </w:rPr>
                    <w:t xml:space="preserve">, </w:t>
                  </w:r>
                  <w:r w:rsidR="00CD5C23">
                    <w:rPr>
                      <w:rFonts w:ascii="Times New Roman" w:eastAsia="Times New Roman" w:hAnsi="Times New Roman" w:cs="Times New Roman"/>
                      <w:b/>
                      <w:sz w:val="28"/>
                      <w:szCs w:val="28"/>
                      <w:lang w:eastAsia="ru-RU"/>
                    </w:rPr>
                    <w:t>«</w:t>
                  </w:r>
                  <w:proofErr w:type="spellStart"/>
                  <w:r w:rsidRPr="00794E2F">
                    <w:rPr>
                      <w:rFonts w:ascii="Times New Roman" w:eastAsia="Times New Roman" w:hAnsi="Times New Roman" w:cs="Times New Roman"/>
                      <w:b/>
                      <w:sz w:val="28"/>
                      <w:szCs w:val="28"/>
                      <w:lang w:eastAsia="ru-RU"/>
                    </w:rPr>
                    <w:t>суроолор-жооптор</w:t>
                  </w:r>
                  <w:proofErr w:type="spellEnd"/>
                  <w:r w:rsidR="00CD5C23">
                    <w:rPr>
                      <w:rFonts w:ascii="Times New Roman" w:eastAsia="Times New Roman" w:hAnsi="Times New Roman" w:cs="Times New Roman"/>
                      <w:b/>
                      <w:sz w:val="28"/>
                      <w:szCs w:val="28"/>
                      <w:lang w:eastAsia="ru-RU"/>
                    </w:rPr>
                    <w:t>»</w:t>
                  </w:r>
                  <w:r w:rsidRPr="00794E2F">
                    <w:rPr>
                      <w:rFonts w:ascii="Times New Roman" w:eastAsia="Times New Roman" w:hAnsi="Times New Roman" w:cs="Times New Roman"/>
                      <w:b/>
                      <w:sz w:val="28"/>
                      <w:szCs w:val="28"/>
                      <w:lang w:eastAsia="ru-RU"/>
                    </w:rPr>
                    <w:t xml:space="preserve"> </w:t>
                  </w:r>
                  <w:proofErr w:type="spellStart"/>
                  <w:r w:rsidRPr="00794E2F">
                    <w:rPr>
                      <w:rFonts w:ascii="Times New Roman" w:eastAsia="Times New Roman" w:hAnsi="Times New Roman" w:cs="Times New Roman"/>
                      <w:b/>
                      <w:sz w:val="28"/>
                      <w:szCs w:val="28"/>
                      <w:lang w:eastAsia="ru-RU"/>
                    </w:rPr>
                    <w:t>медициналык</w:t>
                  </w:r>
                  <w:proofErr w:type="spellEnd"/>
                  <w:r w:rsidRPr="00794E2F">
                    <w:rPr>
                      <w:rFonts w:ascii="Times New Roman" w:eastAsia="Times New Roman" w:hAnsi="Times New Roman" w:cs="Times New Roman"/>
                      <w:b/>
                      <w:sz w:val="28"/>
                      <w:szCs w:val="28"/>
                      <w:lang w:eastAsia="ru-RU"/>
                    </w:rPr>
                    <w:t xml:space="preserve"> </w:t>
                  </w:r>
                  <w:proofErr w:type="spellStart"/>
                  <w:r w:rsidRPr="00794E2F">
                    <w:rPr>
                      <w:rFonts w:ascii="Times New Roman" w:eastAsia="Times New Roman" w:hAnsi="Times New Roman" w:cs="Times New Roman"/>
                      <w:b/>
                      <w:sz w:val="28"/>
                      <w:szCs w:val="28"/>
                      <w:lang w:eastAsia="ru-RU"/>
                    </w:rPr>
                    <w:t>камсыздандыруу</w:t>
                  </w:r>
                  <w:proofErr w:type="spellEnd"/>
                  <w:r w:rsidRPr="00794E2F">
                    <w:rPr>
                      <w:rFonts w:ascii="Times New Roman" w:eastAsia="Times New Roman" w:hAnsi="Times New Roman" w:cs="Times New Roman"/>
                      <w:b/>
                      <w:sz w:val="28"/>
                      <w:szCs w:val="28"/>
                      <w:lang w:eastAsia="ru-RU"/>
                    </w:rPr>
                    <w:t xml:space="preserve"> </w:t>
                  </w:r>
                  <w:proofErr w:type="spellStart"/>
                  <w:r w:rsidRPr="00794E2F">
                    <w:rPr>
                      <w:rFonts w:ascii="Times New Roman" w:eastAsia="Times New Roman" w:hAnsi="Times New Roman" w:cs="Times New Roman"/>
                      <w:b/>
                      <w:sz w:val="28"/>
                      <w:szCs w:val="28"/>
                      <w:lang w:eastAsia="ru-RU"/>
                    </w:rPr>
                    <w:t>жаатындагы</w:t>
                  </w:r>
                  <w:proofErr w:type="spellEnd"/>
                  <w:r w:rsidRPr="00794E2F">
                    <w:rPr>
                      <w:rFonts w:ascii="Times New Roman" w:eastAsia="Times New Roman" w:hAnsi="Times New Roman" w:cs="Times New Roman"/>
                      <w:b/>
                      <w:sz w:val="28"/>
                      <w:szCs w:val="28"/>
                      <w:lang w:eastAsia="ru-RU"/>
                    </w:rPr>
                    <w:t xml:space="preserve"> мамлекеттик мекеменин сайтында - www.foms.kg);</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 маалымат такталарында;</w:t>
                  </w:r>
                </w:p>
                <w:p w:rsidR="00794E2F" w:rsidRPr="00794E2F" w:rsidRDefault="00794E2F" w:rsidP="00CD5C23">
                  <w:pPr>
                    <w:spacing w:after="0" w:line="240" w:lineRule="auto"/>
                    <w:rPr>
                      <w:rFonts w:ascii="Times New Roman" w:eastAsia="Times New Roman" w:hAnsi="Times New Roman" w:cs="Times New Roman"/>
                      <w:b/>
                      <w:sz w:val="28"/>
                      <w:szCs w:val="28"/>
                      <w:lang w:eastAsia="ru-RU"/>
                    </w:rPr>
                  </w:pPr>
                  <w:r w:rsidRPr="00794E2F">
                    <w:rPr>
                      <w:rFonts w:ascii="Times New Roman" w:eastAsia="Times New Roman" w:hAnsi="Times New Roman" w:cs="Times New Roman"/>
                      <w:b/>
                      <w:sz w:val="28"/>
                      <w:szCs w:val="28"/>
                      <w:lang w:eastAsia="ru-RU"/>
                    </w:rPr>
                    <w:t>- маалыматтык материалдарда (мамлекеттик жана расмий тилдердеги брошюралар, буклеттер).</w:t>
                  </w:r>
                </w:p>
                <w:p w:rsidR="00D529CB"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b/>
                      <w:sz w:val="28"/>
                      <w:szCs w:val="28"/>
                      <w:lang w:eastAsia="ru-RU"/>
                    </w:rPr>
                    <w:t xml:space="preserve">ММК полисин алуу үчүн арыздардын үлгүлөрү жана Кыргыз Республикасынын жарандарын медициналык-санитардык жардам менен камсыз кылуу боюнча мамлекеттик кепилдиктер программасы жана </w:t>
                  </w:r>
                  <w:r w:rsidRPr="00794E2F">
                    <w:rPr>
                      <w:rFonts w:ascii="Times New Roman" w:eastAsia="Times New Roman" w:hAnsi="Times New Roman" w:cs="Times New Roman"/>
                      <w:b/>
                      <w:sz w:val="28"/>
                      <w:szCs w:val="28"/>
                      <w:lang w:eastAsia="ru-RU"/>
                    </w:rPr>
                    <w:lastRenderedPageBreak/>
                    <w:t>Амбулаториялык деңгээлде дары-дармек менен камсыз кылуунун кошумча программа боюнча саламаттык сактоо уюмдарында медициналык кызмат алуу жөнүндө маалымат медициналык камсыздандыруу жаатындагы мамлекеттик мекеменин аймактык башкармалыктарындагы, саламаттык сактоо уюмдарындагы  маалымат такталарында көрсөтүлгөн.</w:t>
                  </w:r>
                </w:p>
                <w:p w:rsidR="00D529CB" w:rsidRDefault="00D529CB" w:rsidP="00CD5C23">
                  <w:pPr>
                    <w:spacing w:after="0" w:line="240" w:lineRule="auto"/>
                    <w:rPr>
                      <w:rFonts w:ascii="Times New Roman" w:eastAsia="Times New Roman" w:hAnsi="Times New Roman" w:cs="Times New Roman"/>
                      <w:sz w:val="28"/>
                      <w:szCs w:val="28"/>
                      <w:lang w:eastAsia="ru-RU"/>
                    </w:rPr>
                  </w:pPr>
                </w:p>
                <w:p w:rsidR="00794E2F" w:rsidRDefault="00794E2F" w:rsidP="00CD5C23">
                  <w:pPr>
                    <w:spacing w:after="0" w:line="240" w:lineRule="auto"/>
                    <w:rPr>
                      <w:rFonts w:ascii="Times New Roman" w:eastAsia="Times New Roman" w:hAnsi="Times New Roman" w:cs="Times New Roman"/>
                      <w:sz w:val="28"/>
                      <w:szCs w:val="28"/>
                      <w:lang w:eastAsia="ru-RU"/>
                    </w:rPr>
                  </w:pPr>
                </w:p>
                <w:p w:rsidR="00510471" w:rsidRPr="00972AC4" w:rsidRDefault="00510471" w:rsidP="00CD5C23">
                  <w:pPr>
                    <w:spacing w:after="0" w:line="240" w:lineRule="auto"/>
                    <w:rPr>
                      <w:rFonts w:ascii="Times New Roman" w:eastAsia="Times New Roman" w:hAnsi="Times New Roman" w:cs="Times New Roman"/>
                      <w:sz w:val="28"/>
                      <w:szCs w:val="28"/>
                      <w:lang w:eastAsia="ru-RU"/>
                    </w:rPr>
                  </w:pPr>
                </w:p>
              </w:tc>
            </w:tr>
            <w:tr w:rsidR="00875655" w:rsidRPr="00972AC4" w:rsidTr="00CD5C23">
              <w:tc>
                <w:tcPr>
                  <w:tcW w:w="340"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875655" w:rsidRPr="00972AC4" w:rsidRDefault="00875655" w:rsidP="00CD5C23">
                  <w:pPr>
                    <w:spacing w:after="0" w:line="240" w:lineRule="auto"/>
                    <w:jc w:val="center"/>
                    <w:rPr>
                      <w:rFonts w:ascii="Times New Roman" w:eastAsia="Times New Roman" w:hAnsi="Times New Roman" w:cs="Times New Roman"/>
                      <w:sz w:val="28"/>
                      <w:szCs w:val="28"/>
                      <w:lang w:eastAsia="ru-RU"/>
                    </w:rPr>
                  </w:pPr>
                  <w:r w:rsidRPr="00972AC4">
                    <w:rPr>
                      <w:rFonts w:ascii="Times New Roman" w:eastAsia="Times New Roman" w:hAnsi="Times New Roman" w:cs="Times New Roman"/>
                      <w:sz w:val="28"/>
                      <w:szCs w:val="28"/>
                      <w:lang w:eastAsia="ru-RU"/>
                    </w:rPr>
                    <w:lastRenderedPageBreak/>
                    <w:t>9</w:t>
                  </w:r>
                </w:p>
              </w:tc>
              <w:tc>
                <w:tcPr>
                  <w:tcW w:w="1915" w:type="pct"/>
                  <w:gridSpan w:val="2"/>
                  <w:tcBorders>
                    <w:top w:val="nil"/>
                    <w:left w:val="nil"/>
                    <w:bottom w:val="single" w:sz="8" w:space="0" w:color="auto"/>
                    <w:right w:val="single" w:sz="8" w:space="0" w:color="auto"/>
                  </w:tcBorders>
                  <w:tcMar>
                    <w:top w:w="0" w:type="dxa"/>
                    <w:left w:w="108" w:type="dxa"/>
                    <w:bottom w:w="0" w:type="dxa"/>
                    <w:right w:w="108" w:type="dxa"/>
                  </w:tcMar>
                </w:tcPr>
                <w:p w:rsidR="00875655" w:rsidRPr="00972AC4" w:rsidRDefault="00794E2F" w:rsidP="00CD5C23">
                  <w:pPr>
                    <w:spacing w:after="0" w:line="240" w:lineRule="auto"/>
                    <w:ind w:right="-43"/>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Кызмат көрсө</w:t>
                  </w:r>
                  <w:r>
                    <w:rPr>
                      <w:rFonts w:ascii="Times New Roman" w:eastAsia="Times New Roman" w:hAnsi="Times New Roman" w:cs="Times New Roman"/>
                      <w:sz w:val="28"/>
                      <w:szCs w:val="28"/>
                      <w:lang w:eastAsia="ru-RU"/>
                    </w:rPr>
                    <w:t xml:space="preserve">түү жөнүндө маалыматты жайылтуу </w:t>
                  </w:r>
                  <w:r w:rsidRPr="00794E2F">
                    <w:rPr>
                      <w:rFonts w:ascii="Times New Roman" w:eastAsia="Times New Roman" w:hAnsi="Times New Roman" w:cs="Times New Roman"/>
                      <w:sz w:val="28"/>
                      <w:szCs w:val="28"/>
                      <w:lang w:eastAsia="ru-RU"/>
                    </w:rPr>
                    <w:t>ыкмалары (бардык мүмкүн болгон ыкмаларды мүнөздөө же санап кетүү)</w:t>
                  </w:r>
                </w:p>
              </w:tc>
              <w:tc>
                <w:tcPr>
                  <w:tcW w:w="2746" w:type="pct"/>
                  <w:gridSpan w:val="2"/>
                  <w:tcBorders>
                    <w:top w:val="nil"/>
                    <w:left w:val="nil"/>
                    <w:bottom w:val="single" w:sz="8" w:space="0" w:color="auto"/>
                    <w:right w:val="single" w:sz="8" w:space="0" w:color="auto"/>
                  </w:tcBorders>
                  <w:tcMar>
                    <w:top w:w="0" w:type="dxa"/>
                    <w:left w:w="108" w:type="dxa"/>
                    <w:bottom w:w="0" w:type="dxa"/>
                    <w:right w:w="108" w:type="dxa"/>
                  </w:tcMar>
                </w:tcPr>
                <w:p w:rsidR="00794E2F" w:rsidRPr="00794E2F"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Көрсөтүлүүчү кызмат тууралуу маалымат берүү бардык кайрылган адамдарга акысыз негизде кепилденет, маалымат өз убагында жаңыртылып турат. Көрсөтүлүүчү кызмат тууралуу маалыматты жайылтуу т</w:t>
                  </w:r>
                  <w:r>
                    <w:rPr>
                      <w:rFonts w:ascii="Times New Roman" w:eastAsia="Times New Roman" w:hAnsi="Times New Roman" w:cs="Times New Roman"/>
                      <w:sz w:val="28"/>
                      <w:szCs w:val="28"/>
                      <w:lang w:eastAsia="ru-RU"/>
                    </w:rPr>
                    <w:t>өмөнкүлөр аркылуу чагылдырылат:</w:t>
                  </w:r>
                </w:p>
                <w:p w:rsidR="00794E2F" w:rsidRPr="00794E2F"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lastRenderedPageBreak/>
                    <w:t xml:space="preserve">- </w:t>
                  </w:r>
                  <w:proofErr w:type="spellStart"/>
                  <w:r w:rsidRPr="00794E2F">
                    <w:rPr>
                      <w:rFonts w:ascii="Times New Roman" w:eastAsia="Times New Roman" w:hAnsi="Times New Roman" w:cs="Times New Roman"/>
                      <w:sz w:val="28"/>
                      <w:szCs w:val="28"/>
                      <w:lang w:eastAsia="ru-RU"/>
                    </w:rPr>
                    <w:t>ЖМКда</w:t>
                  </w:r>
                  <w:proofErr w:type="spellEnd"/>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proofErr w:type="spellStart"/>
                  <w:r w:rsidRPr="00794E2F">
                    <w:rPr>
                      <w:rFonts w:ascii="Times New Roman" w:eastAsia="Times New Roman" w:hAnsi="Times New Roman" w:cs="Times New Roman"/>
                      <w:sz w:val="28"/>
                      <w:szCs w:val="28"/>
                      <w:lang w:eastAsia="ru-RU"/>
                    </w:rPr>
                    <w:t>Эркин</w:t>
                  </w:r>
                  <w:proofErr w:type="spellEnd"/>
                  <w:r w:rsidRPr="00794E2F">
                    <w:rPr>
                      <w:rFonts w:ascii="Times New Roman" w:eastAsia="Times New Roman" w:hAnsi="Times New Roman" w:cs="Times New Roman"/>
                      <w:sz w:val="28"/>
                      <w:szCs w:val="28"/>
                      <w:lang w:eastAsia="ru-RU"/>
                    </w:rPr>
                    <w:t xml:space="preserve"> </w:t>
                  </w:r>
                  <w:proofErr w:type="spellStart"/>
                  <w:r w:rsidRPr="00794E2F">
                    <w:rPr>
                      <w:rFonts w:ascii="Times New Roman" w:eastAsia="Times New Roman" w:hAnsi="Times New Roman" w:cs="Times New Roman"/>
                      <w:sz w:val="28"/>
                      <w:szCs w:val="28"/>
                      <w:lang w:eastAsia="ru-RU"/>
                    </w:rPr>
                    <w:t>Тоо</w:t>
                  </w:r>
                  <w:proofErr w:type="spellEnd"/>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Кыргыз </w:t>
                  </w:r>
                  <w:proofErr w:type="spellStart"/>
                  <w:r w:rsidRPr="00794E2F">
                    <w:rPr>
                      <w:rFonts w:ascii="Times New Roman" w:eastAsia="Times New Roman" w:hAnsi="Times New Roman" w:cs="Times New Roman"/>
                      <w:sz w:val="28"/>
                      <w:szCs w:val="28"/>
                      <w:lang w:eastAsia="ru-RU"/>
                    </w:rPr>
                    <w:t>Туусу</w:t>
                  </w:r>
                  <w:proofErr w:type="spellEnd"/>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Будь здоров</w:t>
                  </w:r>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 </w:t>
                  </w:r>
                  <w:proofErr w:type="spellStart"/>
                  <w:r w:rsidRPr="00794E2F">
                    <w:rPr>
                      <w:rFonts w:ascii="Times New Roman" w:eastAsia="Times New Roman" w:hAnsi="Times New Roman" w:cs="Times New Roman"/>
                      <w:sz w:val="28"/>
                      <w:szCs w:val="28"/>
                      <w:lang w:eastAsia="ru-RU"/>
                    </w:rPr>
                    <w:t>газеталары</w:t>
                  </w:r>
                  <w:proofErr w:type="spellEnd"/>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proofErr w:type="spellStart"/>
                  <w:r w:rsidRPr="00794E2F">
                    <w:rPr>
                      <w:rFonts w:ascii="Times New Roman" w:eastAsia="Times New Roman" w:hAnsi="Times New Roman" w:cs="Times New Roman"/>
                      <w:sz w:val="28"/>
                      <w:szCs w:val="28"/>
                      <w:lang w:eastAsia="ru-RU"/>
                    </w:rPr>
                    <w:t>АКИпресс</w:t>
                  </w:r>
                  <w:proofErr w:type="spellEnd"/>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proofErr w:type="spellStart"/>
                  <w:r w:rsidRPr="00794E2F">
                    <w:rPr>
                      <w:rFonts w:ascii="Times New Roman" w:eastAsia="Times New Roman" w:hAnsi="Times New Roman" w:cs="Times New Roman"/>
                      <w:sz w:val="28"/>
                      <w:szCs w:val="28"/>
                      <w:lang w:eastAsia="ru-RU"/>
                    </w:rPr>
                    <w:t>Кабар</w:t>
                  </w:r>
                  <w:proofErr w:type="spellEnd"/>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24 КG</w:t>
                  </w:r>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proofErr w:type="spellStart"/>
                  <w:r w:rsidRPr="00794E2F">
                    <w:rPr>
                      <w:rFonts w:ascii="Times New Roman" w:eastAsia="Times New Roman" w:hAnsi="Times New Roman" w:cs="Times New Roman"/>
                      <w:sz w:val="28"/>
                      <w:szCs w:val="28"/>
                      <w:lang w:eastAsia="ru-RU"/>
                    </w:rPr>
                    <w:t>Азаттык</w:t>
                  </w:r>
                  <w:proofErr w:type="spellEnd"/>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proofErr w:type="spellStart"/>
                  <w:r w:rsidRPr="00794E2F">
                    <w:rPr>
                      <w:rFonts w:ascii="Times New Roman" w:eastAsia="Times New Roman" w:hAnsi="Times New Roman" w:cs="Times New Roman"/>
                      <w:sz w:val="28"/>
                      <w:szCs w:val="28"/>
                      <w:lang w:eastAsia="ru-RU"/>
                    </w:rPr>
                    <w:t>Баракелде</w:t>
                  </w:r>
                  <w:proofErr w:type="spellEnd"/>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 </w:t>
                  </w:r>
                  <w:proofErr w:type="spellStart"/>
                  <w:r w:rsidRPr="00794E2F">
                    <w:rPr>
                      <w:rFonts w:ascii="Times New Roman" w:eastAsia="Times New Roman" w:hAnsi="Times New Roman" w:cs="Times New Roman"/>
                      <w:sz w:val="28"/>
                      <w:szCs w:val="28"/>
                      <w:lang w:eastAsia="ru-RU"/>
                    </w:rPr>
                    <w:t>маалымат</w:t>
                  </w:r>
                  <w:proofErr w:type="spellEnd"/>
                  <w:r w:rsidRPr="00794E2F">
                    <w:rPr>
                      <w:rFonts w:ascii="Times New Roman" w:eastAsia="Times New Roman" w:hAnsi="Times New Roman" w:cs="Times New Roman"/>
                      <w:sz w:val="28"/>
                      <w:szCs w:val="28"/>
                      <w:lang w:eastAsia="ru-RU"/>
                    </w:rPr>
                    <w:t xml:space="preserve"> </w:t>
                  </w:r>
                  <w:proofErr w:type="spellStart"/>
                  <w:r w:rsidRPr="00794E2F">
                    <w:rPr>
                      <w:rFonts w:ascii="Times New Roman" w:eastAsia="Times New Roman" w:hAnsi="Times New Roman" w:cs="Times New Roman"/>
                      <w:sz w:val="28"/>
                      <w:szCs w:val="28"/>
                      <w:lang w:eastAsia="ru-RU"/>
                    </w:rPr>
                    <w:t>сайттарында</w:t>
                  </w:r>
                  <w:proofErr w:type="spellEnd"/>
                  <w:r w:rsidRPr="00794E2F">
                    <w:rPr>
                      <w:rFonts w:ascii="Times New Roman" w:eastAsia="Times New Roman" w:hAnsi="Times New Roman" w:cs="Times New Roman"/>
                      <w:sz w:val="28"/>
                      <w:szCs w:val="28"/>
                      <w:lang w:eastAsia="ru-RU"/>
                    </w:rPr>
                    <w:t xml:space="preserve">, Кыргыз </w:t>
                  </w:r>
                  <w:proofErr w:type="spellStart"/>
                  <w:r w:rsidRPr="00794E2F">
                    <w:rPr>
                      <w:rFonts w:ascii="Times New Roman" w:eastAsia="Times New Roman" w:hAnsi="Times New Roman" w:cs="Times New Roman"/>
                      <w:sz w:val="28"/>
                      <w:szCs w:val="28"/>
                      <w:lang w:eastAsia="ru-RU"/>
                    </w:rPr>
                    <w:t>радиосунда</w:t>
                  </w:r>
                  <w:proofErr w:type="spellEnd"/>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КТР</w:t>
                  </w:r>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proofErr w:type="spellStart"/>
                  <w:r w:rsidRPr="00794E2F">
                    <w:rPr>
                      <w:rFonts w:ascii="Times New Roman" w:eastAsia="Times New Roman" w:hAnsi="Times New Roman" w:cs="Times New Roman"/>
                      <w:sz w:val="28"/>
                      <w:szCs w:val="28"/>
                      <w:lang w:eastAsia="ru-RU"/>
                    </w:rPr>
                    <w:t>Замана</w:t>
                  </w:r>
                  <w:proofErr w:type="spellEnd"/>
                  <w:r w:rsidRPr="00794E2F">
                    <w:rPr>
                      <w:rFonts w:ascii="Times New Roman" w:eastAsia="Times New Roman" w:hAnsi="Times New Roman" w:cs="Times New Roman"/>
                      <w:sz w:val="28"/>
                      <w:szCs w:val="28"/>
                      <w:lang w:eastAsia="ru-RU"/>
                    </w:rPr>
                    <w:t xml:space="preserve"> TV</w:t>
                  </w:r>
                  <w:r w:rsidR="00CD5C23">
                    <w:rPr>
                      <w:rFonts w:ascii="Times New Roman" w:eastAsia="Times New Roman" w:hAnsi="Times New Roman" w:cs="Times New Roman"/>
                      <w:sz w:val="28"/>
                      <w:szCs w:val="28"/>
                      <w:lang w:eastAsia="ru-RU"/>
                    </w:rPr>
                    <w:t>»</w:t>
                  </w:r>
                  <w:r w:rsidRPr="00794E2F">
                    <w:rPr>
                      <w:rFonts w:ascii="Times New Roman" w:eastAsia="Times New Roman" w:hAnsi="Times New Roman" w:cs="Times New Roman"/>
                      <w:sz w:val="28"/>
                      <w:szCs w:val="28"/>
                      <w:lang w:eastAsia="ru-RU"/>
                    </w:rPr>
                    <w:t>, НБТ телеканалдарын</w:t>
                  </w:r>
                  <w:r>
                    <w:rPr>
                      <w:rFonts w:ascii="Times New Roman" w:eastAsia="Times New Roman" w:hAnsi="Times New Roman" w:cs="Times New Roman"/>
                      <w:sz w:val="28"/>
                      <w:szCs w:val="28"/>
                      <w:lang w:eastAsia="ru-RU"/>
                    </w:rPr>
                    <w:t>да);</w:t>
                  </w:r>
                </w:p>
                <w:p w:rsidR="00794E2F" w:rsidRPr="00794E2F"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 xml:space="preserve">- </w:t>
                  </w:r>
                  <w:r w:rsidR="00283974" w:rsidRPr="00283974">
                    <w:rPr>
                      <w:rFonts w:ascii="Times New Roman" w:eastAsia="Times New Roman" w:hAnsi="Times New Roman" w:cs="Times New Roman"/>
                      <w:b/>
                      <w:sz w:val="28"/>
                      <w:szCs w:val="28"/>
                      <w:lang w:eastAsia="ru-RU"/>
                    </w:rPr>
                    <w:t xml:space="preserve">медициналык камсыздандыруу жаатындагы мамлекеттик мекеменин </w:t>
                  </w:r>
                  <w:r w:rsidRPr="00283974">
                    <w:rPr>
                      <w:rFonts w:ascii="Times New Roman" w:eastAsia="Times New Roman" w:hAnsi="Times New Roman" w:cs="Times New Roman"/>
                      <w:b/>
                      <w:sz w:val="28"/>
                      <w:szCs w:val="28"/>
                      <w:lang w:eastAsia="ru-RU"/>
                    </w:rPr>
                    <w:t>сайтында</w:t>
                  </w:r>
                  <w:r>
                    <w:rPr>
                      <w:rFonts w:ascii="Times New Roman" w:eastAsia="Times New Roman" w:hAnsi="Times New Roman" w:cs="Times New Roman"/>
                      <w:sz w:val="28"/>
                      <w:szCs w:val="28"/>
                      <w:lang w:eastAsia="ru-RU"/>
                    </w:rPr>
                    <w:t xml:space="preserve"> - www.foms.kg;</w:t>
                  </w:r>
                </w:p>
                <w:p w:rsidR="00794E2F" w:rsidRPr="00794E2F"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 мамлекеттик жана расмий тилдердеги маалымат такталары</w:t>
                  </w:r>
                  <w:r>
                    <w:rPr>
                      <w:rFonts w:ascii="Times New Roman" w:eastAsia="Times New Roman" w:hAnsi="Times New Roman" w:cs="Times New Roman"/>
                      <w:sz w:val="28"/>
                      <w:szCs w:val="28"/>
                      <w:lang w:eastAsia="ru-RU"/>
                    </w:rPr>
                    <w:t>нда, брошюраларда, буклеттерде;</w:t>
                  </w:r>
                </w:p>
                <w:p w:rsidR="00794E2F" w:rsidRPr="00794E2F"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 xml:space="preserve">- </w:t>
                  </w:r>
                  <w:r w:rsidR="00283974" w:rsidRPr="00283974">
                    <w:rPr>
                      <w:rFonts w:ascii="Times New Roman" w:eastAsia="Times New Roman" w:hAnsi="Times New Roman" w:cs="Times New Roman"/>
                      <w:b/>
                      <w:sz w:val="28"/>
                      <w:szCs w:val="28"/>
                      <w:lang w:val="ky-KG" w:eastAsia="ru-RU"/>
                    </w:rPr>
                    <w:t xml:space="preserve">медициналык камсыздандыруу жаатындагы мамлекеттик мекеменин жана анын аймактык башкармалыктарынын </w:t>
                  </w:r>
                  <w:r w:rsidR="00CD5C23">
                    <w:rPr>
                      <w:rFonts w:ascii="Times New Roman" w:eastAsia="Times New Roman" w:hAnsi="Times New Roman" w:cs="Times New Roman"/>
                      <w:b/>
                      <w:sz w:val="28"/>
                      <w:szCs w:val="28"/>
                      <w:lang w:val="ky-KG" w:eastAsia="ru-RU"/>
                    </w:rPr>
                    <w:t>«</w:t>
                  </w:r>
                  <w:r w:rsidR="00283974" w:rsidRPr="00283974">
                    <w:rPr>
                      <w:rFonts w:ascii="Times New Roman" w:eastAsia="Times New Roman" w:hAnsi="Times New Roman" w:cs="Times New Roman"/>
                      <w:b/>
                      <w:sz w:val="28"/>
                      <w:szCs w:val="28"/>
                      <w:lang w:val="ky-KG" w:eastAsia="ru-RU"/>
                    </w:rPr>
                    <w:t>ишеним телефондору</w:t>
                  </w:r>
                  <w:r w:rsidR="00CD5C23">
                    <w:rPr>
                      <w:rFonts w:ascii="Times New Roman" w:eastAsia="Times New Roman" w:hAnsi="Times New Roman" w:cs="Times New Roman"/>
                      <w:b/>
                      <w:sz w:val="28"/>
                      <w:szCs w:val="28"/>
                      <w:lang w:val="ky-KG" w:eastAsia="ru-RU"/>
                    </w:rPr>
                    <w:t>»</w:t>
                  </w:r>
                  <w:r w:rsidR="00283974" w:rsidRPr="00283974">
                    <w:rPr>
                      <w:rFonts w:ascii="Times New Roman" w:eastAsia="Times New Roman" w:hAnsi="Times New Roman" w:cs="Times New Roman"/>
                      <w:b/>
                      <w:sz w:val="28"/>
                      <w:szCs w:val="28"/>
                      <w:lang w:val="ky-KG" w:eastAsia="ru-RU"/>
                    </w:rPr>
                    <w:t xml:space="preserve"> боюнча</w:t>
                  </w:r>
                  <w:r>
                    <w:rPr>
                      <w:rFonts w:ascii="Times New Roman" w:eastAsia="Times New Roman" w:hAnsi="Times New Roman" w:cs="Times New Roman"/>
                      <w:sz w:val="28"/>
                      <w:szCs w:val="28"/>
                      <w:lang w:eastAsia="ru-RU"/>
                    </w:rPr>
                    <w:t>;</w:t>
                  </w:r>
                </w:p>
                <w:p w:rsidR="00794E2F" w:rsidRPr="00794E2F"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 xml:space="preserve">- </w:t>
                  </w:r>
                  <w:r w:rsidR="00283974" w:rsidRPr="00283974">
                    <w:rPr>
                      <w:rFonts w:ascii="Times New Roman" w:eastAsia="Times New Roman" w:hAnsi="Times New Roman" w:cs="Times New Roman"/>
                      <w:b/>
                      <w:sz w:val="28"/>
                      <w:szCs w:val="28"/>
                      <w:lang w:eastAsia="ru-RU"/>
                    </w:rPr>
                    <w:t xml:space="preserve">медициналык камсыздандыруу </w:t>
                  </w:r>
                  <w:r w:rsidR="00283974" w:rsidRPr="00283974">
                    <w:rPr>
                      <w:rFonts w:ascii="Times New Roman" w:eastAsia="Times New Roman" w:hAnsi="Times New Roman" w:cs="Times New Roman"/>
                      <w:b/>
                      <w:sz w:val="28"/>
                      <w:szCs w:val="28"/>
                      <w:lang w:eastAsia="ru-RU"/>
                    </w:rPr>
                    <w:lastRenderedPageBreak/>
                    <w:t>жаатындагы мамлекеттик мекеменин</w:t>
                  </w:r>
                  <w:r w:rsidR="00283974" w:rsidRPr="00283974">
                    <w:rPr>
                      <w:rFonts w:ascii="Times New Roman" w:eastAsia="Times New Roman" w:hAnsi="Times New Roman" w:cs="Times New Roman"/>
                      <w:sz w:val="28"/>
                      <w:szCs w:val="28"/>
                      <w:lang w:eastAsia="ru-RU"/>
                    </w:rPr>
                    <w:t xml:space="preserve"> </w:t>
                  </w:r>
                  <w:r w:rsidRPr="00794E2F">
                    <w:rPr>
                      <w:rFonts w:ascii="Times New Roman" w:eastAsia="Times New Roman" w:hAnsi="Times New Roman" w:cs="Times New Roman"/>
                      <w:sz w:val="28"/>
                      <w:szCs w:val="28"/>
                      <w:lang w:eastAsia="ru-RU"/>
                    </w:rPr>
                    <w:t>жана анын аймактык башкармалыкта</w:t>
                  </w:r>
                  <w:r>
                    <w:rPr>
                      <w:rFonts w:ascii="Times New Roman" w:eastAsia="Times New Roman" w:hAnsi="Times New Roman" w:cs="Times New Roman"/>
                      <w:sz w:val="28"/>
                      <w:szCs w:val="28"/>
                      <w:lang w:eastAsia="ru-RU"/>
                    </w:rPr>
                    <w:t>рынын коомдук кабылдамаларында;</w:t>
                  </w:r>
                </w:p>
                <w:p w:rsidR="00D529CB" w:rsidRDefault="00794E2F" w:rsidP="00CD5C23">
                  <w:pPr>
                    <w:spacing w:after="0" w:line="240" w:lineRule="auto"/>
                    <w:rPr>
                      <w:rFonts w:ascii="Times New Roman" w:eastAsia="Times New Roman" w:hAnsi="Times New Roman" w:cs="Times New Roman"/>
                      <w:sz w:val="28"/>
                      <w:szCs w:val="28"/>
                      <w:lang w:eastAsia="ru-RU"/>
                    </w:rPr>
                  </w:pPr>
                  <w:r w:rsidRPr="00794E2F">
                    <w:rPr>
                      <w:rFonts w:ascii="Times New Roman" w:eastAsia="Times New Roman" w:hAnsi="Times New Roman" w:cs="Times New Roman"/>
                      <w:sz w:val="28"/>
                      <w:szCs w:val="28"/>
                      <w:lang w:eastAsia="ru-RU"/>
                    </w:rPr>
                    <w:t>- калк, коомдук жана өкмөттүк эмес уюмдар менен жолугушуу учурунда</w:t>
                  </w:r>
                  <w:r w:rsidR="00283974">
                    <w:rPr>
                      <w:rFonts w:ascii="Times New Roman" w:eastAsia="Times New Roman" w:hAnsi="Times New Roman" w:cs="Times New Roman"/>
                      <w:sz w:val="28"/>
                      <w:szCs w:val="28"/>
                      <w:lang w:eastAsia="ru-RU"/>
                    </w:rPr>
                    <w:t>;</w:t>
                  </w:r>
                </w:p>
                <w:p w:rsidR="00D529CB" w:rsidRDefault="00283974" w:rsidP="00CD5C23">
                  <w:pPr>
                    <w:spacing w:after="0" w:line="240" w:lineRule="auto"/>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t>-</w:t>
                  </w:r>
                  <w:r w:rsidRPr="00283974">
                    <w:rPr>
                      <w:rFonts w:ascii="Times New Roman" w:eastAsia="Times New Roman" w:hAnsi="Times New Roman" w:cs="Times New Roman"/>
                      <w:sz w:val="28"/>
                      <w:szCs w:val="28"/>
                      <w:lang w:eastAsia="ru-RU"/>
                    </w:rPr>
                    <w:t xml:space="preserve"> </w:t>
                  </w:r>
                  <w:r w:rsidRPr="00283974">
                    <w:rPr>
                      <w:rFonts w:ascii="Times New Roman" w:eastAsia="Times New Roman" w:hAnsi="Times New Roman" w:cs="Times New Roman"/>
                      <w:b/>
                      <w:sz w:val="28"/>
                      <w:szCs w:val="28"/>
                      <w:lang w:val="ky-KG" w:eastAsia="ru-RU"/>
                    </w:rPr>
                    <w:t>Электрондук кызматтардын мамлекеттик порталында</w:t>
                  </w:r>
                  <w:r>
                    <w:rPr>
                      <w:rFonts w:ascii="Times New Roman" w:eastAsia="Times New Roman" w:hAnsi="Times New Roman" w:cs="Times New Roman"/>
                      <w:b/>
                      <w:sz w:val="28"/>
                      <w:szCs w:val="28"/>
                      <w:lang w:val="ky-KG" w:eastAsia="ru-RU"/>
                    </w:rPr>
                    <w:t>.</w:t>
                  </w:r>
                </w:p>
                <w:p w:rsidR="00D529CB" w:rsidRDefault="00D529CB" w:rsidP="00CD5C23">
                  <w:pPr>
                    <w:spacing w:after="0" w:line="240" w:lineRule="auto"/>
                    <w:rPr>
                      <w:rFonts w:ascii="Times New Roman" w:eastAsia="Times New Roman" w:hAnsi="Times New Roman" w:cs="Times New Roman"/>
                      <w:sz w:val="28"/>
                      <w:szCs w:val="28"/>
                      <w:lang w:eastAsia="ru-RU"/>
                    </w:rPr>
                  </w:pPr>
                </w:p>
                <w:p w:rsidR="00CD5C23" w:rsidRPr="00972AC4" w:rsidRDefault="00CD5C23" w:rsidP="00CD5C23">
                  <w:pPr>
                    <w:spacing w:after="0" w:line="240" w:lineRule="auto"/>
                    <w:rPr>
                      <w:rFonts w:ascii="Times New Roman" w:eastAsia="Times New Roman" w:hAnsi="Times New Roman" w:cs="Times New Roman"/>
                      <w:sz w:val="28"/>
                      <w:szCs w:val="28"/>
                      <w:lang w:eastAsia="ru-RU"/>
                    </w:rPr>
                  </w:pPr>
                </w:p>
              </w:tc>
            </w:tr>
            <w:tr w:rsidR="00875655" w:rsidRPr="00875655" w:rsidTr="00071951">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283974" w:rsidP="00CD5C23">
                  <w:pPr>
                    <w:spacing w:after="0" w:line="240" w:lineRule="auto"/>
                    <w:jc w:val="center"/>
                    <w:rPr>
                      <w:rFonts w:ascii="Times New Roman" w:eastAsia="Times New Roman" w:hAnsi="Times New Roman" w:cs="Times New Roman"/>
                      <w:sz w:val="28"/>
                      <w:szCs w:val="28"/>
                      <w:lang w:eastAsia="ru-RU"/>
                    </w:rPr>
                  </w:pPr>
                  <w:r w:rsidRPr="00283974">
                    <w:rPr>
                      <w:rFonts w:ascii="Times New Roman" w:eastAsia="Times New Roman" w:hAnsi="Times New Roman" w:cs="Times New Roman"/>
                      <w:sz w:val="28"/>
                      <w:szCs w:val="28"/>
                      <w:lang w:eastAsia="ru-RU"/>
                    </w:rPr>
                    <w:lastRenderedPageBreak/>
                    <w:t>Тейлөө жана мамлекеттик кызмат көрсөтүү</w:t>
                  </w:r>
                </w:p>
              </w:tc>
            </w:tr>
            <w:tr w:rsidR="00875655" w:rsidRPr="00875655" w:rsidTr="00CD5C23">
              <w:tc>
                <w:tcPr>
                  <w:tcW w:w="354"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ind w:right="-37"/>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t>10</w:t>
                  </w:r>
                </w:p>
              </w:tc>
              <w:tc>
                <w:tcPr>
                  <w:tcW w:w="197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283974" w:rsidP="00CD5C23">
                  <w:pPr>
                    <w:spacing w:after="0" w:line="240" w:lineRule="auto"/>
                    <w:rPr>
                      <w:rFonts w:ascii="Times New Roman" w:eastAsia="Times New Roman" w:hAnsi="Times New Roman" w:cs="Times New Roman"/>
                      <w:sz w:val="28"/>
                      <w:szCs w:val="28"/>
                      <w:lang w:eastAsia="ru-RU"/>
                    </w:rPr>
                  </w:pPr>
                  <w:r w:rsidRPr="00283974">
                    <w:rPr>
                      <w:rFonts w:ascii="Times New Roman" w:eastAsia="Times New Roman" w:hAnsi="Times New Roman" w:cs="Times New Roman"/>
                      <w:sz w:val="28"/>
                      <w:szCs w:val="28"/>
                      <w:lang w:eastAsia="ru-RU"/>
                    </w:rPr>
                    <w:t>Келүүчүлөр менен пикир алмашуу</w:t>
                  </w:r>
                </w:p>
              </w:tc>
              <w:tc>
                <w:tcPr>
                  <w:tcW w:w="2671" w:type="pct"/>
                  <w:tcBorders>
                    <w:top w:val="nil"/>
                    <w:left w:val="nil"/>
                    <w:bottom w:val="single" w:sz="8" w:space="0" w:color="auto"/>
                    <w:right w:val="single" w:sz="8" w:space="0" w:color="auto"/>
                  </w:tcBorders>
                  <w:tcMar>
                    <w:top w:w="0" w:type="dxa"/>
                    <w:left w:w="108" w:type="dxa"/>
                    <w:bottom w:w="0" w:type="dxa"/>
                    <w:right w:w="108" w:type="dxa"/>
                  </w:tcMar>
                  <w:hideMark/>
                </w:tcPr>
                <w:p w:rsidR="00283974" w:rsidRPr="00283974" w:rsidRDefault="00283974" w:rsidP="00CD5C23">
                  <w:pPr>
                    <w:spacing w:after="0" w:line="240" w:lineRule="auto"/>
                    <w:rPr>
                      <w:rFonts w:ascii="Times New Roman" w:eastAsia="Times New Roman" w:hAnsi="Times New Roman" w:cs="Times New Roman"/>
                      <w:sz w:val="28"/>
                      <w:szCs w:val="28"/>
                      <w:lang w:eastAsia="ru-RU"/>
                    </w:rPr>
                  </w:pPr>
                  <w:r w:rsidRPr="00283974">
                    <w:rPr>
                      <w:rFonts w:ascii="Times New Roman" w:eastAsia="Times New Roman" w:hAnsi="Times New Roman" w:cs="Times New Roman"/>
                      <w:b/>
                      <w:sz w:val="28"/>
                      <w:szCs w:val="28"/>
                      <w:lang w:eastAsia="ru-RU"/>
                    </w:rPr>
                    <w:t xml:space="preserve">Медициналык камсыздандыруу жаатындагы мамлекеттик мекеменин </w:t>
                  </w:r>
                  <w:r w:rsidRPr="003D45D4">
                    <w:rPr>
                      <w:rFonts w:ascii="Times New Roman" w:eastAsia="Times New Roman" w:hAnsi="Times New Roman" w:cs="Times New Roman"/>
                      <w:sz w:val="28"/>
                      <w:szCs w:val="28"/>
                      <w:lang w:eastAsia="ru-RU"/>
                    </w:rPr>
                    <w:t>бардык аймактык башкармалыктарында жана</w:t>
                  </w:r>
                  <w:r w:rsidRPr="00283974">
                    <w:rPr>
                      <w:rFonts w:ascii="Times New Roman" w:eastAsia="Times New Roman" w:hAnsi="Times New Roman" w:cs="Times New Roman"/>
                      <w:b/>
                      <w:sz w:val="28"/>
                      <w:szCs w:val="28"/>
                      <w:lang w:eastAsia="ru-RU"/>
                    </w:rPr>
                    <w:t xml:space="preserve"> саламаттык сактоо уюмдарында </w:t>
                  </w:r>
                  <w:r w:rsidRPr="003D45D4">
                    <w:rPr>
                      <w:rFonts w:ascii="Times New Roman" w:eastAsia="Times New Roman" w:hAnsi="Times New Roman" w:cs="Times New Roman"/>
                      <w:sz w:val="28"/>
                      <w:szCs w:val="28"/>
                      <w:lang w:eastAsia="ru-RU"/>
                    </w:rPr>
                    <w:t>ММК полисин</w:t>
                  </w:r>
                  <w:r w:rsidRPr="00283974">
                    <w:rPr>
                      <w:rFonts w:ascii="Times New Roman" w:eastAsia="Times New Roman" w:hAnsi="Times New Roman" w:cs="Times New Roman"/>
                      <w:b/>
                      <w:sz w:val="28"/>
                      <w:szCs w:val="28"/>
                      <w:lang w:eastAsia="ru-RU"/>
                    </w:rPr>
                    <w:t xml:space="preserve"> </w:t>
                  </w:r>
                  <w:r w:rsidR="003D45D4">
                    <w:rPr>
                      <w:rFonts w:ascii="Times New Roman" w:eastAsia="Times New Roman" w:hAnsi="Times New Roman" w:cs="Times New Roman"/>
                      <w:b/>
                      <w:sz w:val="28"/>
                      <w:szCs w:val="28"/>
                      <w:lang w:eastAsia="ru-RU"/>
                    </w:rPr>
                    <w:t>таризд</w:t>
                  </w:r>
                  <w:r w:rsidR="003D45D4">
                    <w:rPr>
                      <w:rFonts w:ascii="Times New Roman" w:eastAsia="Times New Roman" w:hAnsi="Times New Roman" w:cs="Times New Roman"/>
                      <w:b/>
                      <w:sz w:val="28"/>
                      <w:szCs w:val="28"/>
                      <w:lang w:val="ky-KG" w:eastAsia="ru-RU"/>
                    </w:rPr>
                    <w:t xml:space="preserve">өөгө </w:t>
                  </w:r>
                  <w:r w:rsidR="003D45D4" w:rsidRPr="003D45D4">
                    <w:rPr>
                      <w:rFonts w:ascii="Times New Roman" w:eastAsia="Times New Roman" w:hAnsi="Times New Roman" w:cs="Times New Roman"/>
                      <w:b/>
                      <w:sz w:val="28"/>
                      <w:szCs w:val="28"/>
                      <w:lang w:val="ky-KG" w:eastAsia="ru-RU"/>
                    </w:rPr>
                    <w:t>жана</w:t>
                  </w:r>
                  <w:r w:rsidR="003D45D4" w:rsidRPr="003D45D4">
                    <w:rPr>
                      <w:rFonts w:ascii="Times New Roman" w:eastAsia="Times New Roman" w:hAnsi="Times New Roman" w:cs="Times New Roman"/>
                      <w:sz w:val="28"/>
                      <w:szCs w:val="28"/>
                      <w:lang w:val="ky-KG" w:eastAsia="ru-RU"/>
                    </w:rPr>
                    <w:t xml:space="preserve"> </w:t>
                  </w:r>
                  <w:r w:rsidRPr="003D45D4">
                    <w:rPr>
                      <w:rFonts w:ascii="Times New Roman" w:eastAsia="Times New Roman" w:hAnsi="Times New Roman" w:cs="Times New Roman"/>
                      <w:sz w:val="28"/>
                      <w:szCs w:val="28"/>
                      <w:lang w:eastAsia="ru-RU"/>
                    </w:rPr>
                    <w:t>берүүгө жооптуу кызматкер болот.</w:t>
                  </w:r>
                  <w:r w:rsidRPr="00283974">
                    <w:rPr>
                      <w:rFonts w:ascii="Times New Roman" w:eastAsia="Times New Roman" w:hAnsi="Times New Roman" w:cs="Times New Roman"/>
                      <w:sz w:val="28"/>
                      <w:szCs w:val="28"/>
                      <w:lang w:eastAsia="ru-RU"/>
                    </w:rPr>
                    <w:t xml:space="preserve"> Кабинетте</w:t>
                  </w:r>
                  <w:r>
                    <w:rPr>
                      <w:rFonts w:ascii="Times New Roman" w:eastAsia="Times New Roman" w:hAnsi="Times New Roman" w:cs="Times New Roman"/>
                      <w:sz w:val="28"/>
                      <w:szCs w:val="28"/>
                      <w:lang w:eastAsia="ru-RU"/>
                    </w:rPr>
                    <w:t xml:space="preserve"> маалыматтык табличкалар болот. </w:t>
                  </w:r>
                  <w:r w:rsidRPr="00283974">
                    <w:rPr>
                      <w:rFonts w:ascii="Times New Roman" w:eastAsia="Times New Roman" w:hAnsi="Times New Roman" w:cs="Times New Roman"/>
                      <w:sz w:val="28"/>
                      <w:szCs w:val="28"/>
                      <w:lang w:eastAsia="ru-RU"/>
                    </w:rPr>
                    <w:t xml:space="preserve">Медициналык камсыздандыруу </w:t>
                  </w:r>
                  <w:r w:rsidRPr="00283974">
                    <w:rPr>
                      <w:rFonts w:ascii="Times New Roman" w:eastAsia="Times New Roman" w:hAnsi="Times New Roman" w:cs="Times New Roman"/>
                      <w:sz w:val="28"/>
                      <w:szCs w:val="28"/>
                      <w:lang w:eastAsia="ru-RU"/>
                    </w:rPr>
                    <w:lastRenderedPageBreak/>
                    <w:t xml:space="preserve">жаатындагы </w:t>
                  </w:r>
                  <w:r w:rsidRPr="00283974">
                    <w:rPr>
                      <w:rFonts w:ascii="Times New Roman" w:eastAsia="Times New Roman" w:hAnsi="Times New Roman" w:cs="Times New Roman"/>
                      <w:b/>
                      <w:sz w:val="28"/>
                      <w:szCs w:val="28"/>
                      <w:lang w:eastAsia="ru-RU"/>
                    </w:rPr>
                    <w:t xml:space="preserve">мамлекеттик мекеменин </w:t>
                  </w:r>
                  <w:r w:rsidRPr="00283974">
                    <w:rPr>
                      <w:rFonts w:ascii="Times New Roman" w:eastAsia="Times New Roman" w:hAnsi="Times New Roman" w:cs="Times New Roman"/>
                      <w:sz w:val="28"/>
                      <w:szCs w:val="28"/>
                      <w:lang w:eastAsia="ru-RU"/>
                    </w:rPr>
                    <w:t>аймактык башкармалыктарынын калк менен иштеген бардык кызматкерле</w:t>
                  </w:r>
                  <w:r>
                    <w:rPr>
                      <w:rFonts w:ascii="Times New Roman" w:eastAsia="Times New Roman" w:hAnsi="Times New Roman" w:cs="Times New Roman"/>
                      <w:sz w:val="28"/>
                      <w:szCs w:val="28"/>
                      <w:lang w:eastAsia="ru-RU"/>
                    </w:rPr>
                    <w:t xml:space="preserve">ринде аты-жөнү жана кызмат орду </w:t>
                  </w:r>
                  <w:r w:rsidRPr="00283974">
                    <w:rPr>
                      <w:rFonts w:ascii="Times New Roman" w:eastAsia="Times New Roman" w:hAnsi="Times New Roman" w:cs="Times New Roman"/>
                      <w:sz w:val="28"/>
                      <w:szCs w:val="28"/>
                      <w:lang w:eastAsia="ru-RU"/>
                    </w:rPr>
                    <w:t>көрсөтүлгөн персонификацияланган табличкал</w:t>
                  </w:r>
                  <w:r>
                    <w:rPr>
                      <w:rFonts w:ascii="Times New Roman" w:eastAsia="Times New Roman" w:hAnsi="Times New Roman" w:cs="Times New Roman"/>
                      <w:sz w:val="28"/>
                      <w:szCs w:val="28"/>
                      <w:lang w:eastAsia="ru-RU"/>
                    </w:rPr>
                    <w:t>ары (бейджиктери) болушу керек.</w:t>
                  </w:r>
                </w:p>
                <w:p w:rsidR="00283974" w:rsidRPr="00283974" w:rsidRDefault="00283974" w:rsidP="00CD5C23">
                  <w:pPr>
                    <w:spacing w:after="0" w:line="240" w:lineRule="auto"/>
                    <w:rPr>
                      <w:rFonts w:ascii="Times New Roman" w:eastAsia="Times New Roman" w:hAnsi="Times New Roman" w:cs="Times New Roman"/>
                      <w:sz w:val="28"/>
                      <w:szCs w:val="28"/>
                      <w:lang w:eastAsia="ru-RU"/>
                    </w:rPr>
                  </w:pPr>
                  <w:r w:rsidRPr="00283974">
                    <w:rPr>
                      <w:rFonts w:ascii="Times New Roman" w:eastAsia="Times New Roman" w:hAnsi="Times New Roman" w:cs="Times New Roman"/>
                      <w:sz w:val="28"/>
                      <w:szCs w:val="28"/>
                      <w:lang w:eastAsia="ru-RU"/>
                    </w:rPr>
                    <w:t xml:space="preserve">Бардык кызматкерлер </w:t>
                  </w:r>
                  <w:proofErr w:type="spellStart"/>
                  <w:r w:rsidRPr="00283974">
                    <w:rPr>
                      <w:rFonts w:ascii="Times New Roman" w:eastAsia="Times New Roman" w:hAnsi="Times New Roman" w:cs="Times New Roman"/>
                      <w:sz w:val="28"/>
                      <w:szCs w:val="28"/>
                      <w:lang w:eastAsia="ru-RU"/>
                    </w:rPr>
                    <w:t>кызматтык</w:t>
                  </w:r>
                  <w:proofErr w:type="spellEnd"/>
                  <w:r w:rsidRPr="00283974">
                    <w:rPr>
                      <w:rFonts w:ascii="Times New Roman" w:eastAsia="Times New Roman" w:hAnsi="Times New Roman" w:cs="Times New Roman"/>
                      <w:sz w:val="28"/>
                      <w:szCs w:val="28"/>
                      <w:lang w:eastAsia="ru-RU"/>
                    </w:rPr>
                    <w:t xml:space="preserve"> </w:t>
                  </w:r>
                  <w:proofErr w:type="spellStart"/>
                  <w:r w:rsidRPr="00283974">
                    <w:rPr>
                      <w:rFonts w:ascii="Times New Roman" w:eastAsia="Times New Roman" w:hAnsi="Times New Roman" w:cs="Times New Roman"/>
                      <w:sz w:val="28"/>
                      <w:szCs w:val="28"/>
                      <w:lang w:eastAsia="ru-RU"/>
                    </w:rPr>
                    <w:t>нускамаларды</w:t>
                  </w:r>
                  <w:proofErr w:type="spellEnd"/>
                  <w:r w:rsidRPr="00283974">
                    <w:rPr>
                      <w:rFonts w:ascii="Times New Roman" w:eastAsia="Times New Roman" w:hAnsi="Times New Roman" w:cs="Times New Roman"/>
                      <w:sz w:val="28"/>
                      <w:szCs w:val="28"/>
                      <w:lang w:eastAsia="ru-RU"/>
                    </w:rPr>
                    <w:t xml:space="preserve"> </w:t>
                  </w:r>
                  <w:proofErr w:type="spellStart"/>
                  <w:r w:rsidRPr="00283974">
                    <w:rPr>
                      <w:rFonts w:ascii="Times New Roman" w:eastAsia="Times New Roman" w:hAnsi="Times New Roman" w:cs="Times New Roman"/>
                      <w:sz w:val="28"/>
                      <w:szCs w:val="28"/>
                      <w:lang w:eastAsia="ru-RU"/>
                    </w:rPr>
                    <w:t>жана</w:t>
                  </w:r>
                  <w:proofErr w:type="spellEnd"/>
                  <w:r w:rsidRPr="00283974">
                    <w:rPr>
                      <w:rFonts w:ascii="Times New Roman" w:eastAsia="Times New Roman" w:hAnsi="Times New Roman" w:cs="Times New Roman"/>
                      <w:sz w:val="28"/>
                      <w:szCs w:val="28"/>
                      <w:lang w:eastAsia="ru-RU"/>
                    </w:rPr>
                    <w:t xml:space="preserve"> </w:t>
                  </w:r>
                  <w:r w:rsidR="00CD5C23">
                    <w:rPr>
                      <w:rFonts w:ascii="Times New Roman" w:eastAsia="Times New Roman" w:hAnsi="Times New Roman" w:cs="Times New Roman"/>
                      <w:sz w:val="28"/>
                      <w:szCs w:val="28"/>
                      <w:lang w:eastAsia="ru-RU"/>
                    </w:rPr>
                    <w:t>«</w:t>
                  </w:r>
                  <w:proofErr w:type="spellStart"/>
                  <w:r w:rsidRPr="003D45D4">
                    <w:rPr>
                      <w:rFonts w:ascii="Times New Roman" w:eastAsia="Times New Roman" w:hAnsi="Times New Roman" w:cs="Times New Roman"/>
                      <w:b/>
                      <w:sz w:val="28"/>
                      <w:szCs w:val="28"/>
                      <w:lang w:eastAsia="ru-RU"/>
                    </w:rPr>
                    <w:t>Мамлекеттик</w:t>
                  </w:r>
                  <w:proofErr w:type="spellEnd"/>
                  <w:r w:rsidRPr="003D45D4">
                    <w:rPr>
                      <w:rFonts w:ascii="Times New Roman" w:eastAsia="Times New Roman" w:hAnsi="Times New Roman" w:cs="Times New Roman"/>
                      <w:b/>
                      <w:sz w:val="28"/>
                      <w:szCs w:val="28"/>
                      <w:lang w:eastAsia="ru-RU"/>
                    </w:rPr>
                    <w:t xml:space="preserve"> </w:t>
                  </w:r>
                  <w:proofErr w:type="spellStart"/>
                  <w:r w:rsidRPr="003D45D4">
                    <w:rPr>
                      <w:rFonts w:ascii="Times New Roman" w:eastAsia="Times New Roman" w:hAnsi="Times New Roman" w:cs="Times New Roman"/>
                      <w:b/>
                      <w:sz w:val="28"/>
                      <w:szCs w:val="28"/>
                      <w:lang w:eastAsia="ru-RU"/>
                    </w:rPr>
                    <w:t>жарандык</w:t>
                  </w:r>
                  <w:proofErr w:type="spellEnd"/>
                  <w:r w:rsidRPr="003D45D4">
                    <w:rPr>
                      <w:rFonts w:ascii="Times New Roman" w:eastAsia="Times New Roman" w:hAnsi="Times New Roman" w:cs="Times New Roman"/>
                      <w:b/>
                      <w:sz w:val="28"/>
                      <w:szCs w:val="28"/>
                      <w:lang w:eastAsia="ru-RU"/>
                    </w:rPr>
                    <w:t xml:space="preserve"> </w:t>
                  </w:r>
                  <w:proofErr w:type="spellStart"/>
                  <w:r w:rsidRPr="003D45D4">
                    <w:rPr>
                      <w:rFonts w:ascii="Times New Roman" w:eastAsia="Times New Roman" w:hAnsi="Times New Roman" w:cs="Times New Roman"/>
                      <w:b/>
                      <w:sz w:val="28"/>
                      <w:szCs w:val="28"/>
                      <w:lang w:eastAsia="ru-RU"/>
                    </w:rPr>
                    <w:t>кызмат</w:t>
                  </w:r>
                  <w:proofErr w:type="spellEnd"/>
                  <w:r w:rsidRPr="003D45D4">
                    <w:rPr>
                      <w:rFonts w:ascii="Times New Roman" w:eastAsia="Times New Roman" w:hAnsi="Times New Roman" w:cs="Times New Roman"/>
                      <w:b/>
                      <w:sz w:val="28"/>
                      <w:szCs w:val="28"/>
                      <w:lang w:eastAsia="ru-RU"/>
                    </w:rPr>
                    <w:t xml:space="preserve"> </w:t>
                  </w:r>
                  <w:proofErr w:type="spellStart"/>
                  <w:r w:rsidRPr="003D45D4">
                    <w:rPr>
                      <w:rFonts w:ascii="Times New Roman" w:eastAsia="Times New Roman" w:hAnsi="Times New Roman" w:cs="Times New Roman"/>
                      <w:b/>
                      <w:sz w:val="28"/>
                      <w:szCs w:val="28"/>
                      <w:lang w:eastAsia="ru-RU"/>
                    </w:rPr>
                    <w:t>жана</w:t>
                  </w:r>
                  <w:proofErr w:type="spellEnd"/>
                  <w:r w:rsidRPr="003D45D4">
                    <w:rPr>
                      <w:rFonts w:ascii="Times New Roman" w:eastAsia="Times New Roman" w:hAnsi="Times New Roman" w:cs="Times New Roman"/>
                      <w:b/>
                      <w:sz w:val="28"/>
                      <w:szCs w:val="28"/>
                      <w:lang w:eastAsia="ru-RU"/>
                    </w:rPr>
                    <w:t xml:space="preserve"> </w:t>
                  </w:r>
                  <w:proofErr w:type="spellStart"/>
                  <w:r w:rsidRPr="003D45D4">
                    <w:rPr>
                      <w:rFonts w:ascii="Times New Roman" w:eastAsia="Times New Roman" w:hAnsi="Times New Roman" w:cs="Times New Roman"/>
                      <w:b/>
                      <w:sz w:val="28"/>
                      <w:szCs w:val="28"/>
                      <w:lang w:eastAsia="ru-RU"/>
                    </w:rPr>
                    <w:t>муниципалдык</w:t>
                  </w:r>
                  <w:proofErr w:type="spellEnd"/>
                  <w:r w:rsidRPr="003D45D4">
                    <w:rPr>
                      <w:rFonts w:ascii="Times New Roman" w:eastAsia="Times New Roman" w:hAnsi="Times New Roman" w:cs="Times New Roman"/>
                      <w:b/>
                      <w:sz w:val="28"/>
                      <w:szCs w:val="28"/>
                      <w:lang w:eastAsia="ru-RU"/>
                    </w:rPr>
                    <w:t xml:space="preserve"> </w:t>
                  </w:r>
                  <w:proofErr w:type="spellStart"/>
                  <w:r w:rsidRPr="003D45D4">
                    <w:rPr>
                      <w:rFonts w:ascii="Times New Roman" w:eastAsia="Times New Roman" w:hAnsi="Times New Roman" w:cs="Times New Roman"/>
                      <w:b/>
                      <w:sz w:val="28"/>
                      <w:szCs w:val="28"/>
                      <w:lang w:eastAsia="ru-RU"/>
                    </w:rPr>
                    <w:t>кызмат</w:t>
                  </w:r>
                  <w:proofErr w:type="spellEnd"/>
                  <w:r w:rsidRPr="003D45D4">
                    <w:rPr>
                      <w:rFonts w:ascii="Times New Roman" w:eastAsia="Times New Roman" w:hAnsi="Times New Roman" w:cs="Times New Roman"/>
                      <w:b/>
                      <w:sz w:val="28"/>
                      <w:szCs w:val="28"/>
                      <w:lang w:eastAsia="ru-RU"/>
                    </w:rPr>
                    <w:t xml:space="preserve"> </w:t>
                  </w:r>
                  <w:proofErr w:type="spellStart"/>
                  <w:r w:rsidRPr="003D45D4">
                    <w:rPr>
                      <w:rFonts w:ascii="Times New Roman" w:eastAsia="Times New Roman" w:hAnsi="Times New Roman" w:cs="Times New Roman"/>
                      <w:b/>
                      <w:sz w:val="28"/>
                      <w:szCs w:val="28"/>
                      <w:lang w:eastAsia="ru-RU"/>
                    </w:rPr>
                    <w:t>жөнүндө</w:t>
                  </w:r>
                  <w:proofErr w:type="spellEnd"/>
                  <w:r w:rsidR="00CD5C23">
                    <w:rPr>
                      <w:rFonts w:ascii="Times New Roman" w:eastAsia="Times New Roman" w:hAnsi="Times New Roman" w:cs="Times New Roman"/>
                      <w:sz w:val="28"/>
                      <w:szCs w:val="28"/>
                      <w:lang w:eastAsia="ru-RU"/>
                    </w:rPr>
                    <w:t>»</w:t>
                  </w:r>
                  <w:r w:rsidRPr="00283974">
                    <w:rPr>
                      <w:rFonts w:ascii="Times New Roman" w:eastAsia="Times New Roman" w:hAnsi="Times New Roman" w:cs="Times New Roman"/>
                      <w:sz w:val="28"/>
                      <w:szCs w:val="28"/>
                      <w:lang w:eastAsia="ru-RU"/>
                    </w:rPr>
                    <w:t xml:space="preserve"> Кыргыз </w:t>
                  </w:r>
                  <w:proofErr w:type="spellStart"/>
                  <w:r w:rsidRPr="00283974">
                    <w:rPr>
                      <w:rFonts w:ascii="Times New Roman" w:eastAsia="Times New Roman" w:hAnsi="Times New Roman" w:cs="Times New Roman"/>
                      <w:sz w:val="28"/>
                      <w:szCs w:val="28"/>
                      <w:lang w:eastAsia="ru-RU"/>
                    </w:rPr>
                    <w:t>Республикасынын</w:t>
                  </w:r>
                  <w:proofErr w:type="spellEnd"/>
                  <w:r w:rsidRPr="00283974">
                    <w:rPr>
                      <w:rFonts w:ascii="Times New Roman" w:eastAsia="Times New Roman" w:hAnsi="Times New Roman" w:cs="Times New Roman"/>
                      <w:sz w:val="28"/>
                      <w:szCs w:val="28"/>
                      <w:lang w:eastAsia="ru-RU"/>
                    </w:rPr>
                    <w:t xml:space="preserve"> </w:t>
                  </w:r>
                  <w:proofErr w:type="spellStart"/>
                  <w:r w:rsidRPr="00283974">
                    <w:rPr>
                      <w:rFonts w:ascii="Times New Roman" w:eastAsia="Times New Roman" w:hAnsi="Times New Roman" w:cs="Times New Roman"/>
                      <w:sz w:val="28"/>
                      <w:szCs w:val="28"/>
                      <w:lang w:eastAsia="ru-RU"/>
                    </w:rPr>
                    <w:t>Мыйзамына</w:t>
                  </w:r>
                  <w:proofErr w:type="spellEnd"/>
                  <w:r w:rsidRPr="00283974">
                    <w:rPr>
                      <w:rFonts w:ascii="Times New Roman" w:eastAsia="Times New Roman" w:hAnsi="Times New Roman" w:cs="Times New Roman"/>
                      <w:sz w:val="28"/>
                      <w:szCs w:val="28"/>
                      <w:lang w:eastAsia="ru-RU"/>
                    </w:rPr>
                    <w:t xml:space="preserve"> ылайык жүрүш-туруш эрежелерин белгилөөчү жана жөнгө салуучу кесиптик-этикал</w:t>
                  </w:r>
                  <w:r>
                    <w:rPr>
                      <w:rFonts w:ascii="Times New Roman" w:eastAsia="Times New Roman" w:hAnsi="Times New Roman" w:cs="Times New Roman"/>
                      <w:sz w:val="28"/>
                      <w:szCs w:val="28"/>
                      <w:lang w:eastAsia="ru-RU"/>
                    </w:rPr>
                    <w:t>ык ченемдерди сактоолору керек.</w:t>
                  </w:r>
                </w:p>
                <w:p w:rsidR="00875655" w:rsidRDefault="00283974" w:rsidP="00CD5C23">
                  <w:pPr>
                    <w:spacing w:after="0" w:line="240" w:lineRule="auto"/>
                    <w:rPr>
                      <w:rFonts w:ascii="Times New Roman" w:eastAsia="Times New Roman" w:hAnsi="Times New Roman" w:cs="Times New Roman"/>
                      <w:sz w:val="28"/>
                      <w:szCs w:val="28"/>
                      <w:lang w:eastAsia="ru-RU"/>
                    </w:rPr>
                  </w:pPr>
                  <w:r w:rsidRPr="00283974">
                    <w:rPr>
                      <w:rFonts w:ascii="Times New Roman" w:eastAsia="Times New Roman" w:hAnsi="Times New Roman" w:cs="Times New Roman"/>
                      <w:sz w:val="28"/>
                      <w:szCs w:val="28"/>
                      <w:lang w:eastAsia="ru-RU"/>
                    </w:rPr>
                    <w:t xml:space="preserve">Өзгөчө категориядагы керектөөчүлөргө (ден соолугунун мүмкүнчүлүгү чектелүү адамдар, улгайгандар, согуштун жана </w:t>
                  </w:r>
                  <w:r w:rsidRPr="00283974">
                    <w:rPr>
                      <w:rFonts w:ascii="Times New Roman" w:eastAsia="Times New Roman" w:hAnsi="Times New Roman" w:cs="Times New Roman"/>
                      <w:sz w:val="28"/>
                      <w:szCs w:val="28"/>
                      <w:lang w:eastAsia="ru-RU"/>
                    </w:rPr>
                    <w:lastRenderedPageBreak/>
                    <w:t xml:space="preserve">эмгектин ардагерлери) аңгемелешүү жана кызмат көрсөтүү алар үчүн түшүнүктүү </w:t>
                  </w:r>
                  <w:proofErr w:type="spellStart"/>
                  <w:r w:rsidRPr="00283974">
                    <w:rPr>
                      <w:rFonts w:ascii="Times New Roman" w:eastAsia="Times New Roman" w:hAnsi="Times New Roman" w:cs="Times New Roman"/>
                      <w:sz w:val="28"/>
                      <w:szCs w:val="28"/>
                      <w:lang w:eastAsia="ru-RU"/>
                    </w:rPr>
                    <w:t>жана</w:t>
                  </w:r>
                  <w:proofErr w:type="spellEnd"/>
                  <w:r w:rsidRPr="00283974">
                    <w:rPr>
                      <w:rFonts w:ascii="Times New Roman" w:eastAsia="Times New Roman" w:hAnsi="Times New Roman" w:cs="Times New Roman"/>
                      <w:sz w:val="28"/>
                      <w:szCs w:val="28"/>
                      <w:lang w:eastAsia="ru-RU"/>
                    </w:rPr>
                    <w:t xml:space="preserve"> </w:t>
                  </w:r>
                  <w:proofErr w:type="spellStart"/>
                  <w:r w:rsidRPr="00283974">
                    <w:rPr>
                      <w:rFonts w:ascii="Times New Roman" w:eastAsia="Times New Roman" w:hAnsi="Times New Roman" w:cs="Times New Roman"/>
                      <w:sz w:val="28"/>
                      <w:szCs w:val="28"/>
                      <w:lang w:eastAsia="ru-RU"/>
                    </w:rPr>
                    <w:t>жеткиликтүү</w:t>
                  </w:r>
                  <w:proofErr w:type="spellEnd"/>
                  <w:r w:rsidRPr="00283974">
                    <w:rPr>
                      <w:rFonts w:ascii="Times New Roman" w:eastAsia="Times New Roman" w:hAnsi="Times New Roman" w:cs="Times New Roman"/>
                      <w:sz w:val="28"/>
                      <w:szCs w:val="28"/>
                      <w:lang w:eastAsia="ru-RU"/>
                    </w:rPr>
                    <w:t xml:space="preserve"> </w:t>
                  </w:r>
                  <w:proofErr w:type="spellStart"/>
                  <w:r w:rsidRPr="00283974">
                    <w:rPr>
                      <w:rFonts w:ascii="Times New Roman" w:eastAsia="Times New Roman" w:hAnsi="Times New Roman" w:cs="Times New Roman"/>
                      <w:sz w:val="28"/>
                      <w:szCs w:val="28"/>
                      <w:lang w:eastAsia="ru-RU"/>
                    </w:rPr>
                    <w:t>формада</w:t>
                  </w:r>
                  <w:proofErr w:type="spellEnd"/>
                  <w:r w:rsidRPr="00283974">
                    <w:rPr>
                      <w:rFonts w:ascii="Times New Roman" w:eastAsia="Times New Roman" w:hAnsi="Times New Roman" w:cs="Times New Roman"/>
                      <w:sz w:val="28"/>
                      <w:szCs w:val="28"/>
                      <w:lang w:eastAsia="ru-RU"/>
                    </w:rPr>
                    <w:t xml:space="preserve"> </w:t>
                  </w:r>
                  <w:proofErr w:type="spellStart"/>
                  <w:r w:rsidRPr="00283974">
                    <w:rPr>
                      <w:rFonts w:ascii="Times New Roman" w:eastAsia="Times New Roman" w:hAnsi="Times New Roman" w:cs="Times New Roman"/>
                      <w:sz w:val="28"/>
                      <w:szCs w:val="28"/>
                      <w:lang w:eastAsia="ru-RU"/>
                    </w:rPr>
                    <w:t>жүргүзүлөт</w:t>
                  </w:r>
                  <w:proofErr w:type="spellEnd"/>
                </w:p>
                <w:p w:rsidR="00CD5C23" w:rsidRPr="00875655" w:rsidRDefault="00CD5C23" w:rsidP="00CD5C23">
                  <w:pPr>
                    <w:spacing w:after="0" w:line="240" w:lineRule="auto"/>
                    <w:rPr>
                      <w:rFonts w:ascii="Times New Roman" w:eastAsia="Times New Roman" w:hAnsi="Times New Roman" w:cs="Times New Roman"/>
                      <w:sz w:val="28"/>
                      <w:szCs w:val="28"/>
                      <w:lang w:eastAsia="ru-RU"/>
                    </w:rPr>
                  </w:pPr>
                </w:p>
              </w:tc>
            </w:tr>
            <w:tr w:rsidR="00875655" w:rsidRPr="00875655" w:rsidTr="00CD5C23">
              <w:tc>
                <w:tcPr>
                  <w:tcW w:w="354"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ind w:left="-109"/>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lastRenderedPageBreak/>
                    <w:t>11</w:t>
                  </w:r>
                </w:p>
              </w:tc>
              <w:tc>
                <w:tcPr>
                  <w:tcW w:w="197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3D45D4" w:rsidP="00CD5C23">
                  <w:pPr>
                    <w:spacing w:after="0" w:line="240" w:lineRule="auto"/>
                    <w:rPr>
                      <w:rFonts w:ascii="Times New Roman" w:eastAsia="Times New Roman" w:hAnsi="Times New Roman" w:cs="Times New Roman"/>
                      <w:sz w:val="28"/>
                      <w:szCs w:val="28"/>
                      <w:lang w:eastAsia="ru-RU"/>
                    </w:rPr>
                  </w:pPr>
                  <w:r w:rsidRPr="003D45D4">
                    <w:rPr>
                      <w:rFonts w:ascii="Times New Roman" w:eastAsia="Times New Roman" w:hAnsi="Times New Roman" w:cs="Times New Roman"/>
                      <w:sz w:val="28"/>
                      <w:szCs w:val="28"/>
                      <w:lang w:eastAsia="ru-RU"/>
                    </w:rPr>
                    <w:t>Купуялуулукту камсыздоо ыкмалары</w:t>
                  </w:r>
                </w:p>
              </w:tc>
              <w:tc>
                <w:tcPr>
                  <w:tcW w:w="2671" w:type="pct"/>
                  <w:tcBorders>
                    <w:top w:val="nil"/>
                    <w:left w:val="nil"/>
                    <w:bottom w:val="single" w:sz="8" w:space="0" w:color="auto"/>
                    <w:right w:val="single" w:sz="8" w:space="0" w:color="auto"/>
                  </w:tcBorders>
                  <w:tcMar>
                    <w:top w:w="0" w:type="dxa"/>
                    <w:left w:w="108" w:type="dxa"/>
                    <w:bottom w:w="0" w:type="dxa"/>
                    <w:right w:w="108" w:type="dxa"/>
                  </w:tcMar>
                  <w:hideMark/>
                </w:tcPr>
                <w:p w:rsidR="003D45D4" w:rsidRPr="003D45D4" w:rsidRDefault="003D45D4" w:rsidP="00CD5C23">
                  <w:pPr>
                    <w:spacing w:after="0" w:line="240" w:lineRule="auto"/>
                    <w:rPr>
                      <w:rFonts w:ascii="Times New Roman" w:eastAsia="Times New Roman" w:hAnsi="Times New Roman" w:cs="Times New Roman"/>
                      <w:sz w:val="28"/>
                      <w:szCs w:val="28"/>
                      <w:lang w:eastAsia="ru-RU"/>
                    </w:rPr>
                  </w:pPr>
                  <w:r w:rsidRPr="003D45D4">
                    <w:rPr>
                      <w:rFonts w:ascii="Times New Roman" w:eastAsia="Times New Roman" w:hAnsi="Times New Roman" w:cs="Times New Roman"/>
                      <w:b/>
                      <w:sz w:val="28"/>
                      <w:szCs w:val="28"/>
                      <w:lang w:val="ky-KG" w:eastAsia="ru-RU"/>
                    </w:rPr>
                    <w:t>Медициналык камсыздандыруу жаатындагы мамлекеттик мекеме</w:t>
                  </w:r>
                  <w:r w:rsidRPr="003D45D4">
                    <w:rPr>
                      <w:rFonts w:ascii="Times New Roman" w:eastAsia="Times New Roman" w:hAnsi="Times New Roman" w:cs="Times New Roman"/>
                      <w:sz w:val="28"/>
                      <w:szCs w:val="28"/>
                      <w:lang w:val="ky-KG" w:eastAsia="ru-RU"/>
                    </w:rPr>
                    <w:t xml:space="preserve"> өзүнүн ишинде Кыргыз Республикасынын мыйзамдарына ылайык жалпыга таанылган эл аралык жеке маалыматты коргоо стандарттарын сактоого милдеттенет.</w:t>
                  </w:r>
                </w:p>
                <w:p w:rsidR="003D45D4" w:rsidRPr="003D45D4" w:rsidRDefault="003D45D4" w:rsidP="00CD5C23">
                  <w:pPr>
                    <w:spacing w:after="0" w:line="240" w:lineRule="auto"/>
                    <w:rPr>
                      <w:rFonts w:ascii="Times New Roman" w:eastAsia="Times New Roman" w:hAnsi="Times New Roman" w:cs="Times New Roman"/>
                      <w:sz w:val="28"/>
                      <w:szCs w:val="28"/>
                      <w:lang w:eastAsia="ru-RU"/>
                    </w:rPr>
                  </w:pPr>
                  <w:r w:rsidRPr="003D45D4">
                    <w:rPr>
                      <w:rFonts w:ascii="Times New Roman" w:eastAsia="Times New Roman" w:hAnsi="Times New Roman" w:cs="Times New Roman"/>
                      <w:sz w:val="28"/>
                      <w:szCs w:val="28"/>
                      <w:lang w:val="ky-KG" w:eastAsia="ru-RU"/>
                    </w:rPr>
                    <w:t>Кызмат алууда жарандар жөнүндө жеке маалыматтарды ачыкка чыгарууга болбойт жана кызматкерлер тарабынан жеке максаттарга жана үчүнчү жактарга берүү үчүн колдонулушу мүмкүн эмес.</w:t>
                  </w:r>
                </w:p>
                <w:p w:rsidR="003D45D4" w:rsidRPr="003D45D4" w:rsidRDefault="003D45D4" w:rsidP="00CD5C23">
                  <w:pPr>
                    <w:spacing w:after="0" w:line="240" w:lineRule="auto"/>
                    <w:rPr>
                      <w:rFonts w:ascii="Times New Roman" w:eastAsia="Times New Roman" w:hAnsi="Times New Roman" w:cs="Times New Roman"/>
                      <w:sz w:val="28"/>
                      <w:szCs w:val="28"/>
                      <w:lang w:eastAsia="ru-RU"/>
                    </w:rPr>
                  </w:pPr>
                  <w:r w:rsidRPr="003D45D4">
                    <w:rPr>
                      <w:rFonts w:ascii="Times New Roman" w:eastAsia="Times New Roman" w:hAnsi="Times New Roman" w:cs="Times New Roman"/>
                      <w:sz w:val="28"/>
                      <w:szCs w:val="28"/>
                      <w:lang w:val="ky-KG" w:eastAsia="ru-RU"/>
                    </w:rPr>
                    <w:t xml:space="preserve">Жеке маалыматтарды киргизүү боюнча маалымат базалары коргоонун </w:t>
                  </w:r>
                  <w:r w:rsidRPr="003D45D4">
                    <w:rPr>
                      <w:rFonts w:ascii="Times New Roman" w:eastAsia="Times New Roman" w:hAnsi="Times New Roman" w:cs="Times New Roman"/>
                      <w:sz w:val="28"/>
                      <w:szCs w:val="28"/>
                      <w:lang w:val="ky-KG" w:eastAsia="ru-RU"/>
                    </w:rPr>
                    <w:lastRenderedPageBreak/>
                    <w:t>тиешелүү даражасы менен камсыздалышы керек.</w:t>
                  </w:r>
                </w:p>
                <w:p w:rsidR="00286AF1" w:rsidRDefault="003D45D4" w:rsidP="00CD5C23">
                  <w:pPr>
                    <w:spacing w:after="0" w:line="240" w:lineRule="auto"/>
                    <w:rPr>
                      <w:rFonts w:ascii="Times New Roman" w:eastAsia="Times New Roman" w:hAnsi="Times New Roman" w:cs="Times New Roman"/>
                      <w:sz w:val="28"/>
                      <w:szCs w:val="28"/>
                      <w:lang w:eastAsia="ru-RU"/>
                    </w:rPr>
                  </w:pPr>
                  <w:r w:rsidRPr="003D45D4">
                    <w:rPr>
                      <w:rFonts w:ascii="Times New Roman" w:eastAsia="Times New Roman" w:hAnsi="Times New Roman" w:cs="Times New Roman"/>
                      <w:sz w:val="28"/>
                      <w:szCs w:val="28"/>
                      <w:lang w:val="ky-KG" w:eastAsia="ru-RU"/>
                    </w:rPr>
                    <w:t>Купуялуулук принцибинин сакталышы юридикалык талаптарды, мамлекеттик органдардын талаптарын, улуттук коопсуздукту же коомдук кызыкчылыктарды аткаруу үчүн зарыл болгон даражада чектелиши мүмкүн</w:t>
                  </w:r>
                </w:p>
                <w:p w:rsidR="003D45D4" w:rsidRPr="00875655" w:rsidRDefault="003D45D4" w:rsidP="00CD5C23">
                  <w:pPr>
                    <w:spacing w:after="0" w:line="240" w:lineRule="auto"/>
                    <w:rPr>
                      <w:rFonts w:ascii="Times New Roman" w:eastAsia="Times New Roman" w:hAnsi="Times New Roman" w:cs="Times New Roman"/>
                      <w:sz w:val="28"/>
                      <w:szCs w:val="28"/>
                      <w:lang w:eastAsia="ru-RU"/>
                    </w:rPr>
                  </w:pPr>
                </w:p>
              </w:tc>
            </w:tr>
            <w:tr w:rsidR="00875655" w:rsidRPr="00875655" w:rsidTr="00CD5C23">
              <w:tc>
                <w:tcPr>
                  <w:tcW w:w="354"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ind w:right="-40"/>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lastRenderedPageBreak/>
                    <w:t>12</w:t>
                  </w:r>
                </w:p>
              </w:tc>
              <w:tc>
                <w:tcPr>
                  <w:tcW w:w="197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3D45D4" w:rsidP="00CD5C23">
                  <w:pPr>
                    <w:spacing w:after="0" w:line="240" w:lineRule="auto"/>
                    <w:rPr>
                      <w:rFonts w:ascii="Times New Roman" w:eastAsia="Times New Roman" w:hAnsi="Times New Roman" w:cs="Times New Roman"/>
                      <w:sz w:val="28"/>
                      <w:szCs w:val="28"/>
                      <w:lang w:eastAsia="ru-RU"/>
                    </w:rPr>
                  </w:pPr>
                  <w:r w:rsidRPr="003D45D4">
                    <w:rPr>
                      <w:rFonts w:ascii="Times New Roman" w:eastAsia="Times New Roman" w:hAnsi="Times New Roman" w:cs="Times New Roman"/>
                      <w:sz w:val="28"/>
                      <w:szCs w:val="28"/>
                      <w:lang w:eastAsia="ru-RU"/>
                    </w:rPr>
                    <w:t>Керектүү документтердин жана/же мамлекеттик кызмат көрсөтүүнү керектөөчүлөрдүн иш-аракеттеринин тизмеси</w:t>
                  </w:r>
                </w:p>
              </w:tc>
              <w:tc>
                <w:tcPr>
                  <w:tcW w:w="2671" w:type="pct"/>
                  <w:tcBorders>
                    <w:top w:val="nil"/>
                    <w:left w:val="nil"/>
                    <w:bottom w:val="single" w:sz="8" w:space="0" w:color="auto"/>
                    <w:right w:val="single" w:sz="8" w:space="0" w:color="auto"/>
                  </w:tcBorders>
                  <w:tcMar>
                    <w:top w:w="0" w:type="dxa"/>
                    <w:left w:w="108" w:type="dxa"/>
                    <w:bottom w:w="0" w:type="dxa"/>
                    <w:right w:w="108" w:type="dxa"/>
                  </w:tcMar>
                  <w:hideMark/>
                </w:tcPr>
                <w:p w:rsidR="003D45D4" w:rsidRPr="00CF0D57" w:rsidRDefault="003D45D4" w:rsidP="00CD5C23">
                  <w:pPr>
                    <w:spacing w:after="0" w:line="240" w:lineRule="auto"/>
                    <w:rPr>
                      <w:rFonts w:ascii="Times New Roman" w:eastAsia="Times New Roman" w:hAnsi="Times New Roman" w:cs="Times New Roman"/>
                      <w:b/>
                      <w:sz w:val="28"/>
                      <w:szCs w:val="28"/>
                      <w:lang w:eastAsia="ru-RU"/>
                    </w:rPr>
                  </w:pPr>
                  <w:r w:rsidRPr="003D45D4">
                    <w:rPr>
                      <w:rFonts w:ascii="Times New Roman" w:eastAsia="Times New Roman" w:hAnsi="Times New Roman" w:cs="Times New Roman"/>
                      <w:sz w:val="28"/>
                      <w:szCs w:val="28"/>
                      <w:lang w:val="ky-KG" w:eastAsia="ru-RU"/>
                    </w:rPr>
                    <w:t xml:space="preserve">ММК полисин сатып алуу үчүн арыз ээси паспортун (ID карта) көрсөтүшү зарыл, белгиленген үлгүдөгү арызды жазып, ММК полисинин </w:t>
                  </w:r>
                  <w:r w:rsidRPr="00CF0D57">
                    <w:rPr>
                      <w:rFonts w:ascii="Times New Roman" w:eastAsia="Times New Roman" w:hAnsi="Times New Roman" w:cs="Times New Roman"/>
                      <w:b/>
                      <w:sz w:val="28"/>
                      <w:szCs w:val="28"/>
                      <w:lang w:val="ky-KG" w:eastAsia="ru-RU"/>
                    </w:rPr>
                    <w:t xml:space="preserve">наркын </w:t>
                  </w:r>
                  <w:r w:rsidR="00CF0D57" w:rsidRPr="00CF0D57">
                    <w:rPr>
                      <w:rFonts w:ascii="Times New Roman" w:eastAsia="Times New Roman" w:hAnsi="Times New Roman" w:cs="Times New Roman"/>
                      <w:b/>
                      <w:sz w:val="28"/>
                      <w:szCs w:val="28"/>
                      <w:lang w:val="ky-KG" w:eastAsia="ru-RU"/>
                    </w:rPr>
                    <w:t>төлөшү керек</w:t>
                  </w:r>
                  <w:r w:rsidRPr="00CF0D57">
                    <w:rPr>
                      <w:rFonts w:ascii="Times New Roman" w:eastAsia="Times New Roman" w:hAnsi="Times New Roman" w:cs="Times New Roman"/>
                      <w:b/>
                      <w:sz w:val="28"/>
                      <w:szCs w:val="28"/>
                      <w:lang w:val="ky-KG" w:eastAsia="ru-RU"/>
                    </w:rPr>
                    <w:t>.</w:t>
                  </w:r>
                </w:p>
                <w:p w:rsidR="003D45D4" w:rsidRPr="003D45D4" w:rsidRDefault="003D45D4" w:rsidP="00CD5C23">
                  <w:pPr>
                    <w:spacing w:after="0" w:line="240" w:lineRule="auto"/>
                    <w:rPr>
                      <w:rFonts w:ascii="Times New Roman" w:eastAsia="Times New Roman" w:hAnsi="Times New Roman" w:cs="Times New Roman"/>
                      <w:sz w:val="28"/>
                      <w:szCs w:val="28"/>
                      <w:lang w:eastAsia="ru-RU"/>
                    </w:rPr>
                  </w:pPr>
                  <w:r w:rsidRPr="003D45D4">
                    <w:rPr>
                      <w:rFonts w:ascii="Times New Roman" w:eastAsia="Times New Roman" w:hAnsi="Times New Roman" w:cs="Times New Roman"/>
                      <w:sz w:val="28"/>
                      <w:szCs w:val="28"/>
                      <w:lang w:val="ky-KG" w:eastAsia="ru-RU"/>
                    </w:rPr>
                    <w:t>Арыз ээсинин өкүлү нотариус тарабынан күбөлөндүрүлгөн ишеним катты же арыз ээси менен туугандыгын тастыктоочу документти көрсөтүүсү зарыл.</w:t>
                  </w:r>
                </w:p>
                <w:p w:rsidR="003D45D4" w:rsidRPr="003D45D4" w:rsidRDefault="003D45D4" w:rsidP="00CD5C23">
                  <w:pPr>
                    <w:spacing w:after="0" w:line="240" w:lineRule="auto"/>
                    <w:rPr>
                      <w:rFonts w:ascii="Times New Roman" w:eastAsia="Times New Roman" w:hAnsi="Times New Roman" w:cs="Times New Roman"/>
                      <w:sz w:val="28"/>
                      <w:szCs w:val="28"/>
                      <w:lang w:eastAsia="ru-RU"/>
                    </w:rPr>
                  </w:pPr>
                  <w:r w:rsidRPr="003D45D4">
                    <w:rPr>
                      <w:rFonts w:ascii="Times New Roman" w:eastAsia="Times New Roman" w:hAnsi="Times New Roman" w:cs="Times New Roman"/>
                      <w:sz w:val="28"/>
                      <w:szCs w:val="28"/>
                      <w:lang w:val="ky-KG" w:eastAsia="ru-RU"/>
                    </w:rPr>
                    <w:t xml:space="preserve">Жарандар белгиленген үлгүдөгү арыздардын бланктарын ММК полисин </w:t>
                  </w:r>
                  <w:r w:rsidRPr="003D45D4">
                    <w:rPr>
                      <w:rFonts w:ascii="Times New Roman" w:eastAsia="Times New Roman" w:hAnsi="Times New Roman" w:cs="Times New Roman"/>
                      <w:sz w:val="28"/>
                      <w:szCs w:val="28"/>
                      <w:lang w:val="ky-KG" w:eastAsia="ru-RU"/>
                    </w:rPr>
                    <w:lastRenderedPageBreak/>
                    <w:t>берүүгө жооптуу болгон адистерден акысыз ала алышат.</w:t>
                  </w:r>
                </w:p>
                <w:p w:rsidR="003D45D4" w:rsidRPr="003D45D4" w:rsidRDefault="003D45D4" w:rsidP="00CD5C23">
                  <w:pPr>
                    <w:spacing w:after="0" w:line="240" w:lineRule="auto"/>
                    <w:rPr>
                      <w:rFonts w:ascii="Times New Roman" w:eastAsia="Times New Roman" w:hAnsi="Times New Roman" w:cs="Times New Roman"/>
                      <w:sz w:val="28"/>
                      <w:szCs w:val="28"/>
                      <w:lang w:eastAsia="ru-RU"/>
                    </w:rPr>
                  </w:pPr>
                  <w:r w:rsidRPr="003D45D4">
                    <w:rPr>
                      <w:rFonts w:ascii="Times New Roman" w:eastAsia="Times New Roman" w:hAnsi="Times New Roman" w:cs="Times New Roman"/>
                      <w:sz w:val="28"/>
                      <w:szCs w:val="28"/>
                      <w:lang w:val="ky-KG" w:eastAsia="ru-RU"/>
                    </w:rPr>
                    <w:t>Берилген арыздар ММК полистерин берүү/өткөрүп берүү журналында датасын, ММК полисин алуучулардын аты-жөнү жана колдору коюлуу менен жазылат.</w:t>
                  </w:r>
                </w:p>
                <w:p w:rsidR="00E064B7" w:rsidRDefault="00E064B7" w:rsidP="00CD5C23">
                  <w:pPr>
                    <w:spacing w:after="0" w:line="240" w:lineRule="auto"/>
                    <w:rPr>
                      <w:rFonts w:ascii="Times New Roman" w:eastAsia="Times New Roman" w:hAnsi="Times New Roman" w:cs="Times New Roman"/>
                      <w:sz w:val="28"/>
                      <w:szCs w:val="28"/>
                      <w:lang w:val="ky-KG" w:eastAsia="ru-RU"/>
                    </w:rPr>
                  </w:pPr>
                  <w:r w:rsidRPr="00E064B7">
                    <w:rPr>
                      <w:rFonts w:ascii="Times New Roman" w:eastAsia="Times New Roman" w:hAnsi="Times New Roman" w:cs="Times New Roman"/>
                      <w:sz w:val="28"/>
                      <w:szCs w:val="28"/>
                      <w:lang w:eastAsia="ru-RU"/>
                    </w:rPr>
                    <w:t xml:space="preserve">Юридикалык уюмдар </w:t>
                  </w:r>
                  <w:r w:rsidRPr="00E064B7">
                    <w:rPr>
                      <w:rFonts w:ascii="Times New Roman" w:eastAsia="Times New Roman" w:hAnsi="Times New Roman" w:cs="Times New Roman"/>
                      <w:b/>
                      <w:sz w:val="28"/>
                      <w:szCs w:val="28"/>
                      <w:lang w:eastAsia="ru-RU"/>
                    </w:rPr>
                    <w:t xml:space="preserve">медициналык камсыздандыруу </w:t>
                  </w:r>
                  <w:r w:rsidRPr="00E064B7">
                    <w:rPr>
                      <w:rFonts w:ascii="Times New Roman" w:eastAsia="Times New Roman" w:hAnsi="Times New Roman" w:cs="Times New Roman"/>
                      <w:b/>
                      <w:sz w:val="28"/>
                      <w:szCs w:val="28"/>
                      <w:lang w:val="ky-KG" w:eastAsia="ru-RU"/>
                    </w:rPr>
                    <w:t xml:space="preserve">жаатындагы </w:t>
                  </w:r>
                  <w:r w:rsidRPr="00E064B7">
                    <w:rPr>
                      <w:rFonts w:ascii="Times New Roman" w:eastAsia="Times New Roman" w:hAnsi="Times New Roman" w:cs="Times New Roman"/>
                      <w:b/>
                      <w:sz w:val="28"/>
                      <w:szCs w:val="28"/>
                      <w:lang w:eastAsia="ru-RU"/>
                    </w:rPr>
                    <w:t>мамлекеттик мекеме</w:t>
                  </w:r>
                  <w:r w:rsidRPr="00E064B7">
                    <w:rPr>
                      <w:rFonts w:ascii="Times New Roman" w:eastAsia="Times New Roman" w:hAnsi="Times New Roman" w:cs="Times New Roman"/>
                      <w:sz w:val="28"/>
                      <w:szCs w:val="28"/>
                      <w:lang w:eastAsia="ru-RU"/>
                    </w:rPr>
                    <w:t xml:space="preserve"> менен</w:t>
                  </w:r>
                  <w:r w:rsidRPr="00E064B7">
                    <w:rPr>
                      <w:rFonts w:ascii="Times New Roman" w:eastAsia="Times New Roman" w:hAnsi="Times New Roman" w:cs="Times New Roman"/>
                      <w:sz w:val="28"/>
                      <w:szCs w:val="28"/>
                      <w:lang w:val="ky-KG" w:eastAsia="ru-RU"/>
                    </w:rPr>
                    <w:t xml:space="preserve"> түзүлгөн</w:t>
                  </w:r>
                  <w:r w:rsidRPr="00E064B7">
                    <w:rPr>
                      <w:rFonts w:ascii="Times New Roman" w:eastAsia="Times New Roman" w:hAnsi="Times New Roman" w:cs="Times New Roman"/>
                      <w:sz w:val="28"/>
                      <w:szCs w:val="28"/>
                      <w:lang w:eastAsia="ru-RU"/>
                    </w:rPr>
                    <w:t xml:space="preserve"> келишимдин жана </w:t>
                  </w:r>
                  <w:r w:rsidRPr="00E064B7">
                    <w:rPr>
                      <w:rFonts w:ascii="Times New Roman" w:eastAsia="Times New Roman" w:hAnsi="Times New Roman" w:cs="Times New Roman"/>
                      <w:sz w:val="28"/>
                      <w:szCs w:val="28"/>
                      <w:lang w:val="ky-KG" w:eastAsia="ru-RU"/>
                    </w:rPr>
                    <w:t xml:space="preserve">аты-жөнү жазылган </w:t>
                  </w:r>
                  <w:r w:rsidRPr="00E064B7">
                    <w:rPr>
                      <w:rFonts w:ascii="Times New Roman" w:eastAsia="Times New Roman" w:hAnsi="Times New Roman" w:cs="Times New Roman"/>
                      <w:sz w:val="28"/>
                      <w:szCs w:val="28"/>
                      <w:lang w:eastAsia="ru-RU"/>
                    </w:rPr>
                    <w:t xml:space="preserve">тизменин негизинде өздүгүн тастыктаган документтери жок жарандардын категориялары үчүн </w:t>
                  </w:r>
                  <w:r w:rsidR="00171FA0">
                    <w:rPr>
                      <w:rFonts w:ascii="Times New Roman" w:eastAsia="Times New Roman" w:hAnsi="Times New Roman" w:cs="Times New Roman"/>
                      <w:sz w:val="28"/>
                      <w:szCs w:val="28"/>
                      <w:lang w:val="ky-KG" w:eastAsia="ru-RU"/>
                    </w:rPr>
                    <w:t>ММК</w:t>
                  </w:r>
                  <w:r w:rsidRPr="00E064B7">
                    <w:rPr>
                      <w:rFonts w:ascii="Times New Roman" w:eastAsia="Times New Roman" w:hAnsi="Times New Roman" w:cs="Times New Roman"/>
                      <w:sz w:val="28"/>
                      <w:szCs w:val="28"/>
                      <w:lang w:eastAsia="ru-RU"/>
                    </w:rPr>
                    <w:t xml:space="preserve"> полистерин сатып ала алышат.</w:t>
                  </w:r>
                </w:p>
                <w:p w:rsidR="00D529CB" w:rsidRDefault="00D529CB" w:rsidP="00CD5C23">
                  <w:pPr>
                    <w:spacing w:after="0" w:line="240" w:lineRule="auto"/>
                    <w:rPr>
                      <w:rFonts w:ascii="Times New Roman" w:eastAsia="Times New Roman" w:hAnsi="Times New Roman" w:cs="Times New Roman"/>
                      <w:sz w:val="28"/>
                      <w:szCs w:val="28"/>
                      <w:lang w:eastAsia="ru-RU"/>
                    </w:rPr>
                  </w:pPr>
                </w:p>
                <w:p w:rsidR="00D529CB" w:rsidRDefault="00D529CB" w:rsidP="00CD5C23">
                  <w:pPr>
                    <w:spacing w:after="0" w:line="240" w:lineRule="auto"/>
                    <w:rPr>
                      <w:rFonts w:ascii="Times New Roman" w:eastAsia="Times New Roman" w:hAnsi="Times New Roman" w:cs="Times New Roman"/>
                      <w:sz w:val="28"/>
                      <w:szCs w:val="28"/>
                      <w:lang w:eastAsia="ru-RU"/>
                    </w:rPr>
                  </w:pPr>
                </w:p>
                <w:p w:rsidR="00D529CB" w:rsidRDefault="00D529CB" w:rsidP="00CD5C23">
                  <w:pPr>
                    <w:spacing w:after="0" w:line="240" w:lineRule="auto"/>
                    <w:rPr>
                      <w:rFonts w:ascii="Times New Roman" w:eastAsia="Times New Roman" w:hAnsi="Times New Roman" w:cs="Times New Roman"/>
                      <w:sz w:val="28"/>
                      <w:szCs w:val="28"/>
                      <w:lang w:eastAsia="ru-RU"/>
                    </w:rPr>
                  </w:pPr>
                </w:p>
                <w:p w:rsidR="00D529CB" w:rsidRDefault="00D529CB" w:rsidP="00CD5C23">
                  <w:pPr>
                    <w:spacing w:after="0" w:line="240" w:lineRule="auto"/>
                    <w:rPr>
                      <w:rFonts w:ascii="Times New Roman" w:eastAsia="Times New Roman" w:hAnsi="Times New Roman" w:cs="Times New Roman"/>
                      <w:sz w:val="28"/>
                      <w:szCs w:val="28"/>
                      <w:lang w:eastAsia="ru-RU"/>
                    </w:rPr>
                  </w:pPr>
                </w:p>
                <w:p w:rsidR="00D529CB" w:rsidRDefault="00D529CB" w:rsidP="00CD5C23">
                  <w:pPr>
                    <w:spacing w:after="0" w:line="240" w:lineRule="auto"/>
                    <w:rPr>
                      <w:rFonts w:ascii="Times New Roman" w:eastAsia="Times New Roman" w:hAnsi="Times New Roman" w:cs="Times New Roman"/>
                      <w:sz w:val="28"/>
                      <w:szCs w:val="28"/>
                      <w:lang w:eastAsia="ru-RU"/>
                    </w:rPr>
                  </w:pPr>
                </w:p>
                <w:p w:rsidR="00D529CB" w:rsidRDefault="00D529CB" w:rsidP="00CD5C23">
                  <w:pPr>
                    <w:spacing w:after="0" w:line="240" w:lineRule="auto"/>
                    <w:rPr>
                      <w:rFonts w:ascii="Times New Roman" w:eastAsia="Times New Roman" w:hAnsi="Times New Roman" w:cs="Times New Roman"/>
                      <w:sz w:val="28"/>
                      <w:szCs w:val="28"/>
                      <w:lang w:eastAsia="ru-RU"/>
                    </w:rPr>
                  </w:pPr>
                </w:p>
                <w:p w:rsidR="00D529CB" w:rsidRDefault="00D529CB"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D529CB" w:rsidRPr="00875655" w:rsidRDefault="00D529CB" w:rsidP="00CD5C23">
                  <w:pPr>
                    <w:spacing w:after="0" w:line="240" w:lineRule="auto"/>
                    <w:rPr>
                      <w:rFonts w:ascii="Times New Roman" w:eastAsia="Times New Roman" w:hAnsi="Times New Roman" w:cs="Times New Roman"/>
                      <w:sz w:val="28"/>
                      <w:szCs w:val="28"/>
                      <w:lang w:eastAsia="ru-RU"/>
                    </w:rPr>
                  </w:pPr>
                </w:p>
              </w:tc>
            </w:tr>
            <w:tr w:rsidR="00875655" w:rsidRPr="00875655" w:rsidTr="00CD5C23">
              <w:tc>
                <w:tcPr>
                  <w:tcW w:w="354"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875655" w:rsidRPr="00875655" w:rsidRDefault="00875655" w:rsidP="00CD5C23">
                  <w:pPr>
                    <w:spacing w:after="0" w:line="240" w:lineRule="auto"/>
                    <w:ind w:right="-40"/>
                    <w:jc w:val="center"/>
                    <w:rPr>
                      <w:rFonts w:ascii="Times New Roman" w:eastAsia="Times New Roman" w:hAnsi="Times New Roman" w:cs="Times New Roman"/>
                      <w:sz w:val="28"/>
                      <w:szCs w:val="28"/>
                      <w:lang w:eastAsia="ru-RU"/>
                    </w:rPr>
                  </w:pPr>
                  <w:r w:rsidRPr="00875655">
                    <w:rPr>
                      <w:rFonts w:ascii="Times New Roman" w:eastAsia="Times New Roman" w:hAnsi="Times New Roman" w:cs="Times New Roman"/>
                      <w:sz w:val="28"/>
                      <w:szCs w:val="28"/>
                      <w:lang w:eastAsia="ru-RU"/>
                    </w:rPr>
                    <w:lastRenderedPageBreak/>
                    <w:t>13</w:t>
                  </w:r>
                </w:p>
              </w:tc>
              <w:tc>
                <w:tcPr>
                  <w:tcW w:w="197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875655" w:rsidRPr="00875655" w:rsidRDefault="00381053" w:rsidP="00CD5C23">
                  <w:pPr>
                    <w:spacing w:after="0" w:line="240" w:lineRule="auto"/>
                    <w:rPr>
                      <w:rFonts w:ascii="Times New Roman" w:eastAsia="Times New Roman" w:hAnsi="Times New Roman" w:cs="Times New Roman"/>
                      <w:sz w:val="28"/>
                      <w:szCs w:val="28"/>
                      <w:lang w:eastAsia="ru-RU"/>
                    </w:rPr>
                  </w:pPr>
                  <w:r w:rsidRPr="00381053">
                    <w:rPr>
                      <w:rFonts w:ascii="Times New Roman" w:eastAsia="Times New Roman" w:hAnsi="Times New Roman" w:cs="Times New Roman"/>
                      <w:sz w:val="28"/>
                      <w:szCs w:val="28"/>
                      <w:lang w:eastAsia="ru-RU"/>
                    </w:rPr>
                    <w:t>Акы төлөнүүчү мамлекеттик кызмат көрсөтүүнүн наркы</w:t>
                  </w:r>
                </w:p>
              </w:tc>
              <w:tc>
                <w:tcPr>
                  <w:tcW w:w="2671" w:type="pct"/>
                  <w:tcBorders>
                    <w:top w:val="nil"/>
                    <w:left w:val="nil"/>
                    <w:bottom w:val="single" w:sz="8" w:space="0" w:color="auto"/>
                    <w:right w:val="single" w:sz="8" w:space="0" w:color="auto"/>
                  </w:tcBorders>
                  <w:tcMar>
                    <w:top w:w="0" w:type="dxa"/>
                    <w:left w:w="108" w:type="dxa"/>
                    <w:bottom w:w="0" w:type="dxa"/>
                    <w:right w:w="108" w:type="dxa"/>
                  </w:tcMar>
                </w:tcPr>
                <w:p w:rsidR="00713A5E" w:rsidRPr="00972AC4" w:rsidRDefault="00381053" w:rsidP="00CD5C23">
                  <w:pPr>
                    <w:spacing w:after="0" w:line="240" w:lineRule="auto"/>
                    <w:rPr>
                      <w:rFonts w:ascii="Times New Roman" w:eastAsia="Times New Roman" w:hAnsi="Times New Roman" w:cs="Times New Roman"/>
                      <w:b/>
                      <w:sz w:val="28"/>
                      <w:szCs w:val="28"/>
                      <w:lang w:eastAsia="ru-RU"/>
                    </w:rPr>
                  </w:pPr>
                  <w:r w:rsidRPr="00381053">
                    <w:rPr>
                      <w:rFonts w:ascii="Times New Roman" w:eastAsia="Times New Roman" w:hAnsi="Times New Roman" w:cs="Times New Roman"/>
                      <w:b/>
                      <w:sz w:val="28"/>
                      <w:szCs w:val="28"/>
                      <w:lang w:eastAsia="ru-RU"/>
                    </w:rPr>
                    <w:t xml:space="preserve">Мамлекеттик кызмат акысыз көрсөтүлөт </w:t>
                  </w: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Default="00713A5E"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Default="00510471" w:rsidP="00CD5C23">
                  <w:pPr>
                    <w:spacing w:after="0" w:line="240" w:lineRule="auto"/>
                    <w:rPr>
                      <w:rFonts w:ascii="Times New Roman" w:eastAsia="Times New Roman" w:hAnsi="Times New Roman" w:cs="Times New Roman"/>
                      <w:sz w:val="28"/>
                      <w:szCs w:val="28"/>
                      <w:lang w:eastAsia="ru-RU"/>
                    </w:rPr>
                  </w:pPr>
                </w:p>
                <w:p w:rsidR="00510471" w:rsidRPr="00972AC4" w:rsidRDefault="00510471"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713A5E" w:rsidRPr="00972AC4" w:rsidRDefault="00713A5E" w:rsidP="00CD5C23">
                  <w:pPr>
                    <w:spacing w:after="0" w:line="240" w:lineRule="auto"/>
                    <w:rPr>
                      <w:rFonts w:ascii="Times New Roman" w:eastAsia="Times New Roman" w:hAnsi="Times New Roman" w:cs="Times New Roman"/>
                      <w:sz w:val="28"/>
                      <w:szCs w:val="28"/>
                      <w:lang w:eastAsia="ru-RU"/>
                    </w:rPr>
                  </w:pPr>
                </w:p>
                <w:p w:rsidR="006C7592" w:rsidRDefault="006C7592"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Default="00381053" w:rsidP="00CD5C23">
                  <w:pPr>
                    <w:spacing w:after="0" w:line="240" w:lineRule="auto"/>
                    <w:rPr>
                      <w:rFonts w:ascii="Times New Roman" w:eastAsia="Times New Roman" w:hAnsi="Times New Roman" w:cs="Times New Roman"/>
                      <w:sz w:val="28"/>
                      <w:szCs w:val="28"/>
                      <w:lang w:eastAsia="ru-RU"/>
                    </w:rPr>
                  </w:pPr>
                </w:p>
                <w:p w:rsidR="00381053" w:rsidRPr="00875655" w:rsidRDefault="00381053" w:rsidP="00CD5C23">
                  <w:pPr>
                    <w:spacing w:after="0" w:line="240" w:lineRule="auto"/>
                    <w:rPr>
                      <w:rFonts w:ascii="Times New Roman" w:eastAsia="Times New Roman" w:hAnsi="Times New Roman" w:cs="Times New Roman"/>
                      <w:sz w:val="28"/>
                      <w:szCs w:val="28"/>
                      <w:lang w:eastAsia="ru-RU"/>
                    </w:rPr>
                  </w:pPr>
                </w:p>
              </w:tc>
            </w:tr>
            <w:tr w:rsidR="00071951" w:rsidRPr="00972AC4" w:rsidTr="00CD5C23">
              <w:tc>
                <w:tcPr>
                  <w:tcW w:w="354"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1951" w:rsidRPr="00875655" w:rsidRDefault="00071951" w:rsidP="00CD5C23">
                  <w:pPr>
                    <w:spacing w:after="0" w:line="240" w:lineRule="auto"/>
                    <w:ind w:right="-37"/>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15</w:t>
                  </w:r>
                </w:p>
              </w:tc>
              <w:tc>
                <w:tcPr>
                  <w:tcW w:w="197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071951" w:rsidRPr="00875655" w:rsidRDefault="00381053" w:rsidP="00CD5C23">
                  <w:pPr>
                    <w:spacing w:after="0" w:line="240" w:lineRule="auto"/>
                    <w:rPr>
                      <w:rFonts w:ascii="Times New Roman" w:eastAsia="Times New Roman" w:hAnsi="Times New Roman" w:cs="Times New Roman"/>
                      <w:sz w:val="28"/>
                      <w:szCs w:val="28"/>
                    </w:rPr>
                  </w:pPr>
                  <w:r w:rsidRPr="00381053">
                    <w:rPr>
                      <w:rFonts w:ascii="Times New Roman" w:eastAsia="Times New Roman" w:hAnsi="Times New Roman" w:cs="Times New Roman"/>
                      <w:sz w:val="28"/>
                      <w:szCs w:val="28"/>
                    </w:rPr>
                    <w:t>Электрондук форматта кызмат көрсөтүү</w:t>
                  </w:r>
                </w:p>
              </w:tc>
              <w:tc>
                <w:tcPr>
                  <w:tcW w:w="2671" w:type="pct"/>
                  <w:tcBorders>
                    <w:top w:val="nil"/>
                    <w:left w:val="nil"/>
                    <w:bottom w:val="single" w:sz="8" w:space="0" w:color="auto"/>
                    <w:right w:val="single" w:sz="8" w:space="0" w:color="auto"/>
                  </w:tcBorders>
                  <w:tcMar>
                    <w:top w:w="0" w:type="dxa"/>
                    <w:left w:w="108" w:type="dxa"/>
                    <w:bottom w:w="0" w:type="dxa"/>
                    <w:right w:w="108" w:type="dxa"/>
                  </w:tcMar>
                  <w:hideMark/>
                </w:tcPr>
                <w:p w:rsidR="00381053" w:rsidRPr="00381053" w:rsidRDefault="00381053" w:rsidP="00CD5C23">
                  <w:pPr>
                    <w:spacing w:after="0" w:line="240" w:lineRule="auto"/>
                    <w:rPr>
                      <w:rFonts w:ascii="Times New Roman" w:eastAsia="Times New Roman" w:hAnsi="Times New Roman" w:cs="Times New Roman"/>
                      <w:b/>
                      <w:sz w:val="28"/>
                      <w:szCs w:val="28"/>
                    </w:rPr>
                  </w:pPr>
                  <w:r w:rsidRPr="00381053">
                    <w:rPr>
                      <w:rFonts w:ascii="Times New Roman" w:eastAsia="Times New Roman" w:hAnsi="Times New Roman" w:cs="Times New Roman"/>
                      <w:b/>
                      <w:sz w:val="28"/>
                      <w:szCs w:val="28"/>
                    </w:rPr>
                    <w:t xml:space="preserve">Электрондук форматта кызмат Электрондук кызматтардын </w:t>
                  </w:r>
                  <w:proofErr w:type="spellStart"/>
                  <w:r w:rsidRPr="00381053">
                    <w:rPr>
                      <w:rFonts w:ascii="Times New Roman" w:eastAsia="Times New Roman" w:hAnsi="Times New Roman" w:cs="Times New Roman"/>
                      <w:b/>
                      <w:sz w:val="28"/>
                      <w:szCs w:val="28"/>
                    </w:rPr>
                    <w:t>мамлекеттик</w:t>
                  </w:r>
                  <w:proofErr w:type="spellEnd"/>
                  <w:r w:rsidRPr="00381053">
                    <w:rPr>
                      <w:rFonts w:ascii="Times New Roman" w:eastAsia="Times New Roman" w:hAnsi="Times New Roman" w:cs="Times New Roman"/>
                      <w:b/>
                      <w:sz w:val="28"/>
                      <w:szCs w:val="28"/>
                    </w:rPr>
                    <w:t xml:space="preserve"> порталы </w:t>
                  </w:r>
                  <w:proofErr w:type="spellStart"/>
                  <w:r w:rsidRPr="00381053">
                    <w:rPr>
                      <w:rFonts w:ascii="Times New Roman" w:eastAsia="Times New Roman" w:hAnsi="Times New Roman" w:cs="Times New Roman"/>
                      <w:b/>
                      <w:sz w:val="28"/>
                      <w:szCs w:val="28"/>
                    </w:rPr>
                    <w:t>аркылуу</w:t>
                  </w:r>
                  <w:proofErr w:type="spellEnd"/>
                  <w:r w:rsidRPr="00381053">
                    <w:rPr>
                      <w:rFonts w:ascii="Times New Roman" w:eastAsia="Times New Roman" w:hAnsi="Times New Roman" w:cs="Times New Roman"/>
                      <w:b/>
                      <w:sz w:val="28"/>
                      <w:szCs w:val="28"/>
                    </w:rPr>
                    <w:t xml:space="preserve"> </w:t>
                  </w:r>
                  <w:r w:rsidR="00CD5C23">
                    <w:rPr>
                      <w:rFonts w:ascii="Times New Roman" w:eastAsia="Times New Roman" w:hAnsi="Times New Roman" w:cs="Times New Roman"/>
                      <w:b/>
                      <w:sz w:val="28"/>
                      <w:szCs w:val="28"/>
                    </w:rPr>
                    <w:t>«</w:t>
                  </w:r>
                  <w:proofErr w:type="spellStart"/>
                  <w:r w:rsidRPr="00381053">
                    <w:rPr>
                      <w:rFonts w:ascii="Times New Roman" w:eastAsia="Times New Roman" w:hAnsi="Times New Roman" w:cs="Times New Roman"/>
                      <w:b/>
                      <w:sz w:val="28"/>
                      <w:szCs w:val="28"/>
                    </w:rPr>
                    <w:t>суроо-жооп</w:t>
                  </w:r>
                  <w:proofErr w:type="spellEnd"/>
                  <w:r w:rsidR="00CD5C23">
                    <w:rPr>
                      <w:rFonts w:ascii="Times New Roman" w:eastAsia="Times New Roman" w:hAnsi="Times New Roman" w:cs="Times New Roman"/>
                      <w:b/>
                      <w:sz w:val="28"/>
                      <w:szCs w:val="28"/>
                    </w:rPr>
                    <w:t>»</w:t>
                  </w:r>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lastRenderedPageBreak/>
                    <w:t>режиминде</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көрсөтүлөт</w:t>
                  </w:r>
                  <w:proofErr w:type="spellEnd"/>
                  <w:r w:rsidRPr="00381053">
                    <w:rPr>
                      <w:rFonts w:ascii="Times New Roman" w:eastAsia="Times New Roman" w:hAnsi="Times New Roman" w:cs="Times New Roman"/>
                      <w:b/>
                      <w:sz w:val="28"/>
                      <w:szCs w:val="28"/>
                    </w:rPr>
                    <w:t xml:space="preserve">. Кызматты алуу үчүн арыз ээси portal.tunduk.kg порталына катталышы керек. Алынган билдирүүнү басып чыгарууга болот. </w:t>
                  </w:r>
                </w:p>
                <w:p w:rsidR="00381053" w:rsidRPr="00381053" w:rsidRDefault="00381053" w:rsidP="00CD5C23">
                  <w:pPr>
                    <w:spacing w:after="0" w:line="240" w:lineRule="auto"/>
                    <w:rPr>
                      <w:rFonts w:ascii="Times New Roman" w:eastAsia="Times New Roman" w:hAnsi="Times New Roman" w:cs="Times New Roman"/>
                      <w:b/>
                      <w:sz w:val="28"/>
                      <w:szCs w:val="28"/>
                    </w:rPr>
                  </w:pPr>
                  <w:r w:rsidRPr="00381053">
                    <w:rPr>
                      <w:rFonts w:ascii="Times New Roman" w:eastAsia="Times New Roman" w:hAnsi="Times New Roman" w:cs="Times New Roman"/>
                      <w:b/>
                      <w:sz w:val="28"/>
                      <w:szCs w:val="28"/>
                    </w:rPr>
                    <w:t xml:space="preserve">Кызматты алуу үчүн төмөнкүлөр керек: 1. portal.tunduk.kg сайтына кирүү; 2. 2017-жылдагы ID-картаны же булутка негизделген электрондук кол тамганы колдонуу мүмкүн болгон каттоо жок болгондо, каттоодон өтүү керек; 3. тиешелүү кызматты табуу керек; 4. </w:t>
                  </w:r>
                  <w:proofErr w:type="spellStart"/>
                  <w:r w:rsidRPr="00381053">
                    <w:rPr>
                      <w:rFonts w:ascii="Times New Roman" w:eastAsia="Times New Roman" w:hAnsi="Times New Roman" w:cs="Times New Roman"/>
                      <w:b/>
                      <w:sz w:val="28"/>
                      <w:szCs w:val="28"/>
                    </w:rPr>
                    <w:t>суроо</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түзүү</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үчүн</w:t>
                  </w:r>
                  <w:proofErr w:type="spellEnd"/>
                  <w:r w:rsidRPr="00381053">
                    <w:rPr>
                      <w:rFonts w:ascii="Times New Roman" w:eastAsia="Times New Roman" w:hAnsi="Times New Roman" w:cs="Times New Roman"/>
                      <w:b/>
                      <w:sz w:val="28"/>
                      <w:szCs w:val="28"/>
                    </w:rPr>
                    <w:t xml:space="preserve">, </w:t>
                  </w:r>
                  <w:r w:rsidR="00CD5C23">
                    <w:rPr>
                      <w:rFonts w:ascii="Times New Roman" w:eastAsia="Times New Roman" w:hAnsi="Times New Roman" w:cs="Times New Roman"/>
                      <w:b/>
                      <w:sz w:val="28"/>
                      <w:szCs w:val="28"/>
                    </w:rPr>
                    <w:t>«</w:t>
                  </w:r>
                  <w:proofErr w:type="spellStart"/>
                  <w:r w:rsidRPr="00381053">
                    <w:rPr>
                      <w:rFonts w:ascii="Times New Roman" w:eastAsia="Times New Roman" w:hAnsi="Times New Roman" w:cs="Times New Roman"/>
                      <w:b/>
                      <w:sz w:val="28"/>
                      <w:szCs w:val="28"/>
                    </w:rPr>
                    <w:t>жөнөтүү</w:t>
                  </w:r>
                  <w:proofErr w:type="spellEnd"/>
                  <w:r w:rsidR="00CD5C23">
                    <w:rPr>
                      <w:rFonts w:ascii="Times New Roman" w:eastAsia="Times New Roman" w:hAnsi="Times New Roman" w:cs="Times New Roman"/>
                      <w:b/>
                      <w:sz w:val="28"/>
                      <w:szCs w:val="28"/>
                    </w:rPr>
                    <w:t>»</w:t>
                  </w:r>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баскычын</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басуу</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керек</w:t>
                  </w:r>
                  <w:proofErr w:type="spellEnd"/>
                  <w:r w:rsidRPr="00381053">
                    <w:rPr>
                      <w:rFonts w:ascii="Times New Roman" w:eastAsia="Times New Roman" w:hAnsi="Times New Roman" w:cs="Times New Roman"/>
                      <w:b/>
                      <w:sz w:val="28"/>
                      <w:szCs w:val="28"/>
                    </w:rPr>
                    <w:t xml:space="preserve">. 5. киргизилген суроо-талап дароо иштелип чыгат, кызмат көрсөтүүчүнүн маалымат системасына жөнөтүлөт жана маалымат </w:t>
                  </w:r>
                  <w:proofErr w:type="spellStart"/>
                  <w:r w:rsidRPr="00381053">
                    <w:rPr>
                      <w:rFonts w:ascii="Times New Roman" w:eastAsia="Times New Roman" w:hAnsi="Times New Roman" w:cs="Times New Roman"/>
                      <w:b/>
                      <w:sz w:val="28"/>
                      <w:szCs w:val="28"/>
                    </w:rPr>
                    <w:t>документи</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көчүрмө</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түрүндө</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берилет</w:t>
                  </w:r>
                  <w:proofErr w:type="spellEnd"/>
                  <w:r w:rsidR="00CD5C23">
                    <w:rPr>
                      <w:rFonts w:ascii="Times New Roman" w:eastAsia="Times New Roman" w:hAnsi="Times New Roman" w:cs="Times New Roman"/>
                      <w:b/>
                      <w:sz w:val="28"/>
                      <w:szCs w:val="28"/>
                    </w:rPr>
                    <w:t>»</w:t>
                  </w:r>
                  <w:r w:rsidRPr="00381053">
                    <w:rPr>
                      <w:rFonts w:ascii="Times New Roman" w:eastAsia="Times New Roman" w:hAnsi="Times New Roman" w:cs="Times New Roman"/>
                      <w:b/>
                      <w:sz w:val="28"/>
                      <w:szCs w:val="28"/>
                    </w:rPr>
                    <w:t>.</w:t>
                  </w:r>
                </w:p>
                <w:p w:rsidR="00381053" w:rsidRPr="00381053" w:rsidRDefault="00381053" w:rsidP="00CD5C23">
                  <w:pPr>
                    <w:spacing w:after="0" w:line="240" w:lineRule="auto"/>
                    <w:rPr>
                      <w:rFonts w:ascii="Times New Roman" w:eastAsia="Times New Roman" w:hAnsi="Times New Roman" w:cs="Times New Roman"/>
                      <w:b/>
                      <w:sz w:val="28"/>
                      <w:szCs w:val="28"/>
                    </w:rPr>
                  </w:pPr>
                  <w:r w:rsidRPr="00381053">
                    <w:rPr>
                      <w:rFonts w:ascii="Times New Roman" w:eastAsia="Times New Roman" w:hAnsi="Times New Roman" w:cs="Times New Roman"/>
                      <w:b/>
                      <w:sz w:val="28"/>
                      <w:szCs w:val="28"/>
                    </w:rPr>
                    <w:lastRenderedPageBreak/>
                    <w:t xml:space="preserve">Онлайн </w:t>
                  </w:r>
                  <w:proofErr w:type="spellStart"/>
                  <w:r w:rsidRPr="00381053">
                    <w:rPr>
                      <w:rFonts w:ascii="Times New Roman" w:eastAsia="Times New Roman" w:hAnsi="Times New Roman" w:cs="Times New Roman"/>
                      <w:b/>
                      <w:sz w:val="28"/>
                      <w:szCs w:val="28"/>
                    </w:rPr>
                    <w:t>интерактивдүүлүк</w:t>
                  </w:r>
                  <w:proofErr w:type="spellEnd"/>
                  <w:r w:rsidRPr="00381053">
                    <w:rPr>
                      <w:rFonts w:ascii="Times New Roman" w:eastAsia="Times New Roman" w:hAnsi="Times New Roman" w:cs="Times New Roman"/>
                      <w:b/>
                      <w:sz w:val="28"/>
                      <w:szCs w:val="28"/>
                    </w:rPr>
                    <w:t xml:space="preserve"> этапы -</w:t>
                  </w:r>
                  <w:r w:rsidR="00CD5C23">
                    <w:rPr>
                      <w:rFonts w:ascii="Times New Roman" w:eastAsia="Times New Roman" w:hAnsi="Times New Roman" w:cs="Times New Roman"/>
                      <w:b/>
                      <w:sz w:val="28"/>
                      <w:szCs w:val="28"/>
                    </w:rPr>
                    <w:t xml:space="preserve"> </w:t>
                  </w:r>
                  <w:r w:rsidRPr="00381053">
                    <w:rPr>
                      <w:rFonts w:ascii="Times New Roman" w:eastAsia="Times New Roman" w:hAnsi="Times New Roman" w:cs="Times New Roman"/>
                      <w:b/>
                      <w:sz w:val="28"/>
                      <w:szCs w:val="28"/>
                    </w:rPr>
                    <w:t>5 (</w:t>
                  </w:r>
                  <w:proofErr w:type="spellStart"/>
                  <w:r w:rsidRPr="00381053">
                    <w:rPr>
                      <w:rFonts w:ascii="Times New Roman" w:eastAsia="Times New Roman" w:hAnsi="Times New Roman" w:cs="Times New Roman"/>
                      <w:b/>
                      <w:sz w:val="28"/>
                      <w:szCs w:val="28"/>
                    </w:rPr>
                    <w:t>кызмат</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толугу</w:t>
                  </w:r>
                  <w:proofErr w:type="spellEnd"/>
                  <w:r w:rsidRPr="00381053">
                    <w:rPr>
                      <w:rFonts w:ascii="Times New Roman" w:eastAsia="Times New Roman" w:hAnsi="Times New Roman" w:cs="Times New Roman"/>
                      <w:b/>
                      <w:sz w:val="28"/>
                      <w:szCs w:val="28"/>
                    </w:rPr>
                    <w:t xml:space="preserve"> </w:t>
                  </w:r>
                  <w:proofErr w:type="spellStart"/>
                  <w:r w:rsidRPr="00381053">
                    <w:rPr>
                      <w:rFonts w:ascii="Times New Roman" w:eastAsia="Times New Roman" w:hAnsi="Times New Roman" w:cs="Times New Roman"/>
                      <w:b/>
                      <w:sz w:val="28"/>
                      <w:szCs w:val="28"/>
                    </w:rPr>
                    <w:t>менен</w:t>
                  </w:r>
                  <w:proofErr w:type="spellEnd"/>
                  <w:r w:rsidRPr="00381053">
                    <w:rPr>
                      <w:rFonts w:ascii="Times New Roman" w:eastAsia="Times New Roman" w:hAnsi="Times New Roman" w:cs="Times New Roman"/>
                      <w:b/>
                      <w:sz w:val="28"/>
                      <w:szCs w:val="28"/>
                    </w:rPr>
                    <w:t xml:space="preserve"> автоматташтырылган жана арыз ээси өзүнүн маалыматын жана маалыматын тастыктаган ар кандай документтерди берүүгө милдеттүү эмес. Бул маалыматтар башка органдардын маалымат системаларынан электрондук арыз тапшырууда автоматтык түрдө түзүлөт).</w:t>
                  </w:r>
                </w:p>
                <w:p w:rsidR="004C7DA2" w:rsidRPr="00B73710" w:rsidRDefault="00381053" w:rsidP="00CD5C23">
                  <w:pPr>
                    <w:spacing w:after="0" w:line="240" w:lineRule="auto"/>
                    <w:rPr>
                      <w:rFonts w:ascii="Times New Roman" w:eastAsia="Times New Roman" w:hAnsi="Times New Roman" w:cs="Times New Roman"/>
                      <w:b/>
                      <w:sz w:val="28"/>
                      <w:szCs w:val="28"/>
                    </w:rPr>
                  </w:pPr>
                  <w:r w:rsidRPr="00381053">
                    <w:rPr>
                      <w:rFonts w:ascii="Times New Roman" w:eastAsia="Times New Roman" w:hAnsi="Times New Roman" w:cs="Times New Roman"/>
                      <w:b/>
                      <w:sz w:val="28"/>
                      <w:szCs w:val="28"/>
                    </w:rPr>
                    <w:t>Мамлекеттик кызматты керектөөчүлөр өзүлөрүнүн суроолору менен медициналык камсыздандыруу жаатындагы мамлекеттик мекеменин шыр байланыш кызматына 113 номери аркылуу телефон чалып кайрылууда жооп катары маалымат алышат</w:t>
                  </w:r>
                  <w:r>
                    <w:rPr>
                      <w:rFonts w:ascii="Times New Roman" w:eastAsia="Times New Roman" w:hAnsi="Times New Roman" w:cs="Times New Roman"/>
                      <w:b/>
                      <w:sz w:val="28"/>
                      <w:szCs w:val="28"/>
                    </w:rPr>
                    <w:t>.</w:t>
                  </w:r>
                </w:p>
              </w:tc>
            </w:tr>
            <w:tr w:rsidR="00071951" w:rsidRPr="00972AC4" w:rsidTr="00CD5C23">
              <w:tc>
                <w:tcPr>
                  <w:tcW w:w="5000" w:type="pct"/>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1951" w:rsidRPr="00875655" w:rsidRDefault="004C7DA2" w:rsidP="00CD5C23">
                  <w:pPr>
                    <w:spacing w:after="0" w:line="240" w:lineRule="auto"/>
                    <w:jc w:val="center"/>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rPr>
                    <w:lastRenderedPageBreak/>
                    <w:t>Мамлекеттик кызмат көрсөтүүдөн баш тартуу</w:t>
                  </w:r>
                  <w:r>
                    <w:rPr>
                      <w:rFonts w:ascii="Times New Roman" w:eastAsia="Times New Roman" w:hAnsi="Times New Roman" w:cs="Times New Roman"/>
                      <w:b/>
                      <w:sz w:val="28"/>
                      <w:szCs w:val="28"/>
                      <w:lang w:val="ky-KG"/>
                    </w:rPr>
                    <w:t xml:space="preserve"> үчүн негиздер</w:t>
                  </w:r>
                  <w:r w:rsidRPr="004C7DA2">
                    <w:rPr>
                      <w:rFonts w:ascii="Times New Roman" w:eastAsia="Times New Roman" w:hAnsi="Times New Roman" w:cs="Times New Roman"/>
                      <w:b/>
                      <w:sz w:val="28"/>
                      <w:szCs w:val="28"/>
                    </w:rPr>
                    <w:t xml:space="preserve"> </w:t>
                  </w:r>
                  <w:r w:rsidRPr="004C7DA2">
                    <w:rPr>
                      <w:rFonts w:ascii="Times New Roman" w:eastAsia="Times New Roman" w:hAnsi="Times New Roman" w:cs="Times New Roman"/>
                      <w:sz w:val="28"/>
                      <w:szCs w:val="28"/>
                    </w:rPr>
                    <w:t xml:space="preserve">жана даттануу тартиби </w:t>
                  </w:r>
                </w:p>
              </w:tc>
            </w:tr>
            <w:tr w:rsidR="00071951" w:rsidRPr="00972AC4" w:rsidTr="00CD5C23">
              <w:tc>
                <w:tcPr>
                  <w:tcW w:w="354"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1951" w:rsidRPr="00875655" w:rsidRDefault="00071951" w:rsidP="00CD5C23">
                  <w:pPr>
                    <w:spacing w:after="0" w:line="240" w:lineRule="auto"/>
                    <w:ind w:right="-60"/>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lastRenderedPageBreak/>
                    <w:t>16</w:t>
                  </w:r>
                </w:p>
              </w:tc>
              <w:tc>
                <w:tcPr>
                  <w:tcW w:w="1975" w:type="pct"/>
                  <w:gridSpan w:val="2"/>
                  <w:tcBorders>
                    <w:top w:val="nil"/>
                    <w:left w:val="nil"/>
                    <w:bottom w:val="single" w:sz="8" w:space="0" w:color="auto"/>
                    <w:right w:val="single" w:sz="8" w:space="0" w:color="auto"/>
                  </w:tcBorders>
                  <w:tcMar>
                    <w:top w:w="0" w:type="dxa"/>
                    <w:left w:w="108" w:type="dxa"/>
                    <w:bottom w:w="0" w:type="dxa"/>
                    <w:right w:w="108" w:type="dxa"/>
                  </w:tcMar>
                  <w:hideMark/>
                </w:tcPr>
                <w:p w:rsidR="00071951" w:rsidRPr="00875655"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rPr>
                    <w:t>Мамлекеттик кызмат көрсөтүүдөн баш тартуу</w:t>
                  </w:r>
                </w:p>
              </w:tc>
              <w:tc>
                <w:tcPr>
                  <w:tcW w:w="2671" w:type="pct"/>
                  <w:tcBorders>
                    <w:top w:val="nil"/>
                    <w:left w:val="nil"/>
                    <w:bottom w:val="single" w:sz="8" w:space="0" w:color="auto"/>
                    <w:right w:val="single" w:sz="8" w:space="0" w:color="auto"/>
                  </w:tcBorders>
                  <w:tcMar>
                    <w:top w:w="0" w:type="dxa"/>
                    <w:left w:w="108" w:type="dxa"/>
                    <w:bottom w:w="0" w:type="dxa"/>
                    <w:right w:w="108" w:type="dxa"/>
                  </w:tcMar>
                  <w:hideMark/>
                </w:tcPr>
                <w:p w:rsidR="004C7DA2" w:rsidRPr="00BE1912" w:rsidRDefault="00BE1912" w:rsidP="00CD5C23">
                  <w:pPr>
                    <w:spacing w:after="0" w:line="240" w:lineRule="auto"/>
                    <w:rPr>
                      <w:rFonts w:ascii="Times New Roman" w:eastAsia="Times New Roman" w:hAnsi="Times New Roman" w:cs="Times New Roman"/>
                      <w:b/>
                      <w:sz w:val="28"/>
                      <w:szCs w:val="28"/>
                    </w:rPr>
                  </w:pPr>
                  <w:r w:rsidRPr="00BE1912">
                    <w:rPr>
                      <w:rFonts w:ascii="Times New Roman" w:eastAsia="Times New Roman" w:hAnsi="Times New Roman" w:cs="Times New Roman"/>
                      <w:b/>
                      <w:sz w:val="28"/>
                      <w:szCs w:val="28"/>
                      <w:lang w:val="ky-KG"/>
                    </w:rPr>
                    <w:t>Кызмат көрсөтүүдөн баш тартууга төмөнкүлөр негиз болушу мүмкүн</w:t>
                  </w:r>
                  <w:r w:rsidR="004C7DA2" w:rsidRPr="00BE1912">
                    <w:rPr>
                      <w:rFonts w:ascii="Times New Roman" w:eastAsia="Times New Roman" w:hAnsi="Times New Roman" w:cs="Times New Roman"/>
                      <w:b/>
                      <w:sz w:val="28"/>
                      <w:szCs w:val="28"/>
                    </w:rPr>
                    <w:t>:</w:t>
                  </w:r>
                </w:p>
                <w:p w:rsidR="004C7DA2" w:rsidRPr="004C7DA2"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rPr>
                    <w:t>- 18 жашка чыга электерге;</w:t>
                  </w:r>
                </w:p>
                <w:p w:rsidR="004C7DA2" w:rsidRPr="004C7DA2"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rPr>
                    <w:t>- арыз ээсинин ким экендигин ырастоочу документтеринин аныкталбаган үлгүдөгүлөрүн берүүдө (кемтиги бар, оңдолгон, өчүрүлгөн болсо);</w:t>
                  </w:r>
                </w:p>
                <w:p w:rsidR="004C7DA2" w:rsidRPr="004C7DA2"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rPr>
                    <w:t>- башка адамдын атынан иш-аракет жүргүзүүгө расмий ыйгарым укугу болбосо (нотариус аркылуу күбөлөндүрүлгөн ишенимкат, туугандыгын тастыктоочу документтер);</w:t>
                  </w:r>
                </w:p>
                <w:p w:rsidR="004C7DA2" w:rsidRPr="004C7DA2"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rPr>
                    <w:t xml:space="preserve">- </w:t>
                  </w:r>
                  <w:r w:rsidR="00BE1912" w:rsidRPr="00BE1912">
                    <w:rPr>
                      <w:rFonts w:ascii="Times New Roman" w:eastAsia="Times New Roman" w:hAnsi="Times New Roman" w:cs="Times New Roman"/>
                      <w:b/>
                      <w:sz w:val="28"/>
                      <w:szCs w:val="28"/>
                      <w:lang w:val="ky-KG"/>
                    </w:rPr>
                    <w:t>ММК полиси үчүн акы төлө</w:t>
                  </w:r>
                  <w:r w:rsidR="00BE1912">
                    <w:rPr>
                      <w:rFonts w:ascii="Times New Roman" w:eastAsia="Times New Roman" w:hAnsi="Times New Roman" w:cs="Times New Roman"/>
                      <w:b/>
                      <w:sz w:val="28"/>
                      <w:szCs w:val="28"/>
                      <w:lang w:val="ky-KG"/>
                    </w:rPr>
                    <w:t>н</w:t>
                  </w:r>
                  <w:r w:rsidR="00BE1912" w:rsidRPr="00BE1912">
                    <w:rPr>
                      <w:rFonts w:ascii="Times New Roman" w:eastAsia="Times New Roman" w:hAnsi="Times New Roman" w:cs="Times New Roman"/>
                      <w:b/>
                      <w:sz w:val="28"/>
                      <w:szCs w:val="28"/>
                      <w:lang w:val="ky-KG"/>
                    </w:rPr>
                    <w:t>бөгөн учурда</w:t>
                  </w:r>
                  <w:r w:rsidRPr="004C7DA2">
                    <w:rPr>
                      <w:rFonts w:ascii="Times New Roman" w:eastAsia="Times New Roman" w:hAnsi="Times New Roman" w:cs="Times New Roman"/>
                      <w:sz w:val="28"/>
                      <w:szCs w:val="28"/>
                    </w:rPr>
                    <w:t>;</w:t>
                  </w:r>
                </w:p>
                <w:p w:rsidR="004C7DA2" w:rsidRPr="004C7DA2" w:rsidRDefault="004C7DA2" w:rsidP="00CD5C23">
                  <w:pPr>
                    <w:spacing w:after="0" w:line="240" w:lineRule="auto"/>
                    <w:rPr>
                      <w:rFonts w:ascii="Times New Roman" w:eastAsia="Times New Roman" w:hAnsi="Times New Roman" w:cs="Times New Roman"/>
                      <w:sz w:val="28"/>
                      <w:szCs w:val="28"/>
                    </w:rPr>
                  </w:pPr>
                  <w:r w:rsidRPr="004C7DA2">
                    <w:rPr>
                      <w:rFonts w:ascii="Times New Roman" w:eastAsia="Times New Roman" w:hAnsi="Times New Roman" w:cs="Times New Roman"/>
                      <w:sz w:val="28"/>
                      <w:szCs w:val="28"/>
                    </w:rPr>
                    <w:t>- арыз ээси тарабынан стандартта көрсөтүлгөн документтердин толук тизмеси берилбесе</w:t>
                  </w:r>
                </w:p>
                <w:p w:rsidR="004C7DA2" w:rsidRDefault="004C7DA2" w:rsidP="00CD5C23">
                  <w:pPr>
                    <w:spacing w:after="0" w:line="240" w:lineRule="auto"/>
                    <w:rPr>
                      <w:rFonts w:ascii="Times New Roman" w:eastAsia="Times New Roman" w:hAnsi="Times New Roman" w:cs="Times New Roman"/>
                      <w:b/>
                      <w:sz w:val="28"/>
                      <w:szCs w:val="28"/>
                    </w:rPr>
                  </w:pPr>
                </w:p>
                <w:p w:rsidR="00286AF1" w:rsidRDefault="00286AF1" w:rsidP="00CD5C23">
                  <w:pPr>
                    <w:spacing w:after="0" w:line="240" w:lineRule="auto"/>
                    <w:rPr>
                      <w:rFonts w:ascii="Times New Roman" w:eastAsia="Times New Roman" w:hAnsi="Times New Roman" w:cs="Times New Roman"/>
                      <w:sz w:val="28"/>
                      <w:szCs w:val="28"/>
                    </w:rPr>
                  </w:pPr>
                </w:p>
                <w:p w:rsidR="00510471" w:rsidRPr="00875655" w:rsidRDefault="00510471" w:rsidP="00CD5C23">
                  <w:pPr>
                    <w:spacing w:after="0" w:line="240" w:lineRule="auto"/>
                    <w:rPr>
                      <w:rFonts w:ascii="Times New Roman" w:eastAsia="Times New Roman" w:hAnsi="Times New Roman" w:cs="Times New Roman"/>
                      <w:sz w:val="28"/>
                      <w:szCs w:val="28"/>
                    </w:rPr>
                  </w:pPr>
                </w:p>
              </w:tc>
            </w:tr>
            <w:tr w:rsidR="00071951" w:rsidRPr="00972AC4" w:rsidTr="00CD5C23">
              <w:tc>
                <w:tcPr>
                  <w:tcW w:w="354" w:type="pct"/>
                  <w:gridSpan w:val="2"/>
                  <w:tcBorders>
                    <w:top w:val="nil"/>
                    <w:left w:val="single" w:sz="8" w:space="0" w:color="auto"/>
                    <w:bottom w:val="nil"/>
                    <w:right w:val="single" w:sz="8" w:space="0" w:color="auto"/>
                  </w:tcBorders>
                  <w:tcMar>
                    <w:top w:w="0" w:type="dxa"/>
                    <w:left w:w="108" w:type="dxa"/>
                    <w:bottom w:w="0" w:type="dxa"/>
                    <w:right w:w="108" w:type="dxa"/>
                  </w:tcMar>
                  <w:hideMark/>
                </w:tcPr>
                <w:p w:rsidR="00071951" w:rsidRPr="00875655" w:rsidRDefault="00071951" w:rsidP="00CD5C23">
                  <w:pPr>
                    <w:spacing w:after="0" w:line="240" w:lineRule="auto"/>
                    <w:ind w:right="-40"/>
                    <w:jc w:val="center"/>
                    <w:rPr>
                      <w:rFonts w:ascii="Times New Roman" w:eastAsia="Times New Roman" w:hAnsi="Times New Roman" w:cs="Times New Roman"/>
                      <w:sz w:val="28"/>
                      <w:szCs w:val="28"/>
                    </w:rPr>
                  </w:pPr>
                  <w:r w:rsidRPr="00875655">
                    <w:rPr>
                      <w:rFonts w:ascii="Times New Roman" w:eastAsia="Times New Roman" w:hAnsi="Times New Roman" w:cs="Times New Roman"/>
                      <w:sz w:val="28"/>
                      <w:szCs w:val="28"/>
                    </w:rPr>
                    <w:t>17</w:t>
                  </w:r>
                </w:p>
              </w:tc>
              <w:tc>
                <w:tcPr>
                  <w:tcW w:w="1975" w:type="pct"/>
                  <w:gridSpan w:val="2"/>
                  <w:tcBorders>
                    <w:top w:val="nil"/>
                    <w:left w:val="nil"/>
                    <w:bottom w:val="nil"/>
                    <w:right w:val="single" w:sz="8" w:space="0" w:color="auto"/>
                  </w:tcBorders>
                  <w:tcMar>
                    <w:top w:w="0" w:type="dxa"/>
                    <w:left w:w="108" w:type="dxa"/>
                    <w:bottom w:w="0" w:type="dxa"/>
                    <w:right w:w="108" w:type="dxa"/>
                  </w:tcMar>
                  <w:hideMark/>
                </w:tcPr>
                <w:p w:rsidR="00071951" w:rsidRPr="00875655"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Даттануу тартиби</w:t>
                  </w:r>
                </w:p>
              </w:tc>
              <w:tc>
                <w:tcPr>
                  <w:tcW w:w="2671" w:type="pct"/>
                  <w:tcBorders>
                    <w:top w:val="nil"/>
                    <w:left w:val="nil"/>
                    <w:bottom w:val="nil"/>
                    <w:right w:val="single" w:sz="8" w:space="0" w:color="auto"/>
                  </w:tcBorders>
                  <w:tcMar>
                    <w:top w:w="0" w:type="dxa"/>
                    <w:left w:w="108" w:type="dxa"/>
                    <w:bottom w:w="0" w:type="dxa"/>
                    <w:right w:w="108" w:type="dxa"/>
                  </w:tcMar>
                  <w:hideMark/>
                </w:tcPr>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 xml:space="preserve">Кызмат көрсөтүү боюнча талаш-тартыш маселелер </w:t>
                  </w:r>
                  <w:r w:rsidRPr="00BE1912">
                    <w:rPr>
                      <w:rFonts w:ascii="Times New Roman" w:eastAsia="Times New Roman" w:hAnsi="Times New Roman" w:cs="Times New Roman"/>
                      <w:sz w:val="28"/>
                      <w:szCs w:val="28"/>
                    </w:rPr>
                    <w:lastRenderedPageBreak/>
                    <w:t xml:space="preserve">келип чыккан учурда алуучу белгиленген тартипте </w:t>
                  </w:r>
                  <w:r w:rsidRPr="009E6069">
                    <w:rPr>
                      <w:rFonts w:ascii="Times New Roman" w:eastAsia="Times New Roman" w:hAnsi="Times New Roman" w:cs="Times New Roman"/>
                      <w:b/>
                      <w:sz w:val="28"/>
                      <w:szCs w:val="28"/>
                    </w:rPr>
                    <w:t>медициналык камсыздандыруу жаатындагы мамлекеттик мекеме</w:t>
                  </w:r>
                  <w:r w:rsidRPr="009E6069">
                    <w:rPr>
                      <w:rFonts w:ascii="Times New Roman" w:eastAsia="Times New Roman" w:hAnsi="Times New Roman" w:cs="Times New Roman"/>
                      <w:b/>
                      <w:sz w:val="28"/>
                      <w:szCs w:val="28"/>
                      <w:lang w:val="ky-KG"/>
                    </w:rPr>
                    <w:t>ге</w:t>
                  </w:r>
                  <w:r w:rsidRPr="00BE1912">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же сотко кайрылууга укуктуу.</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Кызмат талаптагыдай көрсөтүлбөгөн учурда алуучу уюмдун жетекчисине оозеки же жа</w:t>
                  </w:r>
                  <w:r>
                    <w:rPr>
                      <w:rFonts w:ascii="Times New Roman" w:eastAsia="Times New Roman" w:hAnsi="Times New Roman" w:cs="Times New Roman"/>
                      <w:sz w:val="28"/>
                      <w:szCs w:val="28"/>
                    </w:rPr>
                    <w:t>зуу жүзүндө кайрылууга укуктуу.</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Жазуу жүзүндөгү даттануу эркин формада берилет жана анда кызмат алуучунун аты-жөнү, жашаган дареги, телефон номери, ошондой эле дооматтын маңызы, кызмат алуучунун колу жан</w:t>
                  </w:r>
                  <w:r>
                    <w:rPr>
                      <w:rFonts w:ascii="Times New Roman" w:eastAsia="Times New Roman" w:hAnsi="Times New Roman" w:cs="Times New Roman"/>
                      <w:sz w:val="28"/>
                      <w:szCs w:val="28"/>
                    </w:rPr>
                    <w:t>а даттануу жазылган күн коюлат.</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Ыйгарым укуктуу кызматкер даттанууну 1 жумушчу күндүн ичинде каттап, ж</w:t>
                  </w:r>
                  <w:r>
                    <w:rPr>
                      <w:rFonts w:ascii="Times New Roman" w:eastAsia="Times New Roman" w:hAnsi="Times New Roman" w:cs="Times New Roman"/>
                      <w:sz w:val="28"/>
                      <w:szCs w:val="28"/>
                    </w:rPr>
                    <w:t>етекчиликтин кароосуна жиберет.</w:t>
                  </w:r>
                </w:p>
                <w:p w:rsidR="00BE1912" w:rsidRPr="00BE1912" w:rsidRDefault="009E6069" w:rsidP="00CD5C23">
                  <w:pPr>
                    <w:spacing w:after="0" w:line="240" w:lineRule="auto"/>
                    <w:rPr>
                      <w:rFonts w:ascii="Times New Roman" w:eastAsia="Times New Roman" w:hAnsi="Times New Roman" w:cs="Times New Roman"/>
                      <w:sz w:val="28"/>
                      <w:szCs w:val="28"/>
                    </w:rPr>
                  </w:pPr>
                  <w:r w:rsidRPr="009E6069">
                    <w:rPr>
                      <w:rFonts w:ascii="Times New Roman" w:eastAsia="Times New Roman" w:hAnsi="Times New Roman" w:cs="Times New Roman"/>
                      <w:b/>
                      <w:sz w:val="28"/>
                      <w:szCs w:val="28"/>
                      <w:lang w:val="ky-KG"/>
                    </w:rPr>
                    <w:t xml:space="preserve">Даттанууну жана дооматты кароо медициналык </w:t>
                  </w:r>
                  <w:r w:rsidRPr="009E6069">
                    <w:rPr>
                      <w:rFonts w:ascii="Times New Roman" w:eastAsia="Times New Roman" w:hAnsi="Times New Roman" w:cs="Times New Roman"/>
                      <w:b/>
                      <w:sz w:val="28"/>
                      <w:szCs w:val="28"/>
                      <w:lang w:val="ky-KG"/>
                    </w:rPr>
                    <w:lastRenderedPageBreak/>
                    <w:t>камсыздандыруу жаатындагы мамлекеттик мекеме жана анын аймактык башкармалыктары тарабынан белгиленген тартипте ишке ашырылат</w:t>
                  </w:r>
                  <w:r w:rsidRPr="009E6069">
                    <w:rPr>
                      <w:rFonts w:ascii="Times New Roman" w:eastAsia="Times New Roman" w:hAnsi="Times New Roman" w:cs="Times New Roman"/>
                      <w:sz w:val="28"/>
                      <w:szCs w:val="28"/>
                    </w:rPr>
                    <w:t xml:space="preserve"> </w:t>
                  </w:r>
                  <w:r w:rsidR="00BE1912" w:rsidRPr="00BE1912">
                    <w:rPr>
                      <w:rFonts w:ascii="Times New Roman" w:eastAsia="Times New Roman" w:hAnsi="Times New Roman" w:cs="Times New Roman"/>
                      <w:sz w:val="28"/>
                      <w:szCs w:val="28"/>
                    </w:rPr>
                    <w:t>Жазуу жүзүндөгү кайрылууну кароо жана арыз ээсинин жооп алуу мөөнөтү катталган учурдан</w:t>
                  </w:r>
                  <w:r w:rsidR="00BE1912">
                    <w:rPr>
                      <w:rFonts w:ascii="Times New Roman" w:eastAsia="Times New Roman" w:hAnsi="Times New Roman" w:cs="Times New Roman"/>
                      <w:sz w:val="28"/>
                      <w:szCs w:val="28"/>
                    </w:rPr>
                    <w:t xml:space="preserve"> тартып 14</w:t>
                  </w:r>
                  <w:r>
                    <w:rPr>
                      <w:rFonts w:ascii="Times New Roman" w:eastAsia="Times New Roman" w:hAnsi="Times New Roman" w:cs="Times New Roman"/>
                      <w:sz w:val="28"/>
                      <w:szCs w:val="28"/>
                      <w:lang w:val="ky-KG"/>
                    </w:rPr>
                    <w:t xml:space="preserve">  </w:t>
                  </w:r>
                  <w:r w:rsidRPr="009E6069">
                    <w:rPr>
                      <w:rFonts w:ascii="Times New Roman" w:eastAsia="Times New Roman" w:hAnsi="Times New Roman" w:cs="Times New Roman"/>
                      <w:b/>
                      <w:sz w:val="28"/>
                      <w:szCs w:val="28"/>
                      <w:lang w:val="ky-KG"/>
                    </w:rPr>
                    <w:t>жумуш</w:t>
                  </w:r>
                  <w:r w:rsidR="00BE1912">
                    <w:rPr>
                      <w:rFonts w:ascii="Times New Roman" w:eastAsia="Times New Roman" w:hAnsi="Times New Roman" w:cs="Times New Roman"/>
                      <w:sz w:val="28"/>
                      <w:szCs w:val="28"/>
                    </w:rPr>
                    <w:t xml:space="preserve"> күндөн ашпашы керек.</w:t>
                  </w:r>
                </w:p>
                <w:p w:rsidR="00BE1912" w:rsidRPr="00BE1912"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 xml:space="preserve">Адегенде жазуу жүзүндөгү даттануу кызмат алуучу тарабынан медициналык камсыздандыруу жаатындагы </w:t>
                  </w:r>
                  <w:r w:rsidR="009E6069" w:rsidRPr="009E6069">
                    <w:rPr>
                      <w:rFonts w:ascii="Times New Roman" w:eastAsia="Times New Roman" w:hAnsi="Times New Roman" w:cs="Times New Roman"/>
                      <w:b/>
                      <w:sz w:val="28"/>
                      <w:szCs w:val="28"/>
                    </w:rPr>
                    <w:t>мамлекеттик мекеменин</w:t>
                  </w:r>
                  <w:r w:rsidRPr="00BE1912">
                    <w:rPr>
                      <w:rFonts w:ascii="Times New Roman" w:eastAsia="Times New Roman" w:hAnsi="Times New Roman" w:cs="Times New Roman"/>
                      <w:sz w:val="28"/>
                      <w:szCs w:val="28"/>
                    </w:rPr>
                    <w:t xml:space="preserve"> аймактык башкармалыктарына берилип, жогоруд</w:t>
                  </w:r>
                  <w:r>
                    <w:rPr>
                      <w:rFonts w:ascii="Times New Roman" w:eastAsia="Times New Roman" w:hAnsi="Times New Roman" w:cs="Times New Roman"/>
                      <w:sz w:val="28"/>
                      <w:szCs w:val="28"/>
                    </w:rPr>
                    <w:t>а көрсөтүлгөн мөөнөттө каралат.</w:t>
                  </w:r>
                </w:p>
                <w:p w:rsidR="00BE1912" w:rsidRPr="009E6069" w:rsidRDefault="009E6069" w:rsidP="00CD5C23">
                  <w:pPr>
                    <w:spacing w:after="0" w:line="240" w:lineRule="auto"/>
                    <w:rPr>
                      <w:rFonts w:ascii="Times New Roman" w:eastAsia="Times New Roman" w:hAnsi="Times New Roman" w:cs="Times New Roman"/>
                      <w:b/>
                      <w:sz w:val="28"/>
                      <w:szCs w:val="28"/>
                    </w:rPr>
                  </w:pPr>
                  <w:r w:rsidRPr="009E6069">
                    <w:rPr>
                      <w:rFonts w:ascii="Times New Roman" w:eastAsia="Times New Roman" w:hAnsi="Times New Roman" w:cs="Times New Roman"/>
                      <w:b/>
                      <w:sz w:val="28"/>
                      <w:szCs w:val="28"/>
                      <w:lang w:val="ky-KG"/>
                    </w:rPr>
                    <w:t xml:space="preserve">Медициналык камсыздандыруу жаатындагы мамлекеттик мекеменин аймактык башкармалыгы тарабынан </w:t>
                  </w:r>
                  <w:r w:rsidRPr="009E6069">
                    <w:rPr>
                      <w:rFonts w:ascii="Times New Roman" w:eastAsia="Times New Roman" w:hAnsi="Times New Roman" w:cs="Times New Roman"/>
                      <w:b/>
                      <w:sz w:val="28"/>
                      <w:szCs w:val="28"/>
                      <w:lang w:val="ky-KG"/>
                    </w:rPr>
                    <w:lastRenderedPageBreak/>
                    <w:t>кабыл алынган чечимге макул болбогон учурда, алуучу жогору турган инстанцияга - медициналык камсыздандыруу жаатындагы мамлекеттик мекемеге кайра даттанууга укуктуу.</w:t>
                  </w:r>
                </w:p>
                <w:p w:rsidR="00D529CB" w:rsidRPr="00875655" w:rsidRDefault="00BE1912" w:rsidP="00CD5C23">
                  <w:pPr>
                    <w:spacing w:after="0" w:line="240" w:lineRule="auto"/>
                    <w:rPr>
                      <w:rFonts w:ascii="Times New Roman" w:eastAsia="Times New Roman" w:hAnsi="Times New Roman" w:cs="Times New Roman"/>
                      <w:sz w:val="28"/>
                      <w:szCs w:val="28"/>
                    </w:rPr>
                  </w:pPr>
                  <w:r w:rsidRPr="00BE1912">
                    <w:rPr>
                      <w:rFonts w:ascii="Times New Roman" w:eastAsia="Times New Roman" w:hAnsi="Times New Roman" w:cs="Times New Roman"/>
                      <w:sz w:val="28"/>
                      <w:szCs w:val="28"/>
                    </w:rPr>
                    <w:t xml:space="preserve">Кызмат көрсөтүүдөн баш тартуу жөнүндө кабыл алынган чечимге канааттанбаган же сапатсыз кызмат көрсөтүлгөн учурда алуучу социалдык өнүктүрүү чөйрөсүндөгү </w:t>
                  </w:r>
                  <w:r w:rsidR="009E6069" w:rsidRPr="009E6069">
                    <w:rPr>
                      <w:rFonts w:ascii="Times New Roman" w:eastAsia="Times New Roman" w:hAnsi="Times New Roman" w:cs="Times New Roman"/>
                      <w:b/>
                      <w:sz w:val="28"/>
                      <w:szCs w:val="28"/>
                      <w:lang w:val="ky-KG"/>
                    </w:rPr>
                    <w:t>мамлекеттик мекеменин</w:t>
                  </w:r>
                  <w:r w:rsidRPr="00BE1912">
                    <w:rPr>
                      <w:rFonts w:ascii="Times New Roman" w:eastAsia="Times New Roman" w:hAnsi="Times New Roman" w:cs="Times New Roman"/>
                      <w:sz w:val="28"/>
                      <w:szCs w:val="28"/>
                    </w:rPr>
                    <w:t xml:space="preserve"> </w:t>
                  </w:r>
                  <w:proofErr w:type="spellStart"/>
                  <w:r w:rsidRPr="00BE1912">
                    <w:rPr>
                      <w:rFonts w:ascii="Times New Roman" w:eastAsia="Times New Roman" w:hAnsi="Times New Roman" w:cs="Times New Roman"/>
                      <w:sz w:val="28"/>
                      <w:szCs w:val="28"/>
                    </w:rPr>
                    <w:t>чечимине</w:t>
                  </w:r>
                  <w:proofErr w:type="spellEnd"/>
                  <w:r w:rsidRPr="00BE1912">
                    <w:rPr>
                      <w:rFonts w:ascii="Times New Roman" w:eastAsia="Times New Roman" w:hAnsi="Times New Roman" w:cs="Times New Roman"/>
                      <w:sz w:val="28"/>
                      <w:szCs w:val="28"/>
                    </w:rPr>
                    <w:t xml:space="preserve"> сот </w:t>
                  </w:r>
                  <w:proofErr w:type="spellStart"/>
                  <w:r w:rsidRPr="00BE1912">
                    <w:rPr>
                      <w:rFonts w:ascii="Times New Roman" w:eastAsia="Times New Roman" w:hAnsi="Times New Roman" w:cs="Times New Roman"/>
                      <w:sz w:val="28"/>
                      <w:szCs w:val="28"/>
                    </w:rPr>
                    <w:t>тартибинде</w:t>
                  </w:r>
                  <w:proofErr w:type="spellEnd"/>
                  <w:r w:rsidRPr="00BE1912">
                    <w:rPr>
                      <w:rFonts w:ascii="Times New Roman" w:eastAsia="Times New Roman" w:hAnsi="Times New Roman" w:cs="Times New Roman"/>
                      <w:sz w:val="28"/>
                      <w:szCs w:val="28"/>
                    </w:rPr>
                    <w:t xml:space="preserve"> </w:t>
                  </w:r>
                  <w:proofErr w:type="spellStart"/>
                  <w:r w:rsidRPr="00BE1912">
                    <w:rPr>
                      <w:rFonts w:ascii="Times New Roman" w:eastAsia="Times New Roman" w:hAnsi="Times New Roman" w:cs="Times New Roman"/>
                      <w:sz w:val="28"/>
                      <w:szCs w:val="28"/>
                    </w:rPr>
                    <w:t>даттанууга</w:t>
                  </w:r>
                  <w:proofErr w:type="spellEnd"/>
                  <w:r w:rsidRPr="00BE1912">
                    <w:rPr>
                      <w:rFonts w:ascii="Times New Roman" w:eastAsia="Times New Roman" w:hAnsi="Times New Roman" w:cs="Times New Roman"/>
                      <w:sz w:val="28"/>
                      <w:szCs w:val="28"/>
                    </w:rPr>
                    <w:t xml:space="preserve"> </w:t>
                  </w:r>
                  <w:proofErr w:type="spellStart"/>
                  <w:r w:rsidRPr="00BE1912">
                    <w:rPr>
                      <w:rFonts w:ascii="Times New Roman" w:eastAsia="Times New Roman" w:hAnsi="Times New Roman" w:cs="Times New Roman"/>
                      <w:sz w:val="28"/>
                      <w:szCs w:val="28"/>
                    </w:rPr>
                    <w:t>укуктуу</w:t>
                  </w:r>
                  <w:proofErr w:type="spellEnd"/>
                </w:p>
              </w:tc>
            </w:tr>
            <w:tr w:rsidR="002F65D7" w:rsidRPr="00972AC4" w:rsidTr="00CD5C23">
              <w:tc>
                <w:tcPr>
                  <w:tcW w:w="354" w:type="pct"/>
                  <w:gridSpan w:val="2"/>
                  <w:tcBorders>
                    <w:top w:val="nil"/>
                    <w:left w:val="single" w:sz="8" w:space="0" w:color="auto"/>
                    <w:bottom w:val="nil"/>
                    <w:right w:val="single" w:sz="8" w:space="0" w:color="auto"/>
                  </w:tcBorders>
                  <w:tcMar>
                    <w:top w:w="0" w:type="dxa"/>
                    <w:left w:w="108" w:type="dxa"/>
                    <w:bottom w:w="0" w:type="dxa"/>
                    <w:right w:w="108" w:type="dxa"/>
                  </w:tcMar>
                </w:tcPr>
                <w:p w:rsidR="002F65D7" w:rsidRPr="00875655" w:rsidRDefault="002F65D7" w:rsidP="00CD5C23">
                  <w:pPr>
                    <w:spacing w:after="0" w:line="240" w:lineRule="auto"/>
                    <w:rPr>
                      <w:rFonts w:ascii="Times New Roman" w:eastAsia="Times New Roman" w:hAnsi="Times New Roman" w:cs="Times New Roman"/>
                      <w:sz w:val="28"/>
                      <w:szCs w:val="28"/>
                    </w:rPr>
                  </w:pPr>
                </w:p>
              </w:tc>
              <w:tc>
                <w:tcPr>
                  <w:tcW w:w="1975" w:type="pct"/>
                  <w:gridSpan w:val="2"/>
                  <w:tcBorders>
                    <w:top w:val="nil"/>
                    <w:left w:val="nil"/>
                    <w:bottom w:val="nil"/>
                    <w:right w:val="single" w:sz="8" w:space="0" w:color="auto"/>
                  </w:tcBorders>
                  <w:tcMar>
                    <w:top w:w="0" w:type="dxa"/>
                    <w:left w:w="108" w:type="dxa"/>
                    <w:bottom w:w="0" w:type="dxa"/>
                    <w:right w:w="108" w:type="dxa"/>
                  </w:tcMar>
                </w:tcPr>
                <w:p w:rsidR="002F65D7" w:rsidRPr="00875655" w:rsidRDefault="002F65D7" w:rsidP="00CD5C23">
                  <w:pPr>
                    <w:spacing w:after="0" w:line="240" w:lineRule="auto"/>
                    <w:rPr>
                      <w:rFonts w:ascii="Times New Roman" w:eastAsia="Times New Roman" w:hAnsi="Times New Roman" w:cs="Times New Roman"/>
                      <w:sz w:val="28"/>
                      <w:szCs w:val="28"/>
                    </w:rPr>
                  </w:pPr>
                </w:p>
              </w:tc>
              <w:tc>
                <w:tcPr>
                  <w:tcW w:w="2671" w:type="pct"/>
                  <w:tcBorders>
                    <w:top w:val="nil"/>
                    <w:left w:val="nil"/>
                    <w:bottom w:val="nil"/>
                    <w:right w:val="single" w:sz="8" w:space="0" w:color="auto"/>
                  </w:tcBorders>
                  <w:tcMar>
                    <w:top w:w="0" w:type="dxa"/>
                    <w:left w:w="108" w:type="dxa"/>
                    <w:bottom w:w="0" w:type="dxa"/>
                    <w:right w:w="108" w:type="dxa"/>
                  </w:tcMar>
                </w:tcPr>
                <w:p w:rsidR="00510471" w:rsidRPr="00875655" w:rsidRDefault="00510471" w:rsidP="00CD5C23">
                  <w:pPr>
                    <w:spacing w:after="0" w:line="240" w:lineRule="auto"/>
                    <w:rPr>
                      <w:rFonts w:ascii="Times New Roman" w:eastAsia="Times New Roman" w:hAnsi="Times New Roman" w:cs="Times New Roman"/>
                      <w:sz w:val="28"/>
                      <w:szCs w:val="28"/>
                    </w:rPr>
                  </w:pPr>
                </w:p>
              </w:tc>
            </w:tr>
          </w:tbl>
          <w:p w:rsidR="00875655" w:rsidRPr="00972AC4" w:rsidRDefault="00875655" w:rsidP="00CD5C23">
            <w:pPr>
              <w:jc w:val="center"/>
              <w:rPr>
                <w:rFonts w:ascii="Times New Roman" w:hAnsi="Times New Roman" w:cs="Times New Roman"/>
                <w:b/>
                <w:sz w:val="28"/>
                <w:szCs w:val="28"/>
              </w:rPr>
            </w:pPr>
          </w:p>
        </w:tc>
      </w:tr>
      <w:tr w:rsidR="002F65D7" w:rsidRPr="00972AC4" w:rsidTr="009C17D1">
        <w:tc>
          <w:tcPr>
            <w:tcW w:w="7253" w:type="dxa"/>
          </w:tcPr>
          <w:p w:rsidR="002F65D7" w:rsidRPr="00875655" w:rsidRDefault="002F65D7" w:rsidP="00CD5C23">
            <w:pPr>
              <w:rPr>
                <w:rFonts w:ascii="Times New Roman" w:eastAsia="Calibri" w:hAnsi="Times New Roman" w:cs="Times New Roman"/>
                <w:sz w:val="28"/>
                <w:szCs w:val="28"/>
              </w:rPr>
            </w:pPr>
          </w:p>
        </w:tc>
        <w:tc>
          <w:tcPr>
            <w:tcW w:w="7307" w:type="dxa"/>
          </w:tcPr>
          <w:tbl>
            <w:tblPr>
              <w:tblStyle w:val="a3"/>
              <w:tblW w:w="0" w:type="auto"/>
              <w:tblLook w:val="04A0" w:firstRow="1" w:lastRow="0" w:firstColumn="1" w:lastColumn="0" w:noHBand="0" w:noVBand="1"/>
            </w:tblPr>
            <w:tblGrid>
              <w:gridCol w:w="496"/>
              <w:gridCol w:w="2816"/>
              <w:gridCol w:w="3769"/>
            </w:tblGrid>
            <w:tr w:rsidR="002F65D7" w:rsidTr="00CD5C23">
              <w:tc>
                <w:tcPr>
                  <w:tcW w:w="424" w:type="dxa"/>
                </w:tcPr>
                <w:p w:rsidR="002F65D7" w:rsidRPr="002F65D7" w:rsidRDefault="002F65D7" w:rsidP="00CD5C23">
                  <w:pPr>
                    <w:rPr>
                      <w:rFonts w:ascii="Times New Roman" w:hAnsi="Times New Roman" w:cs="Times New Roman"/>
                      <w:b/>
                      <w:sz w:val="28"/>
                      <w:szCs w:val="28"/>
                    </w:rPr>
                  </w:pPr>
                  <w:r w:rsidRPr="002F65D7">
                    <w:rPr>
                      <w:rFonts w:ascii="Times New Roman" w:hAnsi="Times New Roman" w:cs="Times New Roman"/>
                      <w:b/>
                      <w:sz w:val="28"/>
                      <w:szCs w:val="28"/>
                    </w:rPr>
                    <w:t>18</w:t>
                  </w:r>
                </w:p>
              </w:tc>
              <w:tc>
                <w:tcPr>
                  <w:tcW w:w="2837" w:type="dxa"/>
                </w:tcPr>
                <w:p w:rsidR="002F65D7" w:rsidRPr="002F65D7" w:rsidRDefault="00BC3B7F" w:rsidP="00CD5C23">
                  <w:pPr>
                    <w:rPr>
                      <w:rFonts w:ascii="Times New Roman" w:hAnsi="Times New Roman" w:cs="Times New Roman"/>
                      <w:b/>
                      <w:sz w:val="28"/>
                      <w:szCs w:val="28"/>
                    </w:rPr>
                  </w:pPr>
                  <w:r w:rsidRPr="00BC3B7F">
                    <w:rPr>
                      <w:rFonts w:ascii="Times New Roman" w:hAnsi="Times New Roman" w:cs="Times New Roman"/>
                      <w:b/>
                      <w:sz w:val="28"/>
                      <w:szCs w:val="28"/>
                    </w:rPr>
                    <w:t>Мамлекеттик кызмат көрсөтүүнүн стандартын кайра карап чыгуунун мезгилдүүлүгү</w:t>
                  </w:r>
                </w:p>
              </w:tc>
              <w:tc>
                <w:tcPr>
                  <w:tcW w:w="3820" w:type="dxa"/>
                </w:tcPr>
                <w:p w:rsidR="002F65D7" w:rsidRPr="002F65D7" w:rsidRDefault="00BC3B7F" w:rsidP="00CD5C23">
                  <w:pPr>
                    <w:rPr>
                      <w:rFonts w:ascii="Times New Roman" w:hAnsi="Times New Roman" w:cs="Times New Roman"/>
                      <w:b/>
                      <w:sz w:val="28"/>
                      <w:szCs w:val="28"/>
                    </w:rPr>
                  </w:pPr>
                  <w:r w:rsidRPr="00BC3B7F">
                    <w:rPr>
                      <w:rFonts w:ascii="Times New Roman" w:hAnsi="Times New Roman" w:cs="Times New Roman"/>
                      <w:b/>
                      <w:sz w:val="28"/>
                      <w:szCs w:val="28"/>
                    </w:rPr>
                    <w:t>Мамлекеттик кызмат көрсөтүүнүн стандарты үч жылда бир жолудан кем эмес үзгүлтүксүз каралып турууга тийиш</w:t>
                  </w:r>
                </w:p>
              </w:tc>
            </w:tr>
          </w:tbl>
          <w:p w:rsidR="002F65D7" w:rsidRPr="00875655" w:rsidRDefault="002F65D7" w:rsidP="00CD5C23">
            <w:pPr>
              <w:rPr>
                <w:rFonts w:ascii="Times New Roman" w:hAnsi="Times New Roman" w:cs="Times New Roman"/>
                <w:sz w:val="28"/>
                <w:szCs w:val="28"/>
              </w:rPr>
            </w:pPr>
          </w:p>
        </w:tc>
      </w:tr>
    </w:tbl>
    <w:p w:rsidR="00972AC4" w:rsidRDefault="00972AC4" w:rsidP="00CD5C23">
      <w:pPr>
        <w:spacing w:after="0" w:line="240" w:lineRule="auto"/>
        <w:rPr>
          <w:rFonts w:ascii="Times New Roman" w:hAnsi="Times New Roman" w:cs="Times New Roman"/>
          <w:b/>
          <w:sz w:val="28"/>
          <w:szCs w:val="28"/>
        </w:rPr>
      </w:pPr>
    </w:p>
    <w:p w:rsidR="00972AC4" w:rsidRPr="00972AC4" w:rsidRDefault="00972AC4" w:rsidP="00CD5C23">
      <w:pPr>
        <w:spacing w:after="0" w:line="240" w:lineRule="auto"/>
        <w:ind w:firstLine="709"/>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Министр                                       </w:t>
      </w:r>
      <w:r w:rsidR="00CD5C23">
        <w:rPr>
          <w:rFonts w:ascii="Times New Roman" w:hAnsi="Times New Roman" w:cs="Times New Roman"/>
          <w:b/>
          <w:sz w:val="28"/>
          <w:szCs w:val="28"/>
          <w:lang w:val="ky-KG"/>
        </w:rPr>
        <w:t xml:space="preserve">    </w:t>
      </w:r>
      <w:r>
        <w:rPr>
          <w:rFonts w:ascii="Times New Roman" w:hAnsi="Times New Roman" w:cs="Times New Roman"/>
          <w:b/>
          <w:sz w:val="28"/>
          <w:szCs w:val="28"/>
        </w:rPr>
        <w:t>А.С. Бейшеналиев</w:t>
      </w:r>
    </w:p>
    <w:sectPr w:rsidR="00972AC4" w:rsidRPr="00972AC4" w:rsidSect="00071951">
      <w:footerReference w:type="default" r:id="rId7"/>
      <w:pgSz w:w="16838" w:h="11906" w:orient="landscape"/>
      <w:pgMar w:top="1701" w:right="1134" w:bottom="850" w:left="1134" w:header="708" w:footer="45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016B" w:rsidRDefault="00F1016B" w:rsidP="00071951">
      <w:pPr>
        <w:spacing w:after="0" w:line="240" w:lineRule="auto"/>
      </w:pPr>
      <w:r>
        <w:separator/>
      </w:r>
    </w:p>
  </w:endnote>
  <w:endnote w:type="continuationSeparator" w:id="0">
    <w:p w:rsidR="00F1016B" w:rsidRDefault="00F1016B" w:rsidP="00071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5820248"/>
      <w:docPartObj>
        <w:docPartGallery w:val="Page Numbers (Bottom of Page)"/>
        <w:docPartUnique/>
      </w:docPartObj>
    </w:sdtPr>
    <w:sdtEndPr>
      <w:rPr>
        <w:rFonts w:ascii="Times New Roman" w:hAnsi="Times New Roman" w:cs="Times New Roman"/>
        <w:sz w:val="24"/>
        <w:szCs w:val="24"/>
      </w:rPr>
    </w:sdtEndPr>
    <w:sdtContent>
      <w:p w:rsidR="00071951" w:rsidRPr="00071951" w:rsidRDefault="00071951">
        <w:pPr>
          <w:pStyle w:val="a6"/>
          <w:jc w:val="right"/>
          <w:rPr>
            <w:rFonts w:ascii="Times New Roman" w:hAnsi="Times New Roman" w:cs="Times New Roman"/>
            <w:sz w:val="24"/>
            <w:szCs w:val="24"/>
          </w:rPr>
        </w:pPr>
        <w:r w:rsidRPr="00071951">
          <w:rPr>
            <w:rFonts w:ascii="Times New Roman" w:hAnsi="Times New Roman" w:cs="Times New Roman"/>
            <w:sz w:val="24"/>
            <w:szCs w:val="24"/>
          </w:rPr>
          <w:fldChar w:fldCharType="begin"/>
        </w:r>
        <w:r w:rsidRPr="00071951">
          <w:rPr>
            <w:rFonts w:ascii="Times New Roman" w:hAnsi="Times New Roman" w:cs="Times New Roman"/>
            <w:sz w:val="24"/>
            <w:szCs w:val="24"/>
          </w:rPr>
          <w:instrText>PAGE   \* MERGEFORMAT</w:instrText>
        </w:r>
        <w:r w:rsidRPr="00071951">
          <w:rPr>
            <w:rFonts w:ascii="Times New Roman" w:hAnsi="Times New Roman" w:cs="Times New Roman"/>
            <w:sz w:val="24"/>
            <w:szCs w:val="24"/>
          </w:rPr>
          <w:fldChar w:fldCharType="separate"/>
        </w:r>
        <w:r w:rsidR="00CD5C23">
          <w:rPr>
            <w:rFonts w:ascii="Times New Roman" w:hAnsi="Times New Roman" w:cs="Times New Roman"/>
            <w:noProof/>
            <w:sz w:val="24"/>
            <w:szCs w:val="24"/>
          </w:rPr>
          <w:t>24</w:t>
        </w:r>
        <w:r w:rsidRPr="00071951">
          <w:rPr>
            <w:rFonts w:ascii="Times New Roman" w:hAnsi="Times New Roman" w:cs="Times New Roman"/>
            <w:sz w:val="24"/>
            <w:szCs w:val="24"/>
          </w:rPr>
          <w:fldChar w:fldCharType="end"/>
        </w:r>
      </w:p>
    </w:sdtContent>
  </w:sdt>
  <w:p w:rsidR="00071951" w:rsidRDefault="00071951">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016B" w:rsidRDefault="00F1016B" w:rsidP="00071951">
      <w:pPr>
        <w:spacing w:after="0" w:line="240" w:lineRule="auto"/>
      </w:pPr>
      <w:r>
        <w:separator/>
      </w:r>
    </w:p>
  </w:footnote>
  <w:footnote w:type="continuationSeparator" w:id="0">
    <w:p w:rsidR="00F1016B" w:rsidRDefault="00F1016B" w:rsidP="000719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3C5A"/>
    <w:rsid w:val="00071951"/>
    <w:rsid w:val="00086EF9"/>
    <w:rsid w:val="000E6138"/>
    <w:rsid w:val="00155C6E"/>
    <w:rsid w:val="00171FA0"/>
    <w:rsid w:val="001850DF"/>
    <w:rsid w:val="001F15D3"/>
    <w:rsid w:val="00243783"/>
    <w:rsid w:val="00283974"/>
    <w:rsid w:val="00286AF1"/>
    <w:rsid w:val="002B46C0"/>
    <w:rsid w:val="002C4093"/>
    <w:rsid w:val="002C43F5"/>
    <w:rsid w:val="002F65D7"/>
    <w:rsid w:val="0031357F"/>
    <w:rsid w:val="0034531A"/>
    <w:rsid w:val="0035027A"/>
    <w:rsid w:val="00367F34"/>
    <w:rsid w:val="00381053"/>
    <w:rsid w:val="0038403C"/>
    <w:rsid w:val="00390179"/>
    <w:rsid w:val="003B3A2F"/>
    <w:rsid w:val="003D45D4"/>
    <w:rsid w:val="003D4B7B"/>
    <w:rsid w:val="00404FB3"/>
    <w:rsid w:val="004178E7"/>
    <w:rsid w:val="004219CE"/>
    <w:rsid w:val="00453476"/>
    <w:rsid w:val="004823B1"/>
    <w:rsid w:val="004915A4"/>
    <w:rsid w:val="004C7DA2"/>
    <w:rsid w:val="004D5156"/>
    <w:rsid w:val="004E1E3B"/>
    <w:rsid w:val="004E44FD"/>
    <w:rsid w:val="004E4EA3"/>
    <w:rsid w:val="00510471"/>
    <w:rsid w:val="00510792"/>
    <w:rsid w:val="005248EB"/>
    <w:rsid w:val="00556A51"/>
    <w:rsid w:val="005A272F"/>
    <w:rsid w:val="005F1EFE"/>
    <w:rsid w:val="00603FC9"/>
    <w:rsid w:val="00626400"/>
    <w:rsid w:val="00662822"/>
    <w:rsid w:val="006746D8"/>
    <w:rsid w:val="00675F17"/>
    <w:rsid w:val="006C7592"/>
    <w:rsid w:val="00713A5E"/>
    <w:rsid w:val="00732D4C"/>
    <w:rsid w:val="00736765"/>
    <w:rsid w:val="00763495"/>
    <w:rsid w:val="00794E2F"/>
    <w:rsid w:val="007B5A3F"/>
    <w:rsid w:val="007D41AB"/>
    <w:rsid w:val="007D6E7A"/>
    <w:rsid w:val="00815C3A"/>
    <w:rsid w:val="0083370E"/>
    <w:rsid w:val="00851F4F"/>
    <w:rsid w:val="00873EB7"/>
    <w:rsid w:val="00875655"/>
    <w:rsid w:val="008C62A7"/>
    <w:rsid w:val="008D3756"/>
    <w:rsid w:val="009074B2"/>
    <w:rsid w:val="00907548"/>
    <w:rsid w:val="009716BC"/>
    <w:rsid w:val="00972AC4"/>
    <w:rsid w:val="009C17D1"/>
    <w:rsid w:val="009C695A"/>
    <w:rsid w:val="009D02DC"/>
    <w:rsid w:val="009D1F36"/>
    <w:rsid w:val="009D51F3"/>
    <w:rsid w:val="009E6069"/>
    <w:rsid w:val="00A04D87"/>
    <w:rsid w:val="00A159E5"/>
    <w:rsid w:val="00A76DFD"/>
    <w:rsid w:val="00AD7B5C"/>
    <w:rsid w:val="00B73710"/>
    <w:rsid w:val="00B772E9"/>
    <w:rsid w:val="00B900FF"/>
    <w:rsid w:val="00BC1733"/>
    <w:rsid w:val="00BC3B7F"/>
    <w:rsid w:val="00BD03C9"/>
    <w:rsid w:val="00BE1912"/>
    <w:rsid w:val="00C60268"/>
    <w:rsid w:val="00C661D7"/>
    <w:rsid w:val="00C872CA"/>
    <w:rsid w:val="00CB3C5A"/>
    <w:rsid w:val="00CD5C23"/>
    <w:rsid w:val="00CF0D57"/>
    <w:rsid w:val="00D176C0"/>
    <w:rsid w:val="00D529CB"/>
    <w:rsid w:val="00D62566"/>
    <w:rsid w:val="00D95A60"/>
    <w:rsid w:val="00DA2B4B"/>
    <w:rsid w:val="00E064B7"/>
    <w:rsid w:val="00E33585"/>
    <w:rsid w:val="00E50E85"/>
    <w:rsid w:val="00E63BDB"/>
    <w:rsid w:val="00EB48B8"/>
    <w:rsid w:val="00EC1C8B"/>
    <w:rsid w:val="00F1016B"/>
    <w:rsid w:val="00F51C7C"/>
    <w:rsid w:val="00FB0508"/>
    <w:rsid w:val="00FE0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95809"/>
  <w15:chartTrackingRefBased/>
  <w15:docId w15:val="{FE085ECA-C93E-4F01-BC85-D6894CF99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756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71951"/>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71951"/>
  </w:style>
  <w:style w:type="paragraph" w:styleId="a6">
    <w:name w:val="footer"/>
    <w:basedOn w:val="a"/>
    <w:link w:val="a7"/>
    <w:uiPriority w:val="99"/>
    <w:unhideWhenUsed/>
    <w:rsid w:val="00071951"/>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71951"/>
  </w:style>
  <w:style w:type="paragraph" w:customStyle="1" w:styleId="tkTablica">
    <w:name w:val="_Текст таблицы (tkTablica)"/>
    <w:basedOn w:val="a"/>
    <w:rsid w:val="00D176C0"/>
    <w:pPr>
      <w:spacing w:after="60" w:line="276" w:lineRule="auto"/>
      <w:jc w:val="both"/>
    </w:pPr>
    <w:rPr>
      <w:rFonts w:ascii="Arial" w:eastAsia="Times New Roman" w:hAnsi="Arial" w:cs="Arial"/>
      <w:sz w:val="20"/>
      <w:szCs w:val="20"/>
      <w:lang w:eastAsia="ru-RU"/>
    </w:rPr>
  </w:style>
  <w:style w:type="character" w:customStyle="1" w:styleId="a8">
    <w:name w:val="Без интервала Знак"/>
    <w:aliases w:val="Дооранов Знак,чсамя Знак"/>
    <w:basedOn w:val="a0"/>
    <w:link w:val="a9"/>
    <w:uiPriority w:val="1"/>
    <w:locked/>
    <w:rsid w:val="009C17D1"/>
  </w:style>
  <w:style w:type="paragraph" w:styleId="a9">
    <w:name w:val="No Spacing"/>
    <w:aliases w:val="Дооранов,чсамя"/>
    <w:link w:val="a8"/>
    <w:uiPriority w:val="1"/>
    <w:qFormat/>
    <w:rsid w:val="009C17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441454">
      <w:bodyDiv w:val="1"/>
      <w:marLeft w:val="0"/>
      <w:marRight w:val="0"/>
      <w:marTop w:val="0"/>
      <w:marBottom w:val="0"/>
      <w:divBdr>
        <w:top w:val="none" w:sz="0" w:space="0" w:color="auto"/>
        <w:left w:val="none" w:sz="0" w:space="0" w:color="auto"/>
        <w:bottom w:val="none" w:sz="0" w:space="0" w:color="auto"/>
        <w:right w:val="none" w:sz="0" w:space="0" w:color="auto"/>
      </w:divBdr>
    </w:div>
    <w:div w:id="288973790">
      <w:bodyDiv w:val="1"/>
      <w:marLeft w:val="0"/>
      <w:marRight w:val="0"/>
      <w:marTop w:val="0"/>
      <w:marBottom w:val="0"/>
      <w:divBdr>
        <w:top w:val="none" w:sz="0" w:space="0" w:color="auto"/>
        <w:left w:val="none" w:sz="0" w:space="0" w:color="auto"/>
        <w:bottom w:val="none" w:sz="0" w:space="0" w:color="auto"/>
        <w:right w:val="none" w:sz="0" w:space="0" w:color="auto"/>
      </w:divBdr>
    </w:div>
    <w:div w:id="618879289">
      <w:bodyDiv w:val="1"/>
      <w:marLeft w:val="0"/>
      <w:marRight w:val="0"/>
      <w:marTop w:val="0"/>
      <w:marBottom w:val="0"/>
      <w:divBdr>
        <w:top w:val="none" w:sz="0" w:space="0" w:color="auto"/>
        <w:left w:val="none" w:sz="0" w:space="0" w:color="auto"/>
        <w:bottom w:val="none" w:sz="0" w:space="0" w:color="auto"/>
        <w:right w:val="none" w:sz="0" w:space="0" w:color="auto"/>
      </w:divBdr>
    </w:div>
    <w:div w:id="655260082">
      <w:bodyDiv w:val="1"/>
      <w:marLeft w:val="0"/>
      <w:marRight w:val="0"/>
      <w:marTop w:val="0"/>
      <w:marBottom w:val="0"/>
      <w:divBdr>
        <w:top w:val="none" w:sz="0" w:space="0" w:color="auto"/>
        <w:left w:val="none" w:sz="0" w:space="0" w:color="auto"/>
        <w:bottom w:val="none" w:sz="0" w:space="0" w:color="auto"/>
        <w:right w:val="none" w:sz="0" w:space="0" w:color="auto"/>
      </w:divBdr>
    </w:div>
    <w:div w:id="1152254371">
      <w:bodyDiv w:val="1"/>
      <w:marLeft w:val="0"/>
      <w:marRight w:val="0"/>
      <w:marTop w:val="0"/>
      <w:marBottom w:val="0"/>
      <w:divBdr>
        <w:top w:val="none" w:sz="0" w:space="0" w:color="auto"/>
        <w:left w:val="none" w:sz="0" w:space="0" w:color="auto"/>
        <w:bottom w:val="none" w:sz="0" w:space="0" w:color="auto"/>
        <w:right w:val="none" w:sz="0" w:space="0" w:color="auto"/>
      </w:divBdr>
    </w:div>
    <w:div w:id="1397776567">
      <w:bodyDiv w:val="1"/>
      <w:marLeft w:val="0"/>
      <w:marRight w:val="0"/>
      <w:marTop w:val="0"/>
      <w:marBottom w:val="0"/>
      <w:divBdr>
        <w:top w:val="none" w:sz="0" w:space="0" w:color="auto"/>
        <w:left w:val="none" w:sz="0" w:space="0" w:color="auto"/>
        <w:bottom w:val="none" w:sz="0" w:space="0" w:color="auto"/>
        <w:right w:val="none" w:sz="0" w:space="0" w:color="auto"/>
      </w:divBdr>
    </w:div>
    <w:div w:id="1538548322">
      <w:bodyDiv w:val="1"/>
      <w:marLeft w:val="0"/>
      <w:marRight w:val="0"/>
      <w:marTop w:val="0"/>
      <w:marBottom w:val="0"/>
      <w:divBdr>
        <w:top w:val="none" w:sz="0" w:space="0" w:color="auto"/>
        <w:left w:val="none" w:sz="0" w:space="0" w:color="auto"/>
        <w:bottom w:val="none" w:sz="0" w:space="0" w:color="auto"/>
        <w:right w:val="none" w:sz="0" w:space="0" w:color="auto"/>
      </w:divBdr>
    </w:div>
    <w:div w:id="1583250386">
      <w:bodyDiv w:val="1"/>
      <w:marLeft w:val="0"/>
      <w:marRight w:val="0"/>
      <w:marTop w:val="0"/>
      <w:marBottom w:val="0"/>
      <w:divBdr>
        <w:top w:val="none" w:sz="0" w:space="0" w:color="auto"/>
        <w:left w:val="none" w:sz="0" w:space="0" w:color="auto"/>
        <w:bottom w:val="none" w:sz="0" w:space="0" w:color="auto"/>
        <w:right w:val="none" w:sz="0" w:space="0" w:color="auto"/>
      </w:divBdr>
    </w:div>
    <w:div w:id="1700164117">
      <w:bodyDiv w:val="1"/>
      <w:marLeft w:val="0"/>
      <w:marRight w:val="0"/>
      <w:marTop w:val="0"/>
      <w:marBottom w:val="0"/>
      <w:divBdr>
        <w:top w:val="none" w:sz="0" w:space="0" w:color="auto"/>
        <w:left w:val="none" w:sz="0" w:space="0" w:color="auto"/>
        <w:bottom w:val="none" w:sz="0" w:space="0" w:color="auto"/>
        <w:right w:val="none" w:sz="0" w:space="0" w:color="auto"/>
      </w:divBdr>
    </w:div>
    <w:div w:id="1732384342">
      <w:bodyDiv w:val="1"/>
      <w:marLeft w:val="0"/>
      <w:marRight w:val="0"/>
      <w:marTop w:val="0"/>
      <w:marBottom w:val="0"/>
      <w:divBdr>
        <w:top w:val="none" w:sz="0" w:space="0" w:color="auto"/>
        <w:left w:val="none" w:sz="0" w:space="0" w:color="auto"/>
        <w:bottom w:val="none" w:sz="0" w:space="0" w:color="auto"/>
        <w:right w:val="none" w:sz="0" w:space="0" w:color="auto"/>
      </w:divBdr>
    </w:div>
    <w:div w:id="1873490460">
      <w:bodyDiv w:val="1"/>
      <w:marLeft w:val="0"/>
      <w:marRight w:val="0"/>
      <w:marTop w:val="0"/>
      <w:marBottom w:val="0"/>
      <w:divBdr>
        <w:top w:val="none" w:sz="0" w:space="0" w:color="auto"/>
        <w:left w:val="none" w:sz="0" w:space="0" w:color="auto"/>
        <w:bottom w:val="none" w:sz="0" w:space="0" w:color="auto"/>
        <w:right w:val="none" w:sz="0" w:space="0" w:color="auto"/>
      </w:divBdr>
    </w:div>
    <w:div w:id="1933467237">
      <w:bodyDiv w:val="1"/>
      <w:marLeft w:val="0"/>
      <w:marRight w:val="0"/>
      <w:marTop w:val="0"/>
      <w:marBottom w:val="0"/>
      <w:divBdr>
        <w:top w:val="none" w:sz="0" w:space="0" w:color="auto"/>
        <w:left w:val="none" w:sz="0" w:space="0" w:color="auto"/>
        <w:bottom w:val="none" w:sz="0" w:space="0" w:color="auto"/>
        <w:right w:val="none" w:sz="0" w:space="0" w:color="auto"/>
      </w:divBdr>
    </w:div>
    <w:div w:id="2028291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C809C0-26EB-44B9-A508-AACE1E6EA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24</Pages>
  <Words>3952</Words>
  <Characters>22528</Characters>
  <Application>Microsoft Office Word</Application>
  <DocSecurity>0</DocSecurity>
  <Lines>187</Lines>
  <Paragraphs>52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narmatov</dc:creator>
  <cp:keywords/>
  <dc:description/>
  <cp:lastModifiedBy>narmatov</cp:lastModifiedBy>
  <cp:revision>29</cp:revision>
  <dcterms:created xsi:type="dcterms:W3CDTF">2021-04-13T06:11:00Z</dcterms:created>
  <dcterms:modified xsi:type="dcterms:W3CDTF">2021-09-29T11:28:00Z</dcterms:modified>
</cp:coreProperties>
</file>