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71E" w:rsidRPr="000C761D" w:rsidRDefault="0091271E" w:rsidP="0091271E">
      <w:pPr>
        <w:ind w:firstLine="709"/>
        <w:jc w:val="right"/>
        <w:rPr>
          <w:rFonts w:ascii="Times New Roman" w:hAnsi="Times New Roman"/>
          <w:sz w:val="28"/>
          <w:szCs w:val="28"/>
          <w:lang w:val="ky-KG"/>
        </w:rPr>
      </w:pPr>
      <w:r w:rsidRPr="000C761D">
        <w:rPr>
          <w:rFonts w:ascii="Times New Roman" w:hAnsi="Times New Roman"/>
          <w:sz w:val="28"/>
          <w:szCs w:val="28"/>
          <w:lang w:val="ky-KG"/>
        </w:rPr>
        <w:t>долбоор</w:t>
      </w:r>
    </w:p>
    <w:p w:rsidR="00611E9F" w:rsidRDefault="00611E9F" w:rsidP="0091271E">
      <w:pPr>
        <w:widowControl w:val="0"/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1271E" w:rsidRDefault="0091271E" w:rsidP="0091271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91271E">
        <w:rPr>
          <w:rFonts w:ascii="Times New Roman" w:hAnsi="Times New Roman"/>
          <w:b/>
          <w:sz w:val="28"/>
          <w:szCs w:val="28"/>
          <w:lang w:val="ky-KG"/>
        </w:rPr>
        <w:t>Кыргыз Республикасынын Өкмөттүн токтому</w:t>
      </w:r>
    </w:p>
    <w:p w:rsidR="0091271E" w:rsidRPr="0091271E" w:rsidRDefault="0091271E" w:rsidP="0091271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91271E" w:rsidRPr="0091271E" w:rsidRDefault="0091271E" w:rsidP="0091271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91271E">
        <w:rPr>
          <w:rFonts w:ascii="Times New Roman" w:hAnsi="Times New Roman"/>
          <w:b/>
          <w:sz w:val="28"/>
          <w:szCs w:val="28"/>
          <w:lang w:val="ky-KG"/>
        </w:rPr>
        <w:t>Кыргыз Республикасынын Өкмөтү</w:t>
      </w:r>
      <w:r>
        <w:rPr>
          <w:rFonts w:ascii="Times New Roman" w:hAnsi="Times New Roman"/>
          <w:b/>
          <w:sz w:val="28"/>
          <w:szCs w:val="28"/>
          <w:lang w:val="ky-KG"/>
        </w:rPr>
        <w:t>нүн</w:t>
      </w:r>
      <w:r w:rsidRPr="0091271E">
        <w:rPr>
          <w:rFonts w:ascii="Times New Roman" w:hAnsi="Times New Roman"/>
          <w:b/>
          <w:sz w:val="28"/>
          <w:szCs w:val="28"/>
          <w:lang w:val="ky-KG"/>
        </w:rPr>
        <w:t xml:space="preserve"> билим берүү уюмдарын аккредитациялоо </w:t>
      </w:r>
      <w:r w:rsidRPr="000F192A">
        <w:rPr>
          <w:rFonts w:ascii="Times New Roman" w:hAnsi="Times New Roman"/>
          <w:b/>
          <w:sz w:val="28"/>
          <w:szCs w:val="28"/>
          <w:lang w:val="ky-KG"/>
        </w:rPr>
        <w:t xml:space="preserve">чөйрөсүндөгү </w:t>
      </w:r>
      <w:r w:rsidRPr="0091271E">
        <w:rPr>
          <w:rFonts w:ascii="Times New Roman" w:hAnsi="Times New Roman"/>
          <w:b/>
          <w:sz w:val="28"/>
          <w:szCs w:val="28"/>
          <w:lang w:val="ky-KG"/>
        </w:rPr>
        <w:t>айрым чечимдер</w:t>
      </w:r>
      <w:r>
        <w:rPr>
          <w:rFonts w:ascii="Times New Roman" w:hAnsi="Times New Roman"/>
          <w:b/>
          <w:sz w:val="28"/>
          <w:szCs w:val="28"/>
          <w:lang w:val="ky-KG"/>
        </w:rPr>
        <w:t>ине</w:t>
      </w:r>
      <w:r w:rsidRPr="0091271E">
        <w:rPr>
          <w:rFonts w:ascii="Times New Roman" w:hAnsi="Times New Roman"/>
          <w:b/>
          <w:sz w:val="28"/>
          <w:szCs w:val="28"/>
          <w:lang w:val="ky-KG"/>
        </w:rPr>
        <w:t xml:space="preserve"> өзгөртүүлөрдү киргизүү жөнүндө</w:t>
      </w:r>
    </w:p>
    <w:p w:rsidR="0091271E" w:rsidRPr="000F192A" w:rsidRDefault="0091271E" w:rsidP="0091271E">
      <w:pPr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91271E" w:rsidRPr="0091271E" w:rsidRDefault="0091271E" w:rsidP="009127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91271E">
        <w:rPr>
          <w:rFonts w:ascii="Times New Roman" w:hAnsi="Times New Roman"/>
          <w:sz w:val="28"/>
          <w:szCs w:val="28"/>
          <w:lang w:val="ky-KG"/>
        </w:rPr>
        <w:t>Аккредитациялоо жол-жоболорун жөнгө салуучу ченемдик укуктук актыларды өркүндөтүү максатында, "Кыргыз Республикасынын Өкмөтү жөнүндө" Кыргыз Республикасынын Конституциялык Мыйзамынын 10 жана 17-беренелерине ылайык, Кыргыз Республикасынын Өкмөтү токтом кылат:</w:t>
      </w:r>
    </w:p>
    <w:p w:rsidR="0091271E" w:rsidRPr="0091271E" w:rsidRDefault="0091271E" w:rsidP="0091271E">
      <w:pPr>
        <w:pStyle w:val="a3"/>
        <w:numPr>
          <w:ilvl w:val="0"/>
          <w:numId w:val="7"/>
        </w:numPr>
        <w:tabs>
          <w:tab w:val="left" w:pos="990"/>
        </w:tabs>
        <w:spacing w:line="240" w:lineRule="auto"/>
        <w:ind w:left="0" w:right="0" w:firstLine="709"/>
        <w:rPr>
          <w:rFonts w:ascii="Times New Roman" w:hAnsi="Times New Roman"/>
          <w:sz w:val="28"/>
          <w:szCs w:val="28"/>
          <w:lang w:val="ky-KG"/>
        </w:rPr>
      </w:pPr>
      <w:r w:rsidRPr="0091271E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>Кыргыз Республикасынын Өкмөтүнүн 2017-жылдын 16-июнундагы №381 «Негизги жана/же жалпы орто, баштапкы жана орто кесиптик билим берүү программаларын ишке ашыруучу билим берүү уюмдарын аккредитациялоонун тартибин жана Негизги жана/же орто жалпы билим берүү программаларын ишке ашыруучу, аккредитациялануучу билим берүү уюмдарына коюлуучу минималдуу талаптарды бекитүү жөнүндө» токтомуна  төмөнкүдөй өзгөртүүлөр киргизилсин:</w:t>
      </w:r>
    </w:p>
    <w:p w:rsidR="0091271E" w:rsidRPr="0091271E" w:rsidRDefault="0091271E" w:rsidP="0091271E">
      <w:pPr>
        <w:pStyle w:val="a3"/>
        <w:tabs>
          <w:tab w:val="left" w:pos="990"/>
        </w:tabs>
        <w:spacing w:line="240" w:lineRule="auto"/>
        <w:ind w:left="0" w:firstLine="709"/>
        <w:rPr>
          <w:rFonts w:ascii="Times New Roman" w:hAnsi="Times New Roman"/>
          <w:sz w:val="28"/>
          <w:szCs w:val="28"/>
          <w:lang w:val="ky-KG"/>
        </w:rPr>
      </w:pPr>
      <w:r w:rsidRPr="0091271E">
        <w:rPr>
          <w:rFonts w:ascii="Times New Roman" w:hAnsi="Times New Roman"/>
          <w:sz w:val="28"/>
          <w:szCs w:val="28"/>
          <w:lang w:val="ky-KG"/>
        </w:rPr>
        <w:t xml:space="preserve">Жогоруда аталган токтом </w:t>
      </w:r>
      <w:r>
        <w:rPr>
          <w:rFonts w:ascii="Times New Roman" w:hAnsi="Times New Roman"/>
          <w:sz w:val="28"/>
          <w:szCs w:val="28"/>
          <w:lang w:val="ky-KG"/>
        </w:rPr>
        <w:t>менен бекитилген негизги жана/</w:t>
      </w:r>
      <w:r w:rsidRPr="0091271E">
        <w:rPr>
          <w:rFonts w:ascii="Times New Roman" w:hAnsi="Times New Roman"/>
          <w:sz w:val="28"/>
          <w:szCs w:val="28"/>
          <w:lang w:val="ky-KG"/>
        </w:rPr>
        <w:t>же орто жалпы билим берүүнүн, башталгыч жана орто кесиптик билим берүүнүн билим берүүчү программаларын жүзөгө ашыруучу билим берүү уюмдарын аккредитациялоонун тартиби:</w:t>
      </w:r>
    </w:p>
    <w:p w:rsidR="0091271E" w:rsidRPr="0091271E" w:rsidRDefault="0091271E" w:rsidP="0091271E">
      <w:pPr>
        <w:pStyle w:val="a3"/>
        <w:tabs>
          <w:tab w:val="left" w:pos="709"/>
        </w:tabs>
        <w:spacing w:line="240" w:lineRule="auto"/>
        <w:ind w:left="0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ab/>
        <w:t>20-</w:t>
      </w:r>
      <w:r w:rsidRPr="0091271E">
        <w:rPr>
          <w:rFonts w:ascii="Times New Roman" w:hAnsi="Times New Roman"/>
          <w:sz w:val="28"/>
          <w:szCs w:val="28"/>
          <w:lang w:val="ky-KG"/>
        </w:rPr>
        <w:t xml:space="preserve">пункт төмөнкүдөй </w:t>
      </w:r>
      <w:r>
        <w:rPr>
          <w:rFonts w:ascii="Times New Roman" w:hAnsi="Times New Roman"/>
          <w:sz w:val="28"/>
          <w:szCs w:val="28"/>
          <w:lang w:val="ky-KG"/>
        </w:rPr>
        <w:t xml:space="preserve">мазмундагы </w:t>
      </w:r>
      <w:r w:rsidRPr="0091271E">
        <w:rPr>
          <w:rFonts w:ascii="Times New Roman" w:hAnsi="Times New Roman"/>
          <w:sz w:val="28"/>
          <w:szCs w:val="28"/>
          <w:lang w:val="ky-KG"/>
        </w:rPr>
        <w:t>тогузунчу абзац менен толукталсын:</w:t>
      </w:r>
    </w:p>
    <w:p w:rsidR="0091271E" w:rsidRPr="0091271E" w:rsidRDefault="0091271E" w:rsidP="0091271E">
      <w:pPr>
        <w:pStyle w:val="a3"/>
        <w:tabs>
          <w:tab w:val="left" w:pos="990"/>
        </w:tabs>
        <w:spacing w:line="240" w:lineRule="auto"/>
        <w:ind w:left="0" w:firstLine="709"/>
        <w:rPr>
          <w:rFonts w:ascii="Times New Roman" w:hAnsi="Times New Roman"/>
          <w:sz w:val="28"/>
          <w:szCs w:val="28"/>
          <w:lang w:val="ky-KG"/>
        </w:rPr>
      </w:pPr>
      <w:r w:rsidRPr="0091271E">
        <w:rPr>
          <w:rFonts w:ascii="Times New Roman" w:hAnsi="Times New Roman"/>
          <w:sz w:val="28"/>
          <w:szCs w:val="28"/>
          <w:lang w:val="ky-KG"/>
        </w:rPr>
        <w:t>«</w:t>
      </w:r>
      <w:r w:rsidR="00085089">
        <w:rPr>
          <w:rFonts w:ascii="Times New Roman" w:hAnsi="Times New Roman"/>
          <w:sz w:val="28"/>
          <w:szCs w:val="28"/>
          <w:lang w:val="ky-KG"/>
        </w:rPr>
        <w:t>Ө</w:t>
      </w:r>
      <w:r w:rsidR="00085089" w:rsidRPr="0091271E">
        <w:rPr>
          <w:rFonts w:ascii="Times New Roman" w:hAnsi="Times New Roman"/>
          <w:sz w:val="28"/>
          <w:szCs w:val="28"/>
          <w:lang w:val="ky-KG"/>
        </w:rPr>
        <w:t>згөчө абалдар, өзгөчө кырдаалдар</w:t>
      </w:r>
      <w:r w:rsidR="0008508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085089" w:rsidRPr="0091271E">
        <w:rPr>
          <w:rFonts w:ascii="Times New Roman" w:hAnsi="Times New Roman"/>
          <w:sz w:val="28"/>
          <w:szCs w:val="28"/>
          <w:lang w:val="ky-KG"/>
        </w:rPr>
        <w:t xml:space="preserve">же </w:t>
      </w:r>
      <w:r w:rsidR="00085089">
        <w:rPr>
          <w:rFonts w:ascii="Times New Roman" w:hAnsi="Times New Roman"/>
          <w:sz w:val="28"/>
          <w:szCs w:val="28"/>
          <w:lang w:val="ky-KG"/>
        </w:rPr>
        <w:t>жеңилсиз күч пайда болгон</w:t>
      </w:r>
      <w:r w:rsidR="00085089" w:rsidRPr="0091271E">
        <w:rPr>
          <w:rFonts w:ascii="Times New Roman" w:hAnsi="Times New Roman"/>
          <w:sz w:val="28"/>
          <w:szCs w:val="28"/>
          <w:lang w:val="ky-KG"/>
        </w:rPr>
        <w:t xml:space="preserve"> учурунда </w:t>
      </w:r>
      <w:r w:rsidRPr="0091271E">
        <w:rPr>
          <w:rFonts w:ascii="Times New Roman" w:hAnsi="Times New Roman"/>
          <w:sz w:val="28"/>
          <w:szCs w:val="28"/>
          <w:lang w:val="ky-KG"/>
        </w:rPr>
        <w:t xml:space="preserve">аккредитациялоо жол-жобосун жүргүзүү мүмкүн болбосо, ыйгарым укуктуу органдын коллегиясынын чечими менен </w:t>
      </w:r>
      <w:r w:rsidR="00085089" w:rsidRPr="0091271E">
        <w:rPr>
          <w:rFonts w:ascii="Times New Roman" w:hAnsi="Times New Roman"/>
          <w:sz w:val="28"/>
          <w:szCs w:val="28"/>
          <w:lang w:val="ky-KG"/>
        </w:rPr>
        <w:t xml:space="preserve">билим берүү уюмунун арызынын негизинде </w:t>
      </w:r>
      <w:r w:rsidRPr="0091271E">
        <w:rPr>
          <w:rFonts w:ascii="Times New Roman" w:hAnsi="Times New Roman"/>
          <w:sz w:val="28"/>
          <w:szCs w:val="28"/>
          <w:lang w:val="ky-KG"/>
        </w:rPr>
        <w:t xml:space="preserve">аккредитациялоо жөнүндө күбөлүгүн бербестен мурунку аккредитациянын мөөнөтү шарттуу түрдө 1 жылга узартылат.» </w:t>
      </w:r>
    </w:p>
    <w:p w:rsidR="0091271E" w:rsidRPr="0091271E" w:rsidRDefault="0091271E" w:rsidP="0091271E">
      <w:pPr>
        <w:pStyle w:val="a3"/>
        <w:numPr>
          <w:ilvl w:val="0"/>
          <w:numId w:val="7"/>
        </w:numPr>
        <w:tabs>
          <w:tab w:val="left" w:pos="990"/>
        </w:tabs>
        <w:spacing w:line="240" w:lineRule="auto"/>
        <w:ind w:left="0" w:right="0" w:firstLine="709"/>
        <w:rPr>
          <w:rFonts w:ascii="Times New Roman" w:hAnsi="Times New Roman"/>
          <w:sz w:val="28"/>
          <w:szCs w:val="28"/>
          <w:lang w:val="ky-KG"/>
        </w:rPr>
      </w:pPr>
      <w:r w:rsidRPr="0091271E">
        <w:rPr>
          <w:rFonts w:ascii="Times New Roman" w:hAnsi="Times New Roman"/>
          <w:sz w:val="28"/>
          <w:szCs w:val="28"/>
          <w:lang w:val="ky-KG"/>
        </w:rPr>
        <w:t>Кыргыз Республикасынын Өкмөтүнүн 2020-жылдын 30-мартындагы № 189 «Билим берүү уюмдарын аккредитациялоо чөйрөсүндөгү айрым маселелер жөнүндө» токтомуна төмөнкүдөй толуктоолор киргизилсин:</w:t>
      </w:r>
    </w:p>
    <w:p w:rsidR="0091271E" w:rsidRPr="0091271E" w:rsidRDefault="0091271E" w:rsidP="0091271E">
      <w:pPr>
        <w:tabs>
          <w:tab w:val="left" w:pos="990"/>
        </w:tabs>
        <w:spacing w:after="0" w:line="240" w:lineRule="auto"/>
        <w:ind w:firstLine="630"/>
        <w:jc w:val="both"/>
        <w:rPr>
          <w:rFonts w:ascii="Times New Roman" w:hAnsi="Times New Roman"/>
          <w:sz w:val="28"/>
          <w:szCs w:val="28"/>
          <w:lang w:val="ky-KG"/>
        </w:rPr>
      </w:pPr>
      <w:r w:rsidRPr="0091271E">
        <w:rPr>
          <w:rFonts w:ascii="Times New Roman" w:hAnsi="Times New Roman"/>
          <w:sz w:val="28"/>
          <w:szCs w:val="28"/>
          <w:lang w:val="ky-KG"/>
        </w:rPr>
        <w:t>Жогоруда аталган токтом менен бекитилген билим берүү чөйрөсүндөгү ыйгарым укуктуу мамлекеттик орган тарабынан билим берүү уюмдарын жана программаларын аккредитациялоонун тартиби:</w:t>
      </w:r>
    </w:p>
    <w:p w:rsidR="0091271E" w:rsidRPr="0091271E" w:rsidRDefault="009D6C14" w:rsidP="0091271E">
      <w:pPr>
        <w:tabs>
          <w:tab w:val="left" w:pos="990"/>
        </w:tabs>
        <w:spacing w:after="0" w:line="240" w:lineRule="auto"/>
        <w:ind w:firstLine="630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- 17 пункт</w:t>
      </w:r>
      <w:r w:rsidRPr="009D6C14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91271E">
        <w:rPr>
          <w:rFonts w:ascii="Times New Roman" w:hAnsi="Times New Roman"/>
          <w:sz w:val="28"/>
          <w:szCs w:val="28"/>
          <w:lang w:val="ky-KG"/>
        </w:rPr>
        <w:t xml:space="preserve">төмөнкүдөй </w:t>
      </w:r>
      <w:r>
        <w:rPr>
          <w:rFonts w:ascii="Times New Roman" w:hAnsi="Times New Roman"/>
          <w:sz w:val="28"/>
          <w:szCs w:val="28"/>
          <w:lang w:val="ky-KG"/>
        </w:rPr>
        <w:t xml:space="preserve">мазмундагы </w:t>
      </w:r>
      <w:r w:rsidRPr="0091271E">
        <w:rPr>
          <w:rFonts w:ascii="Times New Roman" w:hAnsi="Times New Roman"/>
          <w:sz w:val="28"/>
          <w:szCs w:val="28"/>
          <w:lang w:val="ky-KG"/>
        </w:rPr>
        <w:t>тогузунчу абзац менен толукталсын</w:t>
      </w:r>
      <w:bookmarkStart w:id="0" w:name="_GoBack"/>
      <w:bookmarkEnd w:id="0"/>
      <w:r w:rsidR="0091271E" w:rsidRPr="0091271E">
        <w:rPr>
          <w:rFonts w:ascii="Times New Roman" w:hAnsi="Times New Roman"/>
          <w:sz w:val="28"/>
          <w:szCs w:val="28"/>
          <w:lang w:val="ky-KG"/>
        </w:rPr>
        <w:t>:</w:t>
      </w:r>
    </w:p>
    <w:p w:rsidR="0091271E" w:rsidRDefault="0091271E" w:rsidP="0091271E">
      <w:pPr>
        <w:tabs>
          <w:tab w:val="left" w:pos="990"/>
        </w:tabs>
        <w:spacing w:after="0" w:line="240" w:lineRule="auto"/>
        <w:ind w:firstLine="630"/>
        <w:jc w:val="both"/>
        <w:rPr>
          <w:rFonts w:ascii="Times New Roman" w:hAnsi="Times New Roman"/>
          <w:sz w:val="28"/>
          <w:szCs w:val="28"/>
          <w:lang w:val="ky-KG"/>
        </w:rPr>
      </w:pPr>
      <w:r w:rsidRPr="0091271E">
        <w:rPr>
          <w:rFonts w:ascii="Times New Roman" w:hAnsi="Times New Roman"/>
          <w:sz w:val="28"/>
          <w:szCs w:val="28"/>
          <w:lang w:val="ky-KG"/>
        </w:rPr>
        <w:t>«</w:t>
      </w:r>
      <w:r w:rsidR="00085089">
        <w:rPr>
          <w:rFonts w:ascii="Times New Roman" w:hAnsi="Times New Roman"/>
          <w:sz w:val="28"/>
          <w:szCs w:val="28"/>
          <w:lang w:val="ky-KG"/>
        </w:rPr>
        <w:t>Ө</w:t>
      </w:r>
      <w:r w:rsidR="00085089" w:rsidRPr="0091271E">
        <w:rPr>
          <w:rFonts w:ascii="Times New Roman" w:hAnsi="Times New Roman"/>
          <w:sz w:val="28"/>
          <w:szCs w:val="28"/>
          <w:lang w:val="ky-KG"/>
        </w:rPr>
        <w:t>згөчө абалдар, өзгөчө кырдаалдар</w:t>
      </w:r>
      <w:r w:rsidR="0008508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085089" w:rsidRPr="0091271E">
        <w:rPr>
          <w:rFonts w:ascii="Times New Roman" w:hAnsi="Times New Roman"/>
          <w:sz w:val="28"/>
          <w:szCs w:val="28"/>
          <w:lang w:val="ky-KG"/>
        </w:rPr>
        <w:t xml:space="preserve">же </w:t>
      </w:r>
      <w:r w:rsidR="00085089">
        <w:rPr>
          <w:rFonts w:ascii="Times New Roman" w:hAnsi="Times New Roman"/>
          <w:sz w:val="28"/>
          <w:szCs w:val="28"/>
          <w:lang w:val="ky-KG"/>
        </w:rPr>
        <w:t>жеңилсиз күч пайда болгон</w:t>
      </w:r>
      <w:r w:rsidR="00085089" w:rsidRPr="0091271E">
        <w:rPr>
          <w:rFonts w:ascii="Times New Roman" w:hAnsi="Times New Roman"/>
          <w:sz w:val="28"/>
          <w:szCs w:val="28"/>
          <w:lang w:val="ky-KG"/>
        </w:rPr>
        <w:t xml:space="preserve"> учурунда аккредитациялоо жол-жобосун жүргүзүү мүмкүн болбосо, ыйгарым укуктуу органдын коллегиясынын чечими менен билим берүү уюмунун арызынын негизинде аккредитациялоо жөнүндө күбөлүгүн бербестен мурунку аккредитациянын мөөнөтү шарттуу түрдө 1 жылга узартылат</w:t>
      </w:r>
      <w:r w:rsidRPr="0091271E">
        <w:rPr>
          <w:rFonts w:ascii="Times New Roman" w:hAnsi="Times New Roman"/>
          <w:sz w:val="28"/>
          <w:szCs w:val="28"/>
          <w:lang w:val="ky-KG"/>
        </w:rPr>
        <w:t>.»</w:t>
      </w:r>
    </w:p>
    <w:p w:rsidR="0091271E" w:rsidRPr="0091271E" w:rsidRDefault="0091271E" w:rsidP="0091271E">
      <w:pPr>
        <w:widowControl w:val="0"/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pacing w:val="2"/>
          <w:sz w:val="28"/>
          <w:szCs w:val="28"/>
          <w:lang w:val="ky-KG"/>
        </w:rPr>
      </w:pPr>
      <w:r>
        <w:rPr>
          <w:rFonts w:ascii="Times New Roman" w:eastAsia="Times New Roman" w:hAnsi="Times New Roman"/>
          <w:bCs/>
          <w:spacing w:val="2"/>
          <w:sz w:val="28"/>
          <w:szCs w:val="28"/>
          <w:lang w:val="ky-KG"/>
        </w:rPr>
        <w:tab/>
        <w:t xml:space="preserve">3. </w:t>
      </w:r>
      <w:r w:rsidRPr="0091271E">
        <w:rPr>
          <w:rFonts w:ascii="Times New Roman" w:eastAsia="Times New Roman" w:hAnsi="Times New Roman"/>
          <w:bCs/>
          <w:spacing w:val="2"/>
          <w:sz w:val="28"/>
          <w:szCs w:val="28"/>
          <w:lang w:val="ky-KG"/>
        </w:rPr>
        <w:t xml:space="preserve">Кыргыз Республикасынын ϴкмɵтүнүн </w:t>
      </w:r>
      <w:r w:rsidRPr="0091271E">
        <w:rPr>
          <w:rFonts w:ascii="Times New Roman" w:hAnsi="Times New Roman"/>
          <w:sz w:val="28"/>
          <w:szCs w:val="28"/>
          <w:lang w:val="ky-KG"/>
        </w:rPr>
        <w:t>«</w:t>
      </w:r>
      <w:r w:rsidRPr="0091271E">
        <w:rPr>
          <w:rFonts w:ascii="Times New Roman" w:eastAsia="Times New Roman" w:hAnsi="Times New Roman"/>
          <w:bCs/>
          <w:spacing w:val="2"/>
          <w:sz w:val="28"/>
          <w:szCs w:val="28"/>
          <w:lang w:val="ky-KG"/>
        </w:rPr>
        <w:t xml:space="preserve">Кыргыз Республикасынын </w:t>
      </w:r>
      <w:r w:rsidRPr="0091271E">
        <w:rPr>
          <w:rFonts w:ascii="Times New Roman" w:eastAsia="Times New Roman" w:hAnsi="Times New Roman"/>
          <w:bCs/>
          <w:spacing w:val="2"/>
          <w:sz w:val="28"/>
          <w:szCs w:val="28"/>
          <w:lang w:val="ky-KG"/>
        </w:rPr>
        <w:lastRenderedPageBreak/>
        <w:t xml:space="preserve">билим берүү системасында көз карандысыз аккредитация боюнча </w:t>
      </w:r>
      <w:r>
        <w:rPr>
          <w:rFonts w:ascii="Times New Roman" w:eastAsia="Times New Roman" w:hAnsi="Times New Roman"/>
          <w:bCs/>
          <w:spacing w:val="2"/>
          <w:sz w:val="28"/>
          <w:szCs w:val="28"/>
          <w:lang w:val="ky-KG"/>
        </w:rPr>
        <w:t>актыларды бекитүү жөнүндө</w:t>
      </w:r>
      <w:r w:rsidRPr="0091271E">
        <w:rPr>
          <w:rFonts w:ascii="Times New Roman" w:hAnsi="Times New Roman"/>
          <w:sz w:val="28"/>
          <w:szCs w:val="28"/>
          <w:lang w:val="ky-KG"/>
        </w:rPr>
        <w:t>»</w:t>
      </w:r>
      <w:r w:rsidRPr="0091271E">
        <w:rPr>
          <w:rFonts w:ascii="Times New Roman" w:eastAsia="Times New Roman" w:hAnsi="Times New Roman"/>
          <w:bCs/>
          <w:spacing w:val="2"/>
          <w:sz w:val="28"/>
          <w:szCs w:val="28"/>
          <w:lang w:val="ky-KG"/>
        </w:rPr>
        <w:t xml:space="preserve"> 2015-жылдын 29-сентябрындагы № 670-токтомуна тɵмɵндɵгү ɵзгɵртүүлɵр киргизилсин</w:t>
      </w:r>
      <w:r w:rsidRPr="0091271E">
        <w:rPr>
          <w:rFonts w:ascii="Times New Roman" w:eastAsia="Times New Roman" w:hAnsi="Times New Roman" w:cs="Times New Roman"/>
          <w:bCs/>
          <w:spacing w:val="2"/>
          <w:sz w:val="28"/>
          <w:szCs w:val="28"/>
          <w:lang w:val="ky-KG"/>
        </w:rPr>
        <w:t>:</w:t>
      </w:r>
    </w:p>
    <w:p w:rsidR="0091271E" w:rsidRPr="0091271E" w:rsidRDefault="0091271E" w:rsidP="0091271E">
      <w:pPr>
        <w:pStyle w:val="tkNazvanie"/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91271E">
        <w:rPr>
          <w:rFonts w:ascii="Times New Roman" w:hAnsi="Times New Roman" w:cs="Times New Roman"/>
          <w:b w:val="0"/>
          <w:bCs w:val="0"/>
          <w:spacing w:val="2"/>
          <w:sz w:val="28"/>
          <w:szCs w:val="28"/>
          <w:lang w:val="ky-KG"/>
        </w:rPr>
        <w:t xml:space="preserve">Жогорудагы белгиленген токтом менен бекитилген </w:t>
      </w:r>
      <w:r w:rsidRPr="0091271E">
        <w:rPr>
          <w:rFonts w:ascii="Times New Roman" w:hAnsi="Times New Roman" w:cs="Times New Roman"/>
          <w:b w:val="0"/>
          <w:sz w:val="28"/>
          <w:szCs w:val="28"/>
          <w:lang w:val="ky-KG"/>
        </w:rPr>
        <w:t>Билим берүү жаатындагы аккредитациялык агенттиктерди таануунун Тартибинде:</w:t>
      </w:r>
    </w:p>
    <w:p w:rsidR="0091271E" w:rsidRDefault="0091271E" w:rsidP="0091271E">
      <w:pPr>
        <w:tabs>
          <w:tab w:val="left" w:pos="990"/>
        </w:tabs>
        <w:spacing w:after="0" w:line="240" w:lineRule="auto"/>
        <w:ind w:firstLine="630"/>
        <w:jc w:val="both"/>
        <w:rPr>
          <w:rFonts w:ascii="Times New Roman" w:hAnsi="Times New Roman"/>
          <w:sz w:val="28"/>
          <w:szCs w:val="28"/>
          <w:lang w:val="ky-KG"/>
        </w:rPr>
      </w:pPr>
      <w:r w:rsidRPr="0091271E">
        <w:rPr>
          <w:rFonts w:ascii="Times New Roman" w:hAnsi="Times New Roman"/>
          <w:sz w:val="28"/>
          <w:szCs w:val="28"/>
          <w:lang w:val="ky-KG"/>
        </w:rPr>
        <w:t xml:space="preserve">- </w:t>
      </w:r>
      <w:r>
        <w:rPr>
          <w:rFonts w:ascii="Times New Roman" w:hAnsi="Times New Roman"/>
          <w:sz w:val="28"/>
          <w:szCs w:val="28"/>
          <w:lang w:val="ky-KG"/>
        </w:rPr>
        <w:t>20</w:t>
      </w:r>
      <w:r w:rsidRPr="0091271E">
        <w:rPr>
          <w:rFonts w:ascii="Times New Roman" w:hAnsi="Times New Roman"/>
          <w:sz w:val="28"/>
          <w:szCs w:val="28"/>
          <w:lang w:val="ky-KG"/>
        </w:rPr>
        <w:t>-пункт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91271E">
        <w:rPr>
          <w:rFonts w:ascii="Times New Roman" w:hAnsi="Times New Roman"/>
          <w:sz w:val="28"/>
          <w:szCs w:val="28"/>
          <w:lang w:val="ky-KG"/>
        </w:rPr>
        <w:t xml:space="preserve">тɵмɵндɵгү мазмундагы </w:t>
      </w:r>
      <w:r>
        <w:rPr>
          <w:rFonts w:ascii="Times New Roman" w:hAnsi="Times New Roman"/>
          <w:sz w:val="28"/>
          <w:szCs w:val="28"/>
          <w:lang w:val="ky-KG"/>
        </w:rPr>
        <w:t>алтынчы-тогузунчу</w:t>
      </w:r>
      <w:r w:rsidRPr="0091271E">
        <w:rPr>
          <w:rFonts w:ascii="Times New Roman" w:hAnsi="Times New Roman"/>
          <w:sz w:val="28"/>
          <w:szCs w:val="28"/>
          <w:lang w:val="ky-KG"/>
        </w:rPr>
        <w:t xml:space="preserve"> абзацтар менен толукталсын:</w:t>
      </w:r>
    </w:p>
    <w:p w:rsidR="0091271E" w:rsidRDefault="0091271E" w:rsidP="0091271E">
      <w:pPr>
        <w:tabs>
          <w:tab w:val="left" w:pos="99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91271E">
        <w:rPr>
          <w:rFonts w:ascii="Times New Roman" w:hAnsi="Times New Roman"/>
          <w:sz w:val="28"/>
          <w:szCs w:val="28"/>
          <w:lang w:val="ky-KG"/>
        </w:rPr>
        <w:t>«</w:t>
      </w:r>
      <w:r w:rsidR="004961B3">
        <w:rPr>
          <w:rFonts w:ascii="Times New Roman" w:hAnsi="Times New Roman"/>
          <w:sz w:val="28"/>
          <w:szCs w:val="28"/>
          <w:lang w:val="ky-KG"/>
        </w:rPr>
        <w:t>Ө</w:t>
      </w:r>
      <w:r w:rsidRPr="0091271E">
        <w:rPr>
          <w:rFonts w:ascii="Times New Roman" w:hAnsi="Times New Roman"/>
          <w:sz w:val="28"/>
          <w:szCs w:val="28"/>
          <w:lang w:val="ky-KG"/>
        </w:rPr>
        <w:t>згөчө абалдар, өзгөчө кырдаалдар</w:t>
      </w:r>
      <w:r w:rsidR="004961B3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91271E">
        <w:rPr>
          <w:rFonts w:ascii="Times New Roman" w:hAnsi="Times New Roman"/>
          <w:sz w:val="28"/>
          <w:szCs w:val="28"/>
          <w:lang w:val="ky-KG"/>
        </w:rPr>
        <w:t xml:space="preserve">же </w:t>
      </w:r>
      <w:r w:rsidR="00957A31">
        <w:rPr>
          <w:rFonts w:ascii="Times New Roman" w:hAnsi="Times New Roman"/>
          <w:sz w:val="28"/>
          <w:szCs w:val="28"/>
          <w:lang w:val="ky-KG"/>
        </w:rPr>
        <w:t>жеңилсиз күч пайда болгон</w:t>
      </w:r>
      <w:r w:rsidRPr="0091271E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957A31" w:rsidRPr="0091271E">
        <w:rPr>
          <w:rFonts w:ascii="Times New Roman" w:hAnsi="Times New Roman"/>
          <w:sz w:val="28"/>
          <w:szCs w:val="28"/>
          <w:lang w:val="ky-KG"/>
        </w:rPr>
        <w:t xml:space="preserve">учурунда </w:t>
      </w:r>
      <w:r w:rsidRPr="0091271E">
        <w:rPr>
          <w:rFonts w:ascii="Times New Roman" w:hAnsi="Times New Roman"/>
          <w:sz w:val="28"/>
          <w:szCs w:val="28"/>
          <w:lang w:val="ky-KG"/>
        </w:rPr>
        <w:t>аккредитациялоо жол-жобосун жүргүзүү мүмкүн болбосо</w:t>
      </w:r>
      <w:r w:rsidR="00957A31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957A31" w:rsidRPr="00957A31">
        <w:rPr>
          <w:rFonts w:ascii="Times New Roman" w:hAnsi="Times New Roman"/>
          <w:sz w:val="28"/>
          <w:szCs w:val="28"/>
          <w:lang w:val="ky-KG"/>
        </w:rPr>
        <w:t>Агенттик төмөнкүдөй чечимдерди кабыл алат</w:t>
      </w:r>
      <w:r w:rsidR="00957A31">
        <w:rPr>
          <w:rFonts w:ascii="Times New Roman" w:hAnsi="Times New Roman"/>
          <w:sz w:val="28"/>
          <w:szCs w:val="28"/>
          <w:lang w:val="ky-KG"/>
        </w:rPr>
        <w:t>:</w:t>
      </w:r>
    </w:p>
    <w:p w:rsidR="00957A31" w:rsidRDefault="00957A31" w:rsidP="00403C46">
      <w:pPr>
        <w:pStyle w:val="a3"/>
        <w:numPr>
          <w:ilvl w:val="0"/>
          <w:numId w:val="8"/>
        </w:numPr>
        <w:tabs>
          <w:tab w:val="left" w:pos="990"/>
        </w:tabs>
        <w:spacing w:line="240" w:lineRule="auto"/>
        <w:ind w:left="0" w:firstLine="709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шарттуу</w:t>
      </w:r>
      <w:r w:rsidRPr="00957A31">
        <w:rPr>
          <w:rFonts w:ascii="Times New Roman" w:hAnsi="Times New Roman"/>
          <w:sz w:val="28"/>
          <w:szCs w:val="28"/>
          <w:lang w:val="ky-KG"/>
        </w:rPr>
        <w:t xml:space="preserve"> аккредитациялоо</w:t>
      </w:r>
      <w:r w:rsidR="00403C46">
        <w:rPr>
          <w:rFonts w:ascii="Times New Roman" w:hAnsi="Times New Roman"/>
          <w:sz w:val="28"/>
          <w:szCs w:val="28"/>
          <w:lang w:val="ky-KG"/>
        </w:rPr>
        <w:t>нун</w:t>
      </w:r>
      <w:r>
        <w:rPr>
          <w:rFonts w:ascii="Times New Roman" w:hAnsi="Times New Roman"/>
          <w:sz w:val="28"/>
          <w:szCs w:val="28"/>
          <w:lang w:val="ky-KG"/>
        </w:rPr>
        <w:t xml:space="preserve"> же мурунку</w:t>
      </w:r>
      <w:r w:rsidRPr="00957A31">
        <w:rPr>
          <w:rFonts w:ascii="Times New Roman" w:hAnsi="Times New Roman"/>
          <w:sz w:val="28"/>
          <w:szCs w:val="28"/>
          <w:lang w:val="ky-KG"/>
        </w:rPr>
        <w:t xml:space="preserve"> аккредитаци</w:t>
      </w:r>
      <w:r w:rsidR="00403C46">
        <w:rPr>
          <w:rFonts w:ascii="Times New Roman" w:hAnsi="Times New Roman"/>
          <w:sz w:val="28"/>
          <w:szCs w:val="28"/>
          <w:lang w:val="ky-KG"/>
        </w:rPr>
        <w:t>ялоонун</w:t>
      </w:r>
      <w:r w:rsidRPr="00957A31">
        <w:rPr>
          <w:rFonts w:ascii="Times New Roman" w:hAnsi="Times New Roman"/>
          <w:sz w:val="28"/>
          <w:szCs w:val="28"/>
          <w:lang w:val="ky-KG"/>
        </w:rPr>
        <w:t xml:space="preserve"> мөөнөтү</w:t>
      </w:r>
      <w:r w:rsidR="00403C46">
        <w:rPr>
          <w:rFonts w:ascii="Times New Roman" w:hAnsi="Times New Roman"/>
          <w:sz w:val="28"/>
          <w:szCs w:val="28"/>
          <w:lang w:val="ky-KG"/>
        </w:rPr>
        <w:t xml:space="preserve"> өтүп кеткен учурда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403C46">
        <w:rPr>
          <w:rFonts w:ascii="Times New Roman" w:hAnsi="Times New Roman"/>
          <w:sz w:val="28"/>
          <w:szCs w:val="28"/>
          <w:lang w:val="ky-KG"/>
        </w:rPr>
        <w:t>мурунку аккредитациялоонун мөөнөтүн</w:t>
      </w:r>
      <w:r w:rsidRPr="00957A31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403C46">
        <w:rPr>
          <w:rFonts w:ascii="Times New Roman" w:hAnsi="Times New Roman"/>
          <w:sz w:val="28"/>
          <w:szCs w:val="28"/>
          <w:lang w:val="ky-KG"/>
        </w:rPr>
        <w:t>6 айдан узак эмес узартуу;</w:t>
      </w:r>
    </w:p>
    <w:p w:rsidR="00403C46" w:rsidRPr="00957A31" w:rsidRDefault="00403C46" w:rsidP="00403C46">
      <w:pPr>
        <w:pStyle w:val="a3"/>
        <w:numPr>
          <w:ilvl w:val="0"/>
          <w:numId w:val="8"/>
        </w:numPr>
        <w:tabs>
          <w:tab w:val="left" w:pos="990"/>
        </w:tabs>
        <w:spacing w:line="240" w:lineRule="auto"/>
        <w:ind w:left="0" w:firstLine="709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акредитациялоонун жол-жобосун өткөрүүнү </w:t>
      </w:r>
      <w:r w:rsidRPr="00403C46">
        <w:rPr>
          <w:rFonts w:ascii="Times New Roman" w:hAnsi="Times New Roman"/>
          <w:sz w:val="28"/>
          <w:szCs w:val="28"/>
          <w:lang w:val="ky-KG"/>
        </w:rPr>
        <w:t>6 айдан узак эмес</w:t>
      </w:r>
      <w:r>
        <w:rPr>
          <w:rFonts w:ascii="Times New Roman" w:hAnsi="Times New Roman"/>
          <w:sz w:val="28"/>
          <w:szCs w:val="28"/>
          <w:lang w:val="ky-KG"/>
        </w:rPr>
        <w:t xml:space="preserve"> мөөнөткө жылдыруу;</w:t>
      </w:r>
    </w:p>
    <w:p w:rsidR="0091271E" w:rsidRDefault="00403C46" w:rsidP="00085089">
      <w:pPr>
        <w:tabs>
          <w:tab w:val="left" w:pos="99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085089">
        <w:rPr>
          <w:rFonts w:ascii="Times New Roman" w:hAnsi="Times New Roman"/>
          <w:sz w:val="28"/>
          <w:szCs w:val="28"/>
          <w:lang w:val="ky-KG"/>
        </w:rPr>
        <w:t>натыйжалуу механизмдери/жол-жоболору</w:t>
      </w:r>
      <w:r w:rsidR="00085089" w:rsidRPr="00085089">
        <w:rPr>
          <w:rFonts w:ascii="Times New Roman" w:hAnsi="Times New Roman"/>
          <w:sz w:val="28"/>
          <w:szCs w:val="28"/>
          <w:lang w:val="ky-KG"/>
        </w:rPr>
        <w:t xml:space="preserve"> б</w:t>
      </w:r>
      <w:r w:rsidR="00085089">
        <w:rPr>
          <w:rFonts w:ascii="Times New Roman" w:hAnsi="Times New Roman"/>
          <w:sz w:val="28"/>
          <w:szCs w:val="28"/>
          <w:lang w:val="ky-KG"/>
        </w:rPr>
        <w:t xml:space="preserve">олгондо </w:t>
      </w:r>
      <w:r w:rsidR="00085089" w:rsidRPr="00085089">
        <w:rPr>
          <w:rFonts w:ascii="Times New Roman" w:hAnsi="Times New Roman"/>
          <w:sz w:val="28"/>
          <w:szCs w:val="28"/>
          <w:lang w:val="ky-KG"/>
        </w:rPr>
        <w:t>он-лайн аккредитаци</w:t>
      </w:r>
      <w:r w:rsidR="00085089">
        <w:rPr>
          <w:rFonts w:ascii="Times New Roman" w:hAnsi="Times New Roman"/>
          <w:sz w:val="28"/>
          <w:szCs w:val="28"/>
          <w:lang w:val="ky-KG"/>
        </w:rPr>
        <w:t>ялоо өткөрүү (</w:t>
      </w:r>
      <w:r w:rsidR="00085089" w:rsidRPr="00085089">
        <w:rPr>
          <w:rFonts w:ascii="Times New Roman" w:hAnsi="Times New Roman"/>
          <w:sz w:val="28"/>
          <w:szCs w:val="28"/>
          <w:lang w:val="ky-KG"/>
        </w:rPr>
        <w:t xml:space="preserve">эксперттик комиссиянын окуу жайына баруусун алыскы </w:t>
      </w:r>
      <w:r w:rsidR="00085089">
        <w:rPr>
          <w:rFonts w:ascii="Times New Roman" w:hAnsi="Times New Roman"/>
          <w:sz w:val="28"/>
          <w:szCs w:val="28"/>
          <w:lang w:val="ky-KG"/>
        </w:rPr>
        <w:t xml:space="preserve">режимде </w:t>
      </w:r>
      <w:r w:rsidR="00085089" w:rsidRPr="00085089">
        <w:rPr>
          <w:rFonts w:ascii="Times New Roman" w:hAnsi="Times New Roman"/>
          <w:sz w:val="28"/>
          <w:szCs w:val="28"/>
          <w:lang w:val="ky-KG"/>
        </w:rPr>
        <w:t>уюштуруу</w:t>
      </w:r>
      <w:r w:rsidR="00085089">
        <w:rPr>
          <w:rFonts w:ascii="Times New Roman" w:hAnsi="Times New Roman"/>
          <w:sz w:val="28"/>
          <w:szCs w:val="28"/>
          <w:lang w:val="ky-KG"/>
        </w:rPr>
        <w:t>)</w:t>
      </w:r>
      <w:r w:rsidR="0091271E" w:rsidRPr="00085089">
        <w:rPr>
          <w:rFonts w:ascii="Times New Roman" w:eastAsia="Times New Roman" w:hAnsi="Times New Roman"/>
          <w:sz w:val="28"/>
          <w:szCs w:val="28"/>
          <w:lang w:val="ky-KG" w:eastAsia="ru-RU"/>
        </w:rPr>
        <w:t>.».</w:t>
      </w:r>
      <w:r w:rsidR="0091271E" w:rsidRPr="00085089">
        <w:rPr>
          <w:rFonts w:ascii="Times New Roman" w:eastAsia="Times New Roman" w:hAnsi="Times New Roman"/>
          <w:color w:val="000000"/>
          <w:sz w:val="28"/>
          <w:szCs w:val="28"/>
          <w:lang w:val="ky-KG"/>
        </w:rPr>
        <w:tab/>
      </w:r>
    </w:p>
    <w:p w:rsidR="000B4714" w:rsidRPr="000B4714" w:rsidRDefault="000B4714" w:rsidP="000B4714">
      <w:pPr>
        <w:pStyle w:val="a3"/>
        <w:shd w:val="clear" w:color="auto" w:fill="FFFFFF"/>
        <w:tabs>
          <w:tab w:val="left" w:pos="990"/>
        </w:tabs>
        <w:spacing w:after="60" w:line="276" w:lineRule="atLeast"/>
        <w:ind w:left="0" w:firstLine="720"/>
        <w:rPr>
          <w:rFonts w:ascii="Times New Roman" w:hAnsi="Times New Roman" w:cs="Times New Roman"/>
          <w:sz w:val="28"/>
          <w:szCs w:val="28"/>
          <w:lang w:val="ky-KG"/>
        </w:rPr>
      </w:pPr>
      <w:r w:rsidRPr="00D322BC">
        <w:rPr>
          <w:rFonts w:ascii="Times New Roman" w:hAnsi="Times New Roman" w:cs="Times New Roman"/>
          <w:sz w:val="28"/>
          <w:szCs w:val="28"/>
          <w:lang w:val="ky-KG"/>
        </w:rPr>
        <w:t>4. Бул токтомдун аткарылышын контролдоо Кыргыз Республикасынын Өкмөтүнүн Аппаратынын Билим берүү, маданият жана спорт бөлүмүнө жүктөлсүн.</w:t>
      </w:r>
    </w:p>
    <w:p w:rsidR="00E34C79" w:rsidRPr="00E34C79" w:rsidRDefault="000B4714" w:rsidP="00E34C7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/>
          <w:sz w:val="28"/>
          <w:szCs w:val="28"/>
          <w:lang w:val="ky-KG"/>
        </w:rPr>
        <w:t>5</w:t>
      </w:r>
      <w:r w:rsidR="0091271E">
        <w:rPr>
          <w:rFonts w:ascii="Times New Roman" w:hAnsi="Times New Roman"/>
          <w:sz w:val="28"/>
          <w:szCs w:val="28"/>
          <w:lang w:val="ky-KG"/>
        </w:rPr>
        <w:t>.</w:t>
      </w:r>
      <w:r w:rsidR="00E34C79" w:rsidRPr="00E34C7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Берилген токтом </w:t>
      </w:r>
      <w:r w:rsidR="0091271E" w:rsidRPr="0091271E">
        <w:rPr>
          <w:rFonts w:ascii="Times New Roman" w:hAnsi="Times New Roman"/>
          <w:sz w:val="28"/>
          <w:szCs w:val="28"/>
          <w:lang w:val="ky-KG"/>
        </w:rPr>
        <w:t>кол коюлган күндөн тартып күчүнө кирет</w:t>
      </w:r>
      <w:r w:rsidR="00E34C79" w:rsidRPr="00E34C7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E34C79" w:rsidRPr="00E34C79" w:rsidRDefault="00E34C79" w:rsidP="00E34C7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E34C79" w:rsidRPr="00E34C79" w:rsidRDefault="00E34C79" w:rsidP="00E34C7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E34C79" w:rsidRPr="00E34C79" w:rsidRDefault="00E34C79" w:rsidP="005C192F">
      <w:pPr>
        <w:shd w:val="clear" w:color="auto" w:fill="FFFFFF"/>
        <w:tabs>
          <w:tab w:val="left" w:pos="6804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34C7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ky-KG" w:eastAsia="ru-RU"/>
        </w:rPr>
        <w:t xml:space="preserve">Премьер-министр                               </w:t>
      </w:r>
      <w:r w:rsidR="005C192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ky-KG" w:eastAsia="ru-RU"/>
        </w:rPr>
        <w:t xml:space="preserve">                   </w:t>
      </w:r>
      <w:r w:rsidR="007033B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ky-KG" w:eastAsia="ru-RU"/>
        </w:rPr>
        <w:t>М.Д. Абылгазиев</w:t>
      </w:r>
    </w:p>
    <w:sectPr w:rsidR="00E34C79" w:rsidRPr="00E34C79" w:rsidSect="00871205">
      <w:footerReference w:type="default" r:id="rId8"/>
      <w:foot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16AF" w:rsidRDefault="00BF16AF" w:rsidP="00554F40">
      <w:pPr>
        <w:spacing w:after="0" w:line="240" w:lineRule="auto"/>
      </w:pPr>
      <w:r>
        <w:separator/>
      </w:r>
    </w:p>
  </w:endnote>
  <w:endnote w:type="continuationSeparator" w:id="0">
    <w:p w:rsidR="00BF16AF" w:rsidRDefault="00BF16AF" w:rsidP="00554F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85537761"/>
      <w:docPartObj>
        <w:docPartGallery w:val="Page Numbers (Bottom of Page)"/>
        <w:docPartUnique/>
      </w:docPartObj>
    </w:sdtPr>
    <w:sdtEndPr/>
    <w:sdtContent>
      <w:p w:rsidR="00871205" w:rsidRDefault="00871205" w:rsidP="00871205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6C14">
          <w:rPr>
            <w:noProof/>
          </w:rPr>
          <w:t>2</w:t>
        </w:r>
        <w:r>
          <w:fldChar w:fldCharType="end"/>
        </w:r>
      </w:p>
    </w:sdtContent>
  </w:sdt>
  <w:p w:rsidR="00871205" w:rsidRDefault="00871205" w:rsidP="00871205">
    <w:pPr>
      <w:pStyle w:val="a6"/>
      <w:rPr>
        <w:rFonts w:ascii="Times New Roman" w:eastAsiaTheme="minorEastAsia" w:hAnsi="Times New Roman" w:cs="Times New Roman"/>
        <w:sz w:val="20"/>
        <w:szCs w:val="20"/>
        <w:lang w:val="ky-KG"/>
      </w:rPr>
    </w:pPr>
    <w:r w:rsidRPr="00871205">
      <w:rPr>
        <w:rFonts w:ascii="Times New Roman" w:eastAsiaTheme="minorEastAsia" w:hAnsi="Times New Roman" w:cs="Times New Roman"/>
        <w:sz w:val="20"/>
        <w:szCs w:val="20"/>
      </w:rPr>
      <w:t xml:space="preserve"> </w:t>
    </w:r>
    <w:proofErr w:type="spellStart"/>
    <w:r w:rsidRPr="00C01124">
      <w:rPr>
        <w:rFonts w:ascii="Times New Roman" w:eastAsiaTheme="minorEastAsia" w:hAnsi="Times New Roman" w:cs="Times New Roman"/>
        <w:sz w:val="20"/>
        <w:szCs w:val="20"/>
      </w:rPr>
      <w:t>Кыргыз</w:t>
    </w:r>
    <w:proofErr w:type="spellEnd"/>
    <w:r w:rsidRPr="00C01124">
      <w:rPr>
        <w:rFonts w:ascii="Times New Roman" w:eastAsiaTheme="minorEastAsia" w:hAnsi="Times New Roman" w:cs="Times New Roman"/>
        <w:sz w:val="20"/>
        <w:szCs w:val="20"/>
      </w:rPr>
      <w:t xml:space="preserve"> Республик</w:t>
    </w:r>
    <w:r w:rsidRPr="00C01124">
      <w:rPr>
        <w:rFonts w:ascii="Times New Roman" w:eastAsiaTheme="minorEastAsia" w:hAnsi="Times New Roman" w:cs="Times New Roman"/>
        <w:sz w:val="20"/>
        <w:szCs w:val="20"/>
        <w:lang w:val="ky-KG"/>
      </w:rPr>
      <w:t xml:space="preserve">асынын </w:t>
    </w:r>
  </w:p>
  <w:p w:rsidR="00871205" w:rsidRPr="00C01124" w:rsidRDefault="00871205" w:rsidP="00871205">
    <w:pPr>
      <w:pStyle w:val="a6"/>
      <w:rPr>
        <w:rFonts w:ascii="Times New Roman" w:eastAsiaTheme="minorEastAsia" w:hAnsi="Times New Roman" w:cs="Times New Roman"/>
        <w:sz w:val="20"/>
        <w:szCs w:val="20"/>
      </w:rPr>
    </w:pPr>
    <w:r>
      <w:rPr>
        <w:rFonts w:ascii="Times New Roman" w:eastAsiaTheme="minorEastAsia" w:hAnsi="Times New Roman" w:cs="Times New Roman"/>
        <w:sz w:val="20"/>
        <w:szCs w:val="20"/>
        <w:lang w:val="ky-KG"/>
      </w:rPr>
      <w:t>Б</w:t>
    </w:r>
    <w:r w:rsidRPr="00C01124">
      <w:rPr>
        <w:rFonts w:ascii="Times New Roman" w:eastAsiaTheme="minorEastAsia" w:hAnsi="Times New Roman" w:cs="Times New Roman"/>
        <w:sz w:val="20"/>
        <w:szCs w:val="20"/>
        <w:lang w:val="ky-KG"/>
      </w:rPr>
      <w:t>илим берүү жана илим м</w:t>
    </w:r>
    <w:proofErr w:type="spellStart"/>
    <w:r w:rsidRPr="00C01124">
      <w:rPr>
        <w:rFonts w:ascii="Times New Roman" w:eastAsiaTheme="minorEastAsia" w:hAnsi="Times New Roman" w:cs="Times New Roman"/>
        <w:sz w:val="20"/>
        <w:szCs w:val="20"/>
      </w:rPr>
      <w:t>инистр</w:t>
    </w:r>
    <w:proofErr w:type="spellEnd"/>
    <w:r w:rsidRPr="00C01124">
      <w:rPr>
        <w:rFonts w:ascii="Times New Roman" w:eastAsiaTheme="minorEastAsia" w:hAnsi="Times New Roman" w:cs="Times New Roman"/>
        <w:sz w:val="20"/>
        <w:szCs w:val="20"/>
        <w:lang w:val="ky-KG"/>
      </w:rPr>
      <w:t>и</w:t>
    </w:r>
    <w:r w:rsidRPr="00C01124">
      <w:rPr>
        <w:rFonts w:ascii="Times New Roman" w:eastAsiaTheme="minorEastAsia" w:hAnsi="Times New Roman" w:cs="Times New Roman"/>
        <w:sz w:val="20"/>
        <w:szCs w:val="20"/>
      </w:rPr>
      <w:t xml:space="preserve"> _______________ </w:t>
    </w:r>
    <w:r>
      <w:rPr>
        <w:rFonts w:ascii="Times New Roman" w:eastAsiaTheme="minorEastAsia" w:hAnsi="Times New Roman" w:cs="Times New Roman"/>
        <w:sz w:val="20"/>
        <w:szCs w:val="20"/>
      </w:rPr>
      <w:t>К.А. Исаков</w:t>
    </w:r>
    <w:r w:rsidRPr="00C01124">
      <w:rPr>
        <w:rFonts w:ascii="Times New Roman" w:eastAsiaTheme="minorEastAsia" w:hAnsi="Times New Roman" w:cs="Times New Roman"/>
        <w:sz w:val="20"/>
        <w:szCs w:val="20"/>
      </w:rPr>
      <w:t xml:space="preserve"> </w:t>
    </w:r>
    <w:r>
      <w:rPr>
        <w:rFonts w:ascii="Times New Roman" w:eastAsiaTheme="minorEastAsia" w:hAnsi="Times New Roman" w:cs="Times New Roman"/>
        <w:sz w:val="20"/>
        <w:szCs w:val="20"/>
      </w:rPr>
      <w:t>20</w:t>
    </w:r>
    <w:r w:rsidR="00403C46">
      <w:rPr>
        <w:rFonts w:ascii="Times New Roman" w:eastAsiaTheme="minorEastAsia" w:hAnsi="Times New Roman" w:cs="Times New Roman"/>
        <w:sz w:val="20"/>
        <w:szCs w:val="20"/>
        <w:lang w:val="ky-KG"/>
      </w:rPr>
      <w:t>20</w:t>
    </w:r>
    <w:r>
      <w:rPr>
        <w:rFonts w:ascii="Times New Roman" w:eastAsiaTheme="minorEastAsia" w:hAnsi="Times New Roman" w:cs="Times New Roman"/>
        <w:sz w:val="20"/>
        <w:szCs w:val="20"/>
      </w:rPr>
      <w:t>-ж. «___»____________</w:t>
    </w:r>
  </w:p>
  <w:p w:rsidR="00871205" w:rsidRDefault="00871205" w:rsidP="00871205">
    <w:pPr>
      <w:tabs>
        <w:tab w:val="center" w:pos="4677"/>
        <w:tab w:val="right" w:pos="9355"/>
      </w:tabs>
      <w:spacing w:after="0" w:line="240" w:lineRule="auto"/>
      <w:rPr>
        <w:rFonts w:ascii="Times New Roman" w:eastAsiaTheme="minorEastAsia" w:hAnsi="Times New Roman" w:cs="Times New Roman"/>
        <w:sz w:val="20"/>
        <w:szCs w:val="20"/>
        <w:lang w:eastAsia="ru-RU"/>
      </w:rPr>
    </w:pPr>
    <w:proofErr w:type="spellStart"/>
    <w:r>
      <w:rPr>
        <w:rFonts w:ascii="Times New Roman" w:eastAsiaTheme="minorEastAsia" w:hAnsi="Times New Roman" w:cs="Times New Roman"/>
        <w:sz w:val="20"/>
        <w:szCs w:val="20"/>
        <w:lang w:eastAsia="ru-RU"/>
      </w:rPr>
      <w:t>У</w:t>
    </w:r>
    <w:r w:rsidRPr="004B0F92">
      <w:rPr>
        <w:rFonts w:ascii="Times New Roman" w:eastAsiaTheme="minorEastAsia" w:hAnsi="Times New Roman" w:cs="Times New Roman"/>
        <w:sz w:val="20"/>
        <w:szCs w:val="20"/>
        <w:lang w:eastAsia="ru-RU"/>
      </w:rPr>
      <w:t>куктук</w:t>
    </w:r>
    <w:proofErr w:type="spellEnd"/>
    <w:r w:rsidRPr="004B0F92">
      <w:rPr>
        <w:rFonts w:ascii="Times New Roman" w:eastAsiaTheme="minorEastAsia" w:hAnsi="Times New Roman" w:cs="Times New Roman"/>
        <w:sz w:val="20"/>
        <w:szCs w:val="20"/>
        <w:lang w:eastAsia="ru-RU"/>
      </w:rPr>
      <w:t xml:space="preserve"> </w:t>
    </w:r>
    <w:proofErr w:type="spellStart"/>
    <w:r w:rsidRPr="004B0F92">
      <w:rPr>
        <w:rFonts w:ascii="Times New Roman" w:eastAsiaTheme="minorEastAsia" w:hAnsi="Times New Roman" w:cs="Times New Roman"/>
        <w:sz w:val="20"/>
        <w:szCs w:val="20"/>
        <w:lang w:eastAsia="ru-RU"/>
      </w:rPr>
      <w:t>камсыздоо</w:t>
    </w:r>
    <w:proofErr w:type="spellEnd"/>
    <w:r w:rsidRPr="004B0F92">
      <w:rPr>
        <w:rFonts w:ascii="Times New Roman" w:eastAsiaTheme="minorEastAsia" w:hAnsi="Times New Roman" w:cs="Times New Roman"/>
        <w:sz w:val="20"/>
        <w:szCs w:val="20"/>
        <w:lang w:eastAsia="ru-RU"/>
      </w:rPr>
      <w:t xml:space="preserve"> </w:t>
    </w:r>
    <w:proofErr w:type="spellStart"/>
    <w:r w:rsidRPr="004B0F92">
      <w:rPr>
        <w:rFonts w:ascii="Times New Roman" w:eastAsiaTheme="minorEastAsia" w:hAnsi="Times New Roman" w:cs="Times New Roman"/>
        <w:sz w:val="20"/>
        <w:szCs w:val="20"/>
        <w:lang w:eastAsia="ru-RU"/>
      </w:rPr>
      <w:t>жана</w:t>
    </w:r>
    <w:proofErr w:type="spellEnd"/>
    <w:r w:rsidRPr="004B0F92">
      <w:rPr>
        <w:rFonts w:ascii="Times New Roman" w:eastAsiaTheme="minorEastAsia" w:hAnsi="Times New Roman" w:cs="Times New Roman"/>
        <w:sz w:val="20"/>
        <w:szCs w:val="20"/>
        <w:lang w:eastAsia="ru-RU"/>
      </w:rPr>
      <w:t xml:space="preserve"> </w:t>
    </w:r>
    <w:proofErr w:type="spellStart"/>
    <w:r w:rsidRPr="004B0F92">
      <w:rPr>
        <w:rFonts w:ascii="Times New Roman" w:eastAsiaTheme="minorEastAsia" w:hAnsi="Times New Roman" w:cs="Times New Roman"/>
        <w:sz w:val="20"/>
        <w:szCs w:val="20"/>
        <w:lang w:eastAsia="ru-RU"/>
      </w:rPr>
      <w:t>кадрлар</w:t>
    </w:r>
    <w:proofErr w:type="spellEnd"/>
    <w:r w:rsidRPr="004B0F92">
      <w:rPr>
        <w:rFonts w:ascii="Times New Roman" w:eastAsiaTheme="minorEastAsia" w:hAnsi="Times New Roman" w:cs="Times New Roman"/>
        <w:sz w:val="20"/>
        <w:szCs w:val="20"/>
        <w:lang w:eastAsia="ru-RU"/>
      </w:rPr>
      <w:t xml:space="preserve"> </w:t>
    </w:r>
    <w:proofErr w:type="spellStart"/>
    <w:r w:rsidRPr="004B0F92">
      <w:rPr>
        <w:rFonts w:ascii="Times New Roman" w:eastAsiaTheme="minorEastAsia" w:hAnsi="Times New Roman" w:cs="Times New Roman"/>
        <w:sz w:val="20"/>
        <w:szCs w:val="20"/>
        <w:lang w:eastAsia="ru-RU"/>
      </w:rPr>
      <w:t>иштери</w:t>
    </w:r>
    <w:proofErr w:type="spellEnd"/>
    <w:r w:rsidRPr="004B0F92">
      <w:rPr>
        <w:rFonts w:ascii="Times New Roman" w:eastAsiaTheme="minorEastAsia" w:hAnsi="Times New Roman" w:cs="Times New Roman"/>
        <w:sz w:val="20"/>
        <w:szCs w:val="20"/>
        <w:lang w:eastAsia="ru-RU"/>
      </w:rPr>
      <w:t xml:space="preserve"> </w:t>
    </w:r>
  </w:p>
  <w:p w:rsidR="00C01124" w:rsidRPr="00871205" w:rsidRDefault="00871205" w:rsidP="00871205">
    <w:pPr>
      <w:tabs>
        <w:tab w:val="center" w:pos="4677"/>
        <w:tab w:val="right" w:pos="9355"/>
      </w:tabs>
      <w:spacing w:after="0" w:line="240" w:lineRule="auto"/>
      <w:rPr>
        <w:rFonts w:ascii="Times New Roman" w:eastAsiaTheme="minorEastAsia" w:hAnsi="Times New Roman" w:cs="Times New Roman"/>
        <w:sz w:val="20"/>
        <w:szCs w:val="20"/>
        <w:lang w:eastAsia="ru-RU"/>
      </w:rPr>
    </w:pPr>
    <w:proofErr w:type="spellStart"/>
    <w:proofErr w:type="gramStart"/>
    <w:r>
      <w:rPr>
        <w:rFonts w:ascii="Times New Roman" w:eastAsiaTheme="minorEastAsia" w:hAnsi="Times New Roman" w:cs="Times New Roman"/>
        <w:sz w:val="20"/>
        <w:szCs w:val="20"/>
        <w:lang w:eastAsia="ru-RU"/>
      </w:rPr>
      <w:t>б</w:t>
    </w:r>
    <w:r w:rsidRPr="004B0F92">
      <w:rPr>
        <w:rFonts w:ascii="Times New Roman" w:eastAsiaTheme="minorEastAsia" w:hAnsi="Times New Roman" w:cs="Times New Roman"/>
        <w:sz w:val="20"/>
        <w:szCs w:val="20"/>
        <w:lang w:eastAsia="ru-RU"/>
      </w:rPr>
      <w:t>ашкармалыгы</w:t>
    </w:r>
    <w:r>
      <w:rPr>
        <w:rFonts w:ascii="Times New Roman" w:eastAsiaTheme="minorEastAsia" w:hAnsi="Times New Roman" w:cs="Times New Roman"/>
        <w:sz w:val="20"/>
        <w:szCs w:val="20"/>
        <w:lang w:eastAsia="ru-RU"/>
      </w:rPr>
      <w:t>нын</w:t>
    </w:r>
    <w:proofErr w:type="spellEnd"/>
    <w:proofErr w:type="gramEnd"/>
    <w:r>
      <w:rPr>
        <w:rFonts w:ascii="Times New Roman" w:eastAsiaTheme="minorEastAsia" w:hAnsi="Times New Roman" w:cs="Times New Roman"/>
        <w:sz w:val="20"/>
        <w:szCs w:val="20"/>
        <w:lang w:eastAsia="ru-RU"/>
      </w:rPr>
      <w:t xml:space="preserve"> </w:t>
    </w:r>
    <w:proofErr w:type="spellStart"/>
    <w:r>
      <w:rPr>
        <w:rFonts w:ascii="Times New Roman" w:eastAsiaTheme="minorEastAsia" w:hAnsi="Times New Roman" w:cs="Times New Roman"/>
        <w:sz w:val="20"/>
        <w:szCs w:val="20"/>
        <w:lang w:eastAsia="ru-RU"/>
      </w:rPr>
      <w:t>башчысы</w:t>
    </w:r>
    <w:proofErr w:type="spellEnd"/>
    <w:r>
      <w:rPr>
        <w:rFonts w:ascii="Times New Roman" w:eastAsiaTheme="minorEastAsia" w:hAnsi="Times New Roman" w:cs="Times New Roman"/>
        <w:sz w:val="20"/>
        <w:szCs w:val="20"/>
        <w:lang w:eastAsia="ru-RU"/>
      </w:rPr>
      <w:t xml:space="preserve"> </w:t>
    </w:r>
    <w:r w:rsidR="00403C46">
      <w:rPr>
        <w:rFonts w:ascii="Times New Roman" w:eastAsiaTheme="minorEastAsia" w:hAnsi="Times New Roman" w:cs="Times New Roman"/>
        <w:sz w:val="20"/>
        <w:szCs w:val="20"/>
        <w:lang w:val="ky-KG" w:eastAsia="ru-RU"/>
      </w:rPr>
      <w:t>________________________</w:t>
    </w:r>
    <w:r w:rsidRPr="00C01124">
      <w:rPr>
        <w:rFonts w:ascii="Times New Roman" w:eastAsiaTheme="minorEastAsia" w:hAnsi="Times New Roman" w:cs="Times New Roman"/>
        <w:sz w:val="20"/>
        <w:szCs w:val="20"/>
        <w:lang w:eastAsia="ru-RU"/>
      </w:rPr>
      <w:t>20</w:t>
    </w:r>
    <w:r w:rsidR="00403C46">
      <w:rPr>
        <w:rFonts w:ascii="Times New Roman" w:eastAsiaTheme="minorEastAsia" w:hAnsi="Times New Roman" w:cs="Times New Roman"/>
        <w:sz w:val="20"/>
        <w:szCs w:val="20"/>
        <w:lang w:val="ky-KG" w:eastAsia="ru-RU"/>
      </w:rPr>
      <w:t>20</w:t>
    </w:r>
    <w:r w:rsidRPr="00C01124">
      <w:rPr>
        <w:rFonts w:ascii="Times New Roman" w:eastAsiaTheme="minorEastAsia" w:hAnsi="Times New Roman" w:cs="Times New Roman"/>
        <w:sz w:val="20"/>
        <w:szCs w:val="20"/>
        <w:lang w:val="ky-KG" w:eastAsia="ru-RU"/>
      </w:rPr>
      <w:t>-ж</w:t>
    </w:r>
    <w:r w:rsidRPr="00C01124">
      <w:rPr>
        <w:rFonts w:ascii="Times New Roman" w:eastAsiaTheme="minorEastAsia" w:hAnsi="Times New Roman" w:cs="Times New Roman"/>
        <w:sz w:val="20"/>
        <w:szCs w:val="20"/>
        <w:lang w:eastAsia="ru-RU"/>
      </w:rPr>
      <w:t xml:space="preserve">. </w:t>
    </w:r>
    <w:r w:rsidRPr="00C01124">
      <w:rPr>
        <w:rFonts w:ascii="Times New Roman" w:eastAsiaTheme="minorEastAsia" w:hAnsi="Times New Roman" w:cs="Times New Roman"/>
        <w:sz w:val="20"/>
        <w:szCs w:val="20"/>
        <w:lang w:val="ky-KG" w:eastAsia="ru-RU"/>
      </w:rPr>
      <w:t xml:space="preserve"> </w:t>
    </w:r>
    <w:r w:rsidRPr="00C01124">
      <w:rPr>
        <w:rFonts w:ascii="Times New Roman" w:eastAsiaTheme="minorEastAsia" w:hAnsi="Times New Roman" w:cs="Times New Roman"/>
        <w:sz w:val="20"/>
        <w:szCs w:val="20"/>
        <w:lang w:eastAsia="ru-RU"/>
      </w:rPr>
      <w:t>«____»____________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1205" w:rsidRDefault="00871205" w:rsidP="00871205">
    <w:pPr>
      <w:pStyle w:val="a6"/>
      <w:rPr>
        <w:rFonts w:ascii="Times New Roman" w:eastAsiaTheme="minorEastAsia" w:hAnsi="Times New Roman" w:cs="Times New Roman"/>
        <w:sz w:val="20"/>
        <w:szCs w:val="20"/>
        <w:lang w:val="ky-KG"/>
      </w:rPr>
    </w:pPr>
    <w:proofErr w:type="spellStart"/>
    <w:r w:rsidRPr="00C01124">
      <w:rPr>
        <w:rFonts w:ascii="Times New Roman" w:eastAsiaTheme="minorEastAsia" w:hAnsi="Times New Roman" w:cs="Times New Roman"/>
        <w:sz w:val="20"/>
        <w:szCs w:val="20"/>
      </w:rPr>
      <w:t>Кыргыз</w:t>
    </w:r>
    <w:proofErr w:type="spellEnd"/>
    <w:r w:rsidRPr="00C01124">
      <w:rPr>
        <w:rFonts w:ascii="Times New Roman" w:eastAsiaTheme="minorEastAsia" w:hAnsi="Times New Roman" w:cs="Times New Roman"/>
        <w:sz w:val="20"/>
        <w:szCs w:val="20"/>
      </w:rPr>
      <w:t xml:space="preserve"> Республик</w:t>
    </w:r>
    <w:r w:rsidRPr="00C01124">
      <w:rPr>
        <w:rFonts w:ascii="Times New Roman" w:eastAsiaTheme="minorEastAsia" w:hAnsi="Times New Roman" w:cs="Times New Roman"/>
        <w:sz w:val="20"/>
        <w:szCs w:val="20"/>
        <w:lang w:val="ky-KG"/>
      </w:rPr>
      <w:t xml:space="preserve">асынын </w:t>
    </w:r>
  </w:p>
  <w:p w:rsidR="00871205" w:rsidRPr="00C01124" w:rsidRDefault="00871205" w:rsidP="00871205">
    <w:pPr>
      <w:pStyle w:val="a6"/>
      <w:rPr>
        <w:rFonts w:ascii="Times New Roman" w:eastAsiaTheme="minorEastAsia" w:hAnsi="Times New Roman" w:cs="Times New Roman"/>
        <w:sz w:val="20"/>
        <w:szCs w:val="20"/>
      </w:rPr>
    </w:pPr>
    <w:r>
      <w:rPr>
        <w:rFonts w:ascii="Times New Roman" w:eastAsiaTheme="minorEastAsia" w:hAnsi="Times New Roman" w:cs="Times New Roman"/>
        <w:sz w:val="20"/>
        <w:szCs w:val="20"/>
        <w:lang w:val="ky-KG"/>
      </w:rPr>
      <w:t>Б</w:t>
    </w:r>
    <w:r w:rsidRPr="00C01124">
      <w:rPr>
        <w:rFonts w:ascii="Times New Roman" w:eastAsiaTheme="minorEastAsia" w:hAnsi="Times New Roman" w:cs="Times New Roman"/>
        <w:sz w:val="20"/>
        <w:szCs w:val="20"/>
        <w:lang w:val="ky-KG"/>
      </w:rPr>
      <w:t>илим берүү жана илим м</w:t>
    </w:r>
    <w:proofErr w:type="spellStart"/>
    <w:r w:rsidRPr="00C01124">
      <w:rPr>
        <w:rFonts w:ascii="Times New Roman" w:eastAsiaTheme="minorEastAsia" w:hAnsi="Times New Roman" w:cs="Times New Roman"/>
        <w:sz w:val="20"/>
        <w:szCs w:val="20"/>
      </w:rPr>
      <w:t>инистр</w:t>
    </w:r>
    <w:proofErr w:type="spellEnd"/>
    <w:r w:rsidRPr="00C01124">
      <w:rPr>
        <w:rFonts w:ascii="Times New Roman" w:eastAsiaTheme="minorEastAsia" w:hAnsi="Times New Roman" w:cs="Times New Roman"/>
        <w:sz w:val="20"/>
        <w:szCs w:val="20"/>
        <w:lang w:val="ky-KG"/>
      </w:rPr>
      <w:t>и</w:t>
    </w:r>
    <w:r w:rsidRPr="00C01124">
      <w:rPr>
        <w:rFonts w:ascii="Times New Roman" w:eastAsiaTheme="minorEastAsia" w:hAnsi="Times New Roman" w:cs="Times New Roman"/>
        <w:sz w:val="20"/>
        <w:szCs w:val="20"/>
      </w:rPr>
      <w:t xml:space="preserve"> _______________ </w:t>
    </w:r>
    <w:r>
      <w:rPr>
        <w:rFonts w:ascii="Times New Roman" w:eastAsiaTheme="minorEastAsia" w:hAnsi="Times New Roman" w:cs="Times New Roman"/>
        <w:sz w:val="20"/>
        <w:szCs w:val="20"/>
      </w:rPr>
      <w:t>К.А. Исаков</w:t>
    </w:r>
    <w:r w:rsidRPr="00C01124">
      <w:rPr>
        <w:rFonts w:ascii="Times New Roman" w:eastAsiaTheme="minorEastAsia" w:hAnsi="Times New Roman" w:cs="Times New Roman"/>
        <w:sz w:val="20"/>
        <w:szCs w:val="20"/>
      </w:rPr>
      <w:t xml:space="preserve"> </w:t>
    </w:r>
    <w:r w:rsidR="0091271E">
      <w:rPr>
        <w:rFonts w:ascii="Times New Roman" w:eastAsiaTheme="minorEastAsia" w:hAnsi="Times New Roman" w:cs="Times New Roman"/>
        <w:sz w:val="20"/>
        <w:szCs w:val="20"/>
      </w:rPr>
      <w:t>2020</w:t>
    </w:r>
    <w:r>
      <w:rPr>
        <w:rFonts w:ascii="Times New Roman" w:eastAsiaTheme="minorEastAsia" w:hAnsi="Times New Roman" w:cs="Times New Roman"/>
        <w:sz w:val="20"/>
        <w:szCs w:val="20"/>
      </w:rPr>
      <w:t>-ж. «___»____________</w:t>
    </w:r>
  </w:p>
  <w:p w:rsidR="00871205" w:rsidRDefault="00871205" w:rsidP="00871205">
    <w:pPr>
      <w:tabs>
        <w:tab w:val="center" w:pos="4677"/>
        <w:tab w:val="right" w:pos="9355"/>
      </w:tabs>
      <w:spacing w:after="0" w:line="240" w:lineRule="auto"/>
      <w:rPr>
        <w:rFonts w:ascii="Times New Roman" w:eastAsiaTheme="minorEastAsia" w:hAnsi="Times New Roman" w:cs="Times New Roman"/>
        <w:sz w:val="20"/>
        <w:szCs w:val="20"/>
        <w:lang w:eastAsia="ru-RU"/>
      </w:rPr>
    </w:pPr>
    <w:proofErr w:type="spellStart"/>
    <w:r>
      <w:rPr>
        <w:rFonts w:ascii="Times New Roman" w:eastAsiaTheme="minorEastAsia" w:hAnsi="Times New Roman" w:cs="Times New Roman"/>
        <w:sz w:val="20"/>
        <w:szCs w:val="20"/>
        <w:lang w:eastAsia="ru-RU"/>
      </w:rPr>
      <w:t>У</w:t>
    </w:r>
    <w:r w:rsidRPr="004B0F92">
      <w:rPr>
        <w:rFonts w:ascii="Times New Roman" w:eastAsiaTheme="minorEastAsia" w:hAnsi="Times New Roman" w:cs="Times New Roman"/>
        <w:sz w:val="20"/>
        <w:szCs w:val="20"/>
        <w:lang w:eastAsia="ru-RU"/>
      </w:rPr>
      <w:t>куктук</w:t>
    </w:r>
    <w:proofErr w:type="spellEnd"/>
    <w:r w:rsidRPr="004B0F92">
      <w:rPr>
        <w:rFonts w:ascii="Times New Roman" w:eastAsiaTheme="minorEastAsia" w:hAnsi="Times New Roman" w:cs="Times New Roman"/>
        <w:sz w:val="20"/>
        <w:szCs w:val="20"/>
        <w:lang w:eastAsia="ru-RU"/>
      </w:rPr>
      <w:t xml:space="preserve"> </w:t>
    </w:r>
    <w:proofErr w:type="spellStart"/>
    <w:r w:rsidRPr="004B0F92">
      <w:rPr>
        <w:rFonts w:ascii="Times New Roman" w:eastAsiaTheme="minorEastAsia" w:hAnsi="Times New Roman" w:cs="Times New Roman"/>
        <w:sz w:val="20"/>
        <w:szCs w:val="20"/>
        <w:lang w:eastAsia="ru-RU"/>
      </w:rPr>
      <w:t>камсыздоо</w:t>
    </w:r>
    <w:proofErr w:type="spellEnd"/>
    <w:r w:rsidRPr="004B0F92">
      <w:rPr>
        <w:rFonts w:ascii="Times New Roman" w:eastAsiaTheme="minorEastAsia" w:hAnsi="Times New Roman" w:cs="Times New Roman"/>
        <w:sz w:val="20"/>
        <w:szCs w:val="20"/>
        <w:lang w:eastAsia="ru-RU"/>
      </w:rPr>
      <w:t xml:space="preserve"> </w:t>
    </w:r>
    <w:proofErr w:type="spellStart"/>
    <w:r w:rsidRPr="004B0F92">
      <w:rPr>
        <w:rFonts w:ascii="Times New Roman" w:eastAsiaTheme="minorEastAsia" w:hAnsi="Times New Roman" w:cs="Times New Roman"/>
        <w:sz w:val="20"/>
        <w:szCs w:val="20"/>
        <w:lang w:eastAsia="ru-RU"/>
      </w:rPr>
      <w:t>жана</w:t>
    </w:r>
    <w:proofErr w:type="spellEnd"/>
    <w:r w:rsidRPr="004B0F92">
      <w:rPr>
        <w:rFonts w:ascii="Times New Roman" w:eastAsiaTheme="minorEastAsia" w:hAnsi="Times New Roman" w:cs="Times New Roman"/>
        <w:sz w:val="20"/>
        <w:szCs w:val="20"/>
        <w:lang w:eastAsia="ru-RU"/>
      </w:rPr>
      <w:t xml:space="preserve"> </w:t>
    </w:r>
    <w:proofErr w:type="spellStart"/>
    <w:r w:rsidRPr="004B0F92">
      <w:rPr>
        <w:rFonts w:ascii="Times New Roman" w:eastAsiaTheme="minorEastAsia" w:hAnsi="Times New Roman" w:cs="Times New Roman"/>
        <w:sz w:val="20"/>
        <w:szCs w:val="20"/>
        <w:lang w:eastAsia="ru-RU"/>
      </w:rPr>
      <w:t>кадрлар</w:t>
    </w:r>
    <w:proofErr w:type="spellEnd"/>
    <w:r w:rsidRPr="004B0F92">
      <w:rPr>
        <w:rFonts w:ascii="Times New Roman" w:eastAsiaTheme="minorEastAsia" w:hAnsi="Times New Roman" w:cs="Times New Roman"/>
        <w:sz w:val="20"/>
        <w:szCs w:val="20"/>
        <w:lang w:eastAsia="ru-RU"/>
      </w:rPr>
      <w:t xml:space="preserve"> </w:t>
    </w:r>
    <w:proofErr w:type="spellStart"/>
    <w:r w:rsidRPr="004B0F92">
      <w:rPr>
        <w:rFonts w:ascii="Times New Roman" w:eastAsiaTheme="minorEastAsia" w:hAnsi="Times New Roman" w:cs="Times New Roman"/>
        <w:sz w:val="20"/>
        <w:szCs w:val="20"/>
        <w:lang w:eastAsia="ru-RU"/>
      </w:rPr>
      <w:t>иштери</w:t>
    </w:r>
    <w:proofErr w:type="spellEnd"/>
    <w:r w:rsidRPr="004B0F92">
      <w:rPr>
        <w:rFonts w:ascii="Times New Roman" w:eastAsiaTheme="minorEastAsia" w:hAnsi="Times New Roman" w:cs="Times New Roman"/>
        <w:sz w:val="20"/>
        <w:szCs w:val="20"/>
        <w:lang w:eastAsia="ru-RU"/>
      </w:rPr>
      <w:t xml:space="preserve"> </w:t>
    </w:r>
  </w:p>
  <w:p w:rsidR="00871205" w:rsidRPr="00871205" w:rsidRDefault="00871205" w:rsidP="00871205">
    <w:pPr>
      <w:tabs>
        <w:tab w:val="center" w:pos="4677"/>
        <w:tab w:val="right" w:pos="9355"/>
      </w:tabs>
      <w:spacing w:after="0" w:line="240" w:lineRule="auto"/>
      <w:rPr>
        <w:rFonts w:ascii="Times New Roman" w:eastAsiaTheme="minorEastAsia" w:hAnsi="Times New Roman" w:cs="Times New Roman"/>
        <w:sz w:val="20"/>
        <w:szCs w:val="20"/>
        <w:lang w:eastAsia="ru-RU"/>
      </w:rPr>
    </w:pPr>
    <w:proofErr w:type="spellStart"/>
    <w:proofErr w:type="gramStart"/>
    <w:r>
      <w:rPr>
        <w:rFonts w:ascii="Times New Roman" w:eastAsiaTheme="minorEastAsia" w:hAnsi="Times New Roman" w:cs="Times New Roman"/>
        <w:sz w:val="20"/>
        <w:szCs w:val="20"/>
        <w:lang w:eastAsia="ru-RU"/>
      </w:rPr>
      <w:t>б</w:t>
    </w:r>
    <w:r w:rsidRPr="004B0F92">
      <w:rPr>
        <w:rFonts w:ascii="Times New Roman" w:eastAsiaTheme="minorEastAsia" w:hAnsi="Times New Roman" w:cs="Times New Roman"/>
        <w:sz w:val="20"/>
        <w:szCs w:val="20"/>
        <w:lang w:eastAsia="ru-RU"/>
      </w:rPr>
      <w:t>ашкармалыгы</w:t>
    </w:r>
    <w:r>
      <w:rPr>
        <w:rFonts w:ascii="Times New Roman" w:eastAsiaTheme="minorEastAsia" w:hAnsi="Times New Roman" w:cs="Times New Roman"/>
        <w:sz w:val="20"/>
        <w:szCs w:val="20"/>
        <w:lang w:eastAsia="ru-RU"/>
      </w:rPr>
      <w:t>нын</w:t>
    </w:r>
    <w:proofErr w:type="spellEnd"/>
    <w:proofErr w:type="gramEnd"/>
    <w:r>
      <w:rPr>
        <w:rFonts w:ascii="Times New Roman" w:eastAsiaTheme="minorEastAsia" w:hAnsi="Times New Roman" w:cs="Times New Roman"/>
        <w:sz w:val="20"/>
        <w:szCs w:val="20"/>
        <w:lang w:eastAsia="ru-RU"/>
      </w:rPr>
      <w:t xml:space="preserve"> </w:t>
    </w:r>
    <w:proofErr w:type="spellStart"/>
    <w:r>
      <w:rPr>
        <w:rFonts w:ascii="Times New Roman" w:eastAsiaTheme="minorEastAsia" w:hAnsi="Times New Roman" w:cs="Times New Roman"/>
        <w:sz w:val="20"/>
        <w:szCs w:val="20"/>
        <w:lang w:eastAsia="ru-RU"/>
      </w:rPr>
      <w:t>башчысы</w:t>
    </w:r>
    <w:proofErr w:type="spellEnd"/>
    <w:r>
      <w:rPr>
        <w:rFonts w:ascii="Times New Roman" w:eastAsiaTheme="minorEastAsia" w:hAnsi="Times New Roman" w:cs="Times New Roman"/>
        <w:sz w:val="20"/>
        <w:szCs w:val="20"/>
        <w:lang w:eastAsia="ru-RU"/>
      </w:rPr>
      <w:t xml:space="preserve"> ________________ </w:t>
    </w:r>
    <w:r w:rsidR="0091271E">
      <w:rPr>
        <w:rFonts w:ascii="Times New Roman" w:eastAsiaTheme="minorEastAsia" w:hAnsi="Times New Roman" w:cs="Times New Roman"/>
        <w:sz w:val="20"/>
        <w:szCs w:val="20"/>
        <w:lang w:eastAsia="ru-RU"/>
      </w:rPr>
      <w:t xml:space="preserve">            2020</w:t>
    </w:r>
    <w:r w:rsidRPr="00C01124">
      <w:rPr>
        <w:rFonts w:ascii="Times New Roman" w:eastAsiaTheme="minorEastAsia" w:hAnsi="Times New Roman" w:cs="Times New Roman"/>
        <w:sz w:val="20"/>
        <w:szCs w:val="20"/>
        <w:lang w:val="ky-KG" w:eastAsia="ru-RU"/>
      </w:rPr>
      <w:t>-ж</w:t>
    </w:r>
    <w:r w:rsidRPr="00C01124">
      <w:rPr>
        <w:rFonts w:ascii="Times New Roman" w:eastAsiaTheme="minorEastAsia" w:hAnsi="Times New Roman" w:cs="Times New Roman"/>
        <w:sz w:val="20"/>
        <w:szCs w:val="20"/>
        <w:lang w:eastAsia="ru-RU"/>
      </w:rPr>
      <w:t xml:space="preserve">. </w:t>
    </w:r>
    <w:r w:rsidRPr="00C01124">
      <w:rPr>
        <w:rFonts w:ascii="Times New Roman" w:eastAsiaTheme="minorEastAsia" w:hAnsi="Times New Roman" w:cs="Times New Roman"/>
        <w:sz w:val="20"/>
        <w:szCs w:val="20"/>
        <w:lang w:val="ky-KG" w:eastAsia="ru-RU"/>
      </w:rPr>
      <w:t xml:space="preserve"> </w:t>
    </w:r>
    <w:r w:rsidRPr="00C01124">
      <w:rPr>
        <w:rFonts w:ascii="Times New Roman" w:eastAsiaTheme="minorEastAsia" w:hAnsi="Times New Roman" w:cs="Times New Roman"/>
        <w:sz w:val="20"/>
        <w:szCs w:val="20"/>
        <w:lang w:eastAsia="ru-RU"/>
      </w:rPr>
      <w:t>«____»____________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16AF" w:rsidRDefault="00BF16AF" w:rsidP="00554F40">
      <w:pPr>
        <w:spacing w:after="0" w:line="240" w:lineRule="auto"/>
      </w:pPr>
      <w:r>
        <w:separator/>
      </w:r>
    </w:p>
  </w:footnote>
  <w:footnote w:type="continuationSeparator" w:id="0">
    <w:p w:rsidR="00BF16AF" w:rsidRDefault="00BF16AF" w:rsidP="00554F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227CA2"/>
    <w:multiLevelType w:val="hybridMultilevel"/>
    <w:tmpl w:val="58808BE4"/>
    <w:lvl w:ilvl="0" w:tplc="738EA8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CA95BB7"/>
    <w:multiLevelType w:val="hybridMultilevel"/>
    <w:tmpl w:val="7BAAB5A0"/>
    <w:lvl w:ilvl="0" w:tplc="B874BA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88C770F"/>
    <w:multiLevelType w:val="hybridMultilevel"/>
    <w:tmpl w:val="309AF5A6"/>
    <w:lvl w:ilvl="0" w:tplc="AA6EE476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2EF10DA8"/>
    <w:multiLevelType w:val="hybridMultilevel"/>
    <w:tmpl w:val="2FF63D32"/>
    <w:lvl w:ilvl="0" w:tplc="20FCE00E">
      <w:start w:val="20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44221587"/>
    <w:multiLevelType w:val="hybridMultilevel"/>
    <w:tmpl w:val="48E289E6"/>
    <w:lvl w:ilvl="0" w:tplc="975C2D4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54E10C5E"/>
    <w:multiLevelType w:val="hybridMultilevel"/>
    <w:tmpl w:val="57D85AF2"/>
    <w:lvl w:ilvl="0" w:tplc="1A7A428C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CA32DF9"/>
    <w:multiLevelType w:val="multilevel"/>
    <w:tmpl w:val="A97EF9CA"/>
    <w:lvl w:ilvl="0">
      <w:start w:val="1"/>
      <w:numFmt w:val="decimal"/>
      <w:lvlText w:val="%1."/>
      <w:lvlJc w:val="left"/>
      <w:pPr>
        <w:ind w:left="1494" w:firstLine="1134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2214" w:firstLine="1854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934" w:firstLine="2754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654" w:firstLine="3294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374" w:firstLine="4014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094" w:firstLine="4914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814" w:firstLine="5454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534" w:firstLine="6174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254" w:firstLine="7074"/>
      </w:pPr>
      <w:rPr>
        <w:vertAlign w:val="baseline"/>
      </w:rPr>
    </w:lvl>
  </w:abstractNum>
  <w:abstractNum w:abstractNumId="7">
    <w:nsid w:val="738A3B4E"/>
    <w:multiLevelType w:val="hybridMultilevel"/>
    <w:tmpl w:val="08C25F90"/>
    <w:lvl w:ilvl="0" w:tplc="42A05792">
      <w:start w:val="13"/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6"/>
  </w:num>
  <w:num w:numId="5">
    <w:abstractNumId w:val="0"/>
  </w:num>
  <w:num w:numId="6">
    <w:abstractNumId w:val="7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0BA"/>
    <w:rsid w:val="00085089"/>
    <w:rsid w:val="000B3C6A"/>
    <w:rsid w:val="000B4714"/>
    <w:rsid w:val="000E6E9C"/>
    <w:rsid w:val="0011449E"/>
    <w:rsid w:val="00117E69"/>
    <w:rsid w:val="00121F72"/>
    <w:rsid w:val="00184528"/>
    <w:rsid w:val="0018542D"/>
    <w:rsid w:val="001C126B"/>
    <w:rsid w:val="001C77FB"/>
    <w:rsid w:val="001D7888"/>
    <w:rsid w:val="001F197C"/>
    <w:rsid w:val="00204044"/>
    <w:rsid w:val="00211E14"/>
    <w:rsid w:val="00215898"/>
    <w:rsid w:val="002469C6"/>
    <w:rsid w:val="002A155D"/>
    <w:rsid w:val="0030727C"/>
    <w:rsid w:val="003209F8"/>
    <w:rsid w:val="00322993"/>
    <w:rsid w:val="00345766"/>
    <w:rsid w:val="003766E0"/>
    <w:rsid w:val="003C4D56"/>
    <w:rsid w:val="003E21F3"/>
    <w:rsid w:val="003F50BA"/>
    <w:rsid w:val="00401FA2"/>
    <w:rsid w:val="00403C46"/>
    <w:rsid w:val="004543ED"/>
    <w:rsid w:val="00463D69"/>
    <w:rsid w:val="004961B3"/>
    <w:rsid w:val="004B0F92"/>
    <w:rsid w:val="004D212C"/>
    <w:rsid w:val="004D2D11"/>
    <w:rsid w:val="004F2578"/>
    <w:rsid w:val="004F47D2"/>
    <w:rsid w:val="00523D8D"/>
    <w:rsid w:val="00535455"/>
    <w:rsid w:val="00554F40"/>
    <w:rsid w:val="0058418F"/>
    <w:rsid w:val="005B2E9C"/>
    <w:rsid w:val="005C192F"/>
    <w:rsid w:val="005E5C2F"/>
    <w:rsid w:val="00605161"/>
    <w:rsid w:val="006071EC"/>
    <w:rsid w:val="00611E9F"/>
    <w:rsid w:val="00687E3D"/>
    <w:rsid w:val="006A742E"/>
    <w:rsid w:val="006F59F3"/>
    <w:rsid w:val="007033B1"/>
    <w:rsid w:val="007039CC"/>
    <w:rsid w:val="007222F6"/>
    <w:rsid w:val="007327E9"/>
    <w:rsid w:val="00735CD4"/>
    <w:rsid w:val="00747A37"/>
    <w:rsid w:val="007638F7"/>
    <w:rsid w:val="00792586"/>
    <w:rsid w:val="00795AD6"/>
    <w:rsid w:val="007C75A2"/>
    <w:rsid w:val="007D5B3D"/>
    <w:rsid w:val="007E69B2"/>
    <w:rsid w:val="008329B8"/>
    <w:rsid w:val="0084531C"/>
    <w:rsid w:val="00850C01"/>
    <w:rsid w:val="00856BEC"/>
    <w:rsid w:val="00871205"/>
    <w:rsid w:val="00896A50"/>
    <w:rsid w:val="008A1C8B"/>
    <w:rsid w:val="008B310D"/>
    <w:rsid w:val="008C17B2"/>
    <w:rsid w:val="008E4576"/>
    <w:rsid w:val="0091271E"/>
    <w:rsid w:val="00936ED8"/>
    <w:rsid w:val="00957A31"/>
    <w:rsid w:val="00992D47"/>
    <w:rsid w:val="009C31C9"/>
    <w:rsid w:val="009D6C14"/>
    <w:rsid w:val="00A4038C"/>
    <w:rsid w:val="00A42C19"/>
    <w:rsid w:val="00A7211D"/>
    <w:rsid w:val="00A97FD4"/>
    <w:rsid w:val="00AA6975"/>
    <w:rsid w:val="00B30658"/>
    <w:rsid w:val="00B64993"/>
    <w:rsid w:val="00B70B63"/>
    <w:rsid w:val="00BC6728"/>
    <w:rsid w:val="00BD0C15"/>
    <w:rsid w:val="00BD6AB4"/>
    <w:rsid w:val="00BE3B69"/>
    <w:rsid w:val="00BF16AF"/>
    <w:rsid w:val="00C006FC"/>
    <w:rsid w:val="00C02698"/>
    <w:rsid w:val="00C235BB"/>
    <w:rsid w:val="00C3027A"/>
    <w:rsid w:val="00C32542"/>
    <w:rsid w:val="00C356A6"/>
    <w:rsid w:val="00C420FB"/>
    <w:rsid w:val="00CB3895"/>
    <w:rsid w:val="00CE63CA"/>
    <w:rsid w:val="00CF2EE8"/>
    <w:rsid w:val="00D44868"/>
    <w:rsid w:val="00D47A4E"/>
    <w:rsid w:val="00D91823"/>
    <w:rsid w:val="00D91F08"/>
    <w:rsid w:val="00DA5479"/>
    <w:rsid w:val="00DC2BF3"/>
    <w:rsid w:val="00DC4317"/>
    <w:rsid w:val="00DE2259"/>
    <w:rsid w:val="00DE668A"/>
    <w:rsid w:val="00DE741A"/>
    <w:rsid w:val="00E34C79"/>
    <w:rsid w:val="00E46412"/>
    <w:rsid w:val="00E46DAD"/>
    <w:rsid w:val="00E71820"/>
    <w:rsid w:val="00E948C2"/>
    <w:rsid w:val="00EA2497"/>
    <w:rsid w:val="00EE087E"/>
    <w:rsid w:val="00F27A78"/>
    <w:rsid w:val="00F40DB6"/>
    <w:rsid w:val="00F41750"/>
    <w:rsid w:val="00F778A1"/>
    <w:rsid w:val="00FB402E"/>
    <w:rsid w:val="00FE244A"/>
    <w:rsid w:val="00FE7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0F74F95-9DE0-4414-8975-AE2E9ACEE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4C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34C79"/>
    <w:rPr>
      <w:rFonts w:ascii="Times New Roman" w:eastAsia="Times New Roman" w:hAnsi="Times New Roman"/>
      <w:b/>
      <w:bCs/>
      <w:spacing w:val="2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34C79"/>
    <w:pPr>
      <w:widowControl w:val="0"/>
      <w:shd w:val="clear" w:color="auto" w:fill="FFFFFF"/>
      <w:spacing w:before="360" w:after="0" w:line="566" w:lineRule="exact"/>
      <w:jc w:val="center"/>
    </w:pPr>
    <w:rPr>
      <w:rFonts w:ascii="Times New Roman" w:eastAsia="Times New Roman" w:hAnsi="Times New Roman"/>
      <w:b/>
      <w:bCs/>
      <w:spacing w:val="2"/>
      <w:sz w:val="25"/>
      <w:szCs w:val="25"/>
    </w:rPr>
  </w:style>
  <w:style w:type="paragraph" w:customStyle="1" w:styleId="1">
    <w:name w:val="Обычный1"/>
    <w:rsid w:val="00E34C79"/>
    <w:rPr>
      <w:rFonts w:ascii="Calibri" w:eastAsia="Calibri" w:hAnsi="Calibri" w:cs="Calibri"/>
      <w:color w:val="000000"/>
      <w:lang w:val="en-US"/>
    </w:rPr>
  </w:style>
  <w:style w:type="paragraph" w:styleId="a3">
    <w:name w:val="List Paragraph"/>
    <w:basedOn w:val="a"/>
    <w:uiPriority w:val="34"/>
    <w:qFormat/>
    <w:rsid w:val="00E34C79"/>
    <w:pPr>
      <w:spacing w:after="0" w:line="274" w:lineRule="exact"/>
      <w:ind w:left="720" w:right="11" w:firstLine="62"/>
      <w:contextualSpacing/>
      <w:jc w:val="both"/>
    </w:pPr>
  </w:style>
  <w:style w:type="paragraph" w:styleId="a4">
    <w:name w:val="Normal (Web)"/>
    <w:basedOn w:val="a"/>
    <w:uiPriority w:val="99"/>
    <w:unhideWhenUsed/>
    <w:rsid w:val="00E34C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E34C79"/>
    <w:rPr>
      <w:b/>
      <w:bCs/>
    </w:rPr>
  </w:style>
  <w:style w:type="paragraph" w:styleId="a6">
    <w:name w:val="footer"/>
    <w:basedOn w:val="a"/>
    <w:link w:val="a7"/>
    <w:uiPriority w:val="99"/>
    <w:unhideWhenUsed/>
    <w:rsid w:val="00E34C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34C79"/>
  </w:style>
  <w:style w:type="paragraph" w:styleId="a8">
    <w:name w:val="header"/>
    <w:basedOn w:val="a"/>
    <w:link w:val="a9"/>
    <w:uiPriority w:val="99"/>
    <w:unhideWhenUsed/>
    <w:rsid w:val="00554F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54F40"/>
  </w:style>
  <w:style w:type="paragraph" w:customStyle="1" w:styleId="tkNazvanie">
    <w:name w:val="_Название (tkNazvanie)"/>
    <w:basedOn w:val="a"/>
    <w:rsid w:val="00322993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4531C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4531C"/>
    <w:rPr>
      <w:rFonts w:ascii="Consolas" w:hAnsi="Consolas" w:cs="Consolas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4B0F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B0F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88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21B77-280C-4796-AA14-8C1A1ECF1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521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Mirlan</cp:lastModifiedBy>
  <cp:revision>3</cp:revision>
  <cp:lastPrinted>2019-12-23T06:04:00Z</cp:lastPrinted>
  <dcterms:created xsi:type="dcterms:W3CDTF">2020-04-15T06:56:00Z</dcterms:created>
  <dcterms:modified xsi:type="dcterms:W3CDTF">2020-04-15T07:01:00Z</dcterms:modified>
</cp:coreProperties>
</file>