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A85" w:rsidRPr="00D6363F" w:rsidRDefault="00DB61EB" w:rsidP="007776B6">
      <w:pPr>
        <w:pStyle w:val="a3"/>
        <w:spacing w:before="74"/>
        <w:ind w:left="0" w:right="111"/>
        <w:jc w:val="right"/>
      </w:pPr>
      <w:r w:rsidRPr="00D6363F">
        <w:t>Проект</w:t>
      </w:r>
    </w:p>
    <w:p w:rsidR="00A85A85" w:rsidRPr="00D6363F" w:rsidRDefault="00A85A85" w:rsidP="007776B6">
      <w:pPr>
        <w:pStyle w:val="a3"/>
        <w:ind w:left="0"/>
        <w:jc w:val="left"/>
        <w:rPr>
          <w:sz w:val="30"/>
        </w:rPr>
      </w:pPr>
    </w:p>
    <w:p w:rsidR="00A85A85" w:rsidRPr="00D6363F" w:rsidRDefault="00DC6797" w:rsidP="007776B6">
      <w:pPr>
        <w:pStyle w:val="1"/>
        <w:ind w:left="305"/>
      </w:pPr>
      <w:r>
        <w:rPr>
          <w:lang w:val="ky-KG"/>
        </w:rPr>
        <w:t>Приказ</w:t>
      </w:r>
      <w:r w:rsidRPr="00DC6797">
        <w:rPr>
          <w:b w:val="0"/>
          <w:bCs w:val="0"/>
          <w:sz w:val="22"/>
          <w:szCs w:val="22"/>
        </w:rPr>
        <w:t xml:space="preserve"> </w:t>
      </w:r>
      <w:r w:rsidRPr="00DC6797">
        <w:t>Государственно</w:t>
      </w:r>
      <w:r>
        <w:rPr>
          <w:lang w:val="ky-KG"/>
        </w:rPr>
        <w:t>го</w:t>
      </w:r>
      <w:r w:rsidRPr="00DC6797">
        <w:t xml:space="preserve"> агентств</w:t>
      </w:r>
      <w:r>
        <w:rPr>
          <w:lang w:val="ky-KG"/>
        </w:rPr>
        <w:t>а</w:t>
      </w:r>
      <w:r w:rsidRPr="00DC6797">
        <w:t xml:space="preserve"> архитектуры, строительства и жилищно-коммунального хозяйства при Кабинете Министров</w:t>
      </w:r>
      <w:r w:rsidR="0014770B">
        <w:t xml:space="preserve"> Кыргызской Республики</w:t>
      </w:r>
      <w:bookmarkStart w:id="0" w:name="_GoBack"/>
      <w:bookmarkEnd w:id="0"/>
      <w:r>
        <w:rPr>
          <w:lang w:val="ky-KG"/>
        </w:rPr>
        <w:t xml:space="preserve"> </w:t>
      </w:r>
    </w:p>
    <w:p w:rsidR="00A85A85" w:rsidRPr="00D6363F" w:rsidRDefault="00A85A85" w:rsidP="007776B6">
      <w:pPr>
        <w:pStyle w:val="a3"/>
        <w:spacing w:before="1"/>
        <w:ind w:left="0"/>
        <w:jc w:val="left"/>
        <w:rPr>
          <w:b/>
        </w:rPr>
      </w:pPr>
    </w:p>
    <w:p w:rsidR="00043556" w:rsidRPr="00D6363F" w:rsidRDefault="00DB61EB" w:rsidP="007776B6">
      <w:pPr>
        <w:ind w:left="310" w:right="325"/>
        <w:jc w:val="center"/>
        <w:rPr>
          <w:b/>
          <w:spacing w:val="5"/>
          <w:sz w:val="28"/>
          <w:szCs w:val="28"/>
          <w:lang w:val="ky-KG"/>
        </w:rPr>
      </w:pPr>
      <w:r w:rsidRPr="00D6363F">
        <w:rPr>
          <w:b/>
          <w:sz w:val="28"/>
        </w:rPr>
        <w:t>О</w:t>
      </w:r>
      <w:r w:rsidR="00043556" w:rsidRPr="00D6363F">
        <w:rPr>
          <w:b/>
          <w:spacing w:val="5"/>
          <w:sz w:val="28"/>
          <w:szCs w:val="28"/>
        </w:rPr>
        <w:t>б утверждении строительных норм</w:t>
      </w:r>
      <w:r w:rsidR="00043556" w:rsidRPr="00D6363F">
        <w:rPr>
          <w:b/>
          <w:spacing w:val="5"/>
          <w:sz w:val="28"/>
          <w:szCs w:val="28"/>
          <w:lang w:val="ky-KG"/>
        </w:rPr>
        <w:t xml:space="preserve"> </w:t>
      </w:r>
    </w:p>
    <w:p w:rsidR="00A85A85" w:rsidRPr="00D6363F" w:rsidRDefault="00043556" w:rsidP="007776B6">
      <w:pPr>
        <w:ind w:left="310" w:right="325"/>
        <w:jc w:val="center"/>
        <w:rPr>
          <w:b/>
          <w:sz w:val="30"/>
        </w:rPr>
      </w:pPr>
      <w:r w:rsidRPr="00D6363F">
        <w:rPr>
          <w:b/>
          <w:sz w:val="28"/>
          <w:szCs w:val="28"/>
          <w:lang w:val="ky-KG"/>
        </w:rPr>
        <w:t xml:space="preserve">СН КР 41-03:2022 </w:t>
      </w:r>
      <w:r w:rsidRPr="00D6363F">
        <w:rPr>
          <w:b/>
          <w:spacing w:val="5"/>
          <w:sz w:val="28"/>
          <w:szCs w:val="28"/>
        </w:rPr>
        <w:t>«Котельные установки»</w:t>
      </w:r>
    </w:p>
    <w:p w:rsidR="00A85A85" w:rsidRPr="00D6363F" w:rsidRDefault="00A85A85" w:rsidP="007776B6">
      <w:pPr>
        <w:pStyle w:val="a3"/>
        <w:ind w:left="0"/>
        <w:jc w:val="left"/>
        <w:rPr>
          <w:b/>
          <w:sz w:val="26"/>
        </w:rPr>
      </w:pPr>
    </w:p>
    <w:p w:rsidR="00A85A85" w:rsidRPr="00D6363F" w:rsidRDefault="00DB61EB" w:rsidP="005114C5">
      <w:pPr>
        <w:pStyle w:val="a3"/>
        <w:ind w:right="103" w:firstLine="751"/>
        <w:rPr>
          <w:b/>
        </w:rPr>
      </w:pPr>
      <w:r w:rsidRPr="00D6363F">
        <w:t>В целях приведения нормативной базы в строительстве требованиям</w:t>
      </w:r>
      <w:r w:rsidRPr="00D6363F">
        <w:rPr>
          <w:spacing w:val="1"/>
        </w:rPr>
        <w:t xml:space="preserve"> </w:t>
      </w:r>
      <w:r w:rsidRPr="00D6363F">
        <w:t>законов Кыргызской Республики «Об основах технического регулирования</w:t>
      </w:r>
      <w:r w:rsidRPr="00D6363F">
        <w:rPr>
          <w:spacing w:val="-67"/>
        </w:rPr>
        <w:t xml:space="preserve"> </w:t>
      </w:r>
      <w:r w:rsidRPr="00D6363F">
        <w:t>в Кыргызской Республике» и «О нормативных правовых актах Кыргызской</w:t>
      </w:r>
      <w:r w:rsidRPr="00D6363F">
        <w:rPr>
          <w:spacing w:val="-67"/>
        </w:rPr>
        <w:t xml:space="preserve"> </w:t>
      </w:r>
      <w:r w:rsidRPr="00D6363F">
        <w:t>Республики»,</w:t>
      </w:r>
      <w:r w:rsidRPr="00D6363F">
        <w:rPr>
          <w:spacing w:val="1"/>
        </w:rPr>
        <w:t xml:space="preserve"> </w:t>
      </w:r>
      <w:r w:rsidRPr="00D6363F">
        <w:t>а</w:t>
      </w:r>
      <w:r w:rsidRPr="00D6363F">
        <w:rPr>
          <w:spacing w:val="1"/>
        </w:rPr>
        <w:t xml:space="preserve"> </w:t>
      </w:r>
      <w:r w:rsidRPr="00D6363F">
        <w:t>также</w:t>
      </w:r>
      <w:r w:rsidRPr="00D6363F">
        <w:rPr>
          <w:spacing w:val="1"/>
        </w:rPr>
        <w:t xml:space="preserve"> </w:t>
      </w:r>
      <w:r w:rsidRPr="00D6363F">
        <w:t>реализации</w:t>
      </w:r>
      <w:r w:rsidRPr="00D6363F">
        <w:rPr>
          <w:spacing w:val="1"/>
        </w:rPr>
        <w:t xml:space="preserve"> </w:t>
      </w:r>
      <w:r w:rsidRPr="00D6363F">
        <w:t>Закона</w:t>
      </w:r>
      <w:r w:rsidRPr="00D6363F">
        <w:rPr>
          <w:spacing w:val="1"/>
        </w:rPr>
        <w:t xml:space="preserve"> </w:t>
      </w:r>
      <w:r w:rsidRPr="00D6363F">
        <w:t>Кыргызской</w:t>
      </w:r>
      <w:r w:rsidRPr="00D6363F">
        <w:rPr>
          <w:spacing w:val="1"/>
        </w:rPr>
        <w:t xml:space="preserve"> </w:t>
      </w:r>
      <w:r w:rsidRPr="00D6363F">
        <w:t>Республики</w:t>
      </w:r>
      <w:r w:rsidRPr="00D6363F">
        <w:rPr>
          <w:spacing w:val="1"/>
        </w:rPr>
        <w:t xml:space="preserve"> </w:t>
      </w:r>
      <w:r w:rsidRPr="00D6363F">
        <w:t>«О</w:t>
      </w:r>
      <w:r w:rsidRPr="00D6363F">
        <w:rPr>
          <w:spacing w:val="1"/>
        </w:rPr>
        <w:t xml:space="preserve"> </w:t>
      </w:r>
      <w:r w:rsidRPr="00D6363F">
        <w:t>градостроительстве</w:t>
      </w:r>
      <w:r w:rsidRPr="00D6363F">
        <w:rPr>
          <w:spacing w:val="1"/>
        </w:rPr>
        <w:t xml:space="preserve"> </w:t>
      </w:r>
      <w:r w:rsidRPr="00D6363F">
        <w:t>и</w:t>
      </w:r>
      <w:r w:rsidRPr="00D6363F">
        <w:rPr>
          <w:spacing w:val="1"/>
        </w:rPr>
        <w:t xml:space="preserve"> </w:t>
      </w:r>
      <w:r w:rsidRPr="00D6363F">
        <w:t>архитектуре</w:t>
      </w:r>
      <w:r w:rsidRPr="00D6363F">
        <w:rPr>
          <w:spacing w:val="1"/>
        </w:rPr>
        <w:t xml:space="preserve"> </w:t>
      </w:r>
      <w:r w:rsidRPr="00D6363F">
        <w:t>Кыргызской</w:t>
      </w:r>
      <w:r w:rsidRPr="00D6363F">
        <w:rPr>
          <w:spacing w:val="1"/>
        </w:rPr>
        <w:t xml:space="preserve"> </w:t>
      </w:r>
      <w:r w:rsidRPr="00D6363F">
        <w:t>Республики»,</w:t>
      </w:r>
      <w:r w:rsidRPr="00D6363F">
        <w:rPr>
          <w:spacing w:val="-67"/>
        </w:rPr>
        <w:t xml:space="preserve"> </w:t>
      </w:r>
      <w:r w:rsidRPr="00D6363F">
        <w:t>руководствуясь</w:t>
      </w:r>
      <w:r w:rsidRPr="00D6363F">
        <w:rPr>
          <w:spacing w:val="9"/>
        </w:rPr>
        <w:t xml:space="preserve"> </w:t>
      </w:r>
      <w:hyperlink r:id="rId5">
        <w:r w:rsidRPr="00D6363F">
          <w:t>постановлением</w:t>
        </w:r>
      </w:hyperlink>
      <w:r w:rsidRPr="00D6363F">
        <w:rPr>
          <w:spacing w:val="4"/>
        </w:rPr>
        <w:t xml:space="preserve"> </w:t>
      </w:r>
      <w:r w:rsidRPr="00D6363F">
        <w:t>Правительства</w:t>
      </w:r>
      <w:r w:rsidRPr="00D6363F">
        <w:rPr>
          <w:spacing w:val="4"/>
        </w:rPr>
        <w:t xml:space="preserve"> </w:t>
      </w:r>
      <w:r w:rsidRPr="00D6363F">
        <w:t>Кыргызской</w:t>
      </w:r>
      <w:r w:rsidRPr="00D6363F">
        <w:rPr>
          <w:spacing w:val="3"/>
        </w:rPr>
        <w:t xml:space="preserve"> </w:t>
      </w:r>
      <w:r w:rsidRPr="00D6363F">
        <w:t>Республики</w:t>
      </w:r>
      <w:r w:rsidR="005114C5" w:rsidRPr="00D6363F">
        <w:t xml:space="preserve"> </w:t>
      </w:r>
      <w:r w:rsidRPr="00D6363F">
        <w:t>«О</w:t>
      </w:r>
      <w:r w:rsidRPr="00D6363F">
        <w:rPr>
          <w:spacing w:val="-12"/>
        </w:rPr>
        <w:t xml:space="preserve"> </w:t>
      </w:r>
      <w:r w:rsidRPr="00D6363F">
        <w:t>делегировании</w:t>
      </w:r>
      <w:r w:rsidRPr="00D6363F">
        <w:rPr>
          <w:spacing w:val="-8"/>
        </w:rPr>
        <w:t xml:space="preserve"> </w:t>
      </w:r>
      <w:r w:rsidRPr="00D6363F">
        <w:t>отдельных</w:t>
      </w:r>
      <w:r w:rsidRPr="00D6363F">
        <w:rPr>
          <w:spacing w:val="-10"/>
        </w:rPr>
        <w:t xml:space="preserve"> </w:t>
      </w:r>
      <w:r w:rsidRPr="00D6363F">
        <w:t>нормотворческих</w:t>
      </w:r>
      <w:r w:rsidRPr="00D6363F">
        <w:rPr>
          <w:spacing w:val="-8"/>
        </w:rPr>
        <w:t xml:space="preserve"> </w:t>
      </w:r>
      <w:r w:rsidRPr="00D6363F">
        <w:t>полномочий</w:t>
      </w:r>
      <w:r w:rsidRPr="00D6363F">
        <w:rPr>
          <w:spacing w:val="-9"/>
        </w:rPr>
        <w:t xml:space="preserve"> </w:t>
      </w:r>
      <w:r w:rsidRPr="00D6363F">
        <w:t>Правительства</w:t>
      </w:r>
      <w:r w:rsidRPr="00D6363F">
        <w:rPr>
          <w:spacing w:val="-68"/>
        </w:rPr>
        <w:t xml:space="preserve"> </w:t>
      </w:r>
      <w:r w:rsidRPr="00D6363F">
        <w:t>Кыргызской</w:t>
      </w:r>
      <w:r w:rsidRPr="00D6363F">
        <w:rPr>
          <w:spacing w:val="1"/>
        </w:rPr>
        <w:t xml:space="preserve"> </w:t>
      </w:r>
      <w:r w:rsidRPr="00D6363F">
        <w:t>Республики</w:t>
      </w:r>
      <w:r w:rsidRPr="00D6363F">
        <w:rPr>
          <w:spacing w:val="1"/>
        </w:rPr>
        <w:t xml:space="preserve"> </w:t>
      </w:r>
      <w:r w:rsidRPr="00D6363F">
        <w:t>государственным</w:t>
      </w:r>
      <w:r w:rsidRPr="00D6363F">
        <w:rPr>
          <w:spacing w:val="1"/>
        </w:rPr>
        <w:t xml:space="preserve"> </w:t>
      </w:r>
      <w:r w:rsidRPr="00D6363F">
        <w:t>органам</w:t>
      </w:r>
      <w:r w:rsidRPr="00D6363F">
        <w:rPr>
          <w:spacing w:val="1"/>
        </w:rPr>
        <w:t xml:space="preserve"> </w:t>
      </w:r>
      <w:r w:rsidRPr="00D6363F">
        <w:t>и</w:t>
      </w:r>
      <w:r w:rsidRPr="00D6363F">
        <w:rPr>
          <w:spacing w:val="1"/>
        </w:rPr>
        <w:t xml:space="preserve"> </w:t>
      </w:r>
      <w:r w:rsidRPr="00D6363F">
        <w:t>исполнительн</w:t>
      </w:r>
      <w:r w:rsidR="005114C5" w:rsidRPr="00D6363F">
        <w:t>ой власти</w:t>
      </w:r>
      <w:r w:rsidRPr="00D6363F">
        <w:t>»</w:t>
      </w:r>
      <w:r w:rsidRPr="00D6363F">
        <w:rPr>
          <w:spacing w:val="1"/>
        </w:rPr>
        <w:t xml:space="preserve"> </w:t>
      </w:r>
      <w:r w:rsidRPr="00D6363F">
        <w:t>от</w:t>
      </w:r>
      <w:r w:rsidRPr="00D6363F">
        <w:rPr>
          <w:spacing w:val="1"/>
        </w:rPr>
        <w:t xml:space="preserve"> </w:t>
      </w:r>
      <w:r w:rsidRPr="00D6363F">
        <w:t>15</w:t>
      </w:r>
      <w:r w:rsidRPr="00D6363F">
        <w:rPr>
          <w:spacing w:val="1"/>
        </w:rPr>
        <w:t xml:space="preserve"> </w:t>
      </w:r>
      <w:r w:rsidRPr="00D6363F">
        <w:t>сентября</w:t>
      </w:r>
      <w:r w:rsidRPr="00D6363F">
        <w:rPr>
          <w:spacing w:val="1"/>
        </w:rPr>
        <w:t xml:space="preserve"> </w:t>
      </w:r>
      <w:r w:rsidRPr="00D6363F">
        <w:t>2014</w:t>
      </w:r>
      <w:r w:rsidRPr="00D6363F">
        <w:rPr>
          <w:spacing w:val="1"/>
        </w:rPr>
        <w:t xml:space="preserve"> </w:t>
      </w:r>
      <w:r w:rsidRPr="00D6363F">
        <w:t>года</w:t>
      </w:r>
      <w:r w:rsidRPr="00D6363F">
        <w:rPr>
          <w:spacing w:val="1"/>
        </w:rPr>
        <w:t xml:space="preserve"> </w:t>
      </w:r>
      <w:r w:rsidRPr="00D6363F">
        <w:t>№530</w:t>
      </w:r>
      <w:r w:rsidRPr="00D6363F">
        <w:rPr>
          <w:spacing w:val="1"/>
        </w:rPr>
        <w:t xml:space="preserve"> </w:t>
      </w:r>
      <w:r w:rsidRPr="00D6363F">
        <w:t>и</w:t>
      </w:r>
      <w:r w:rsidRPr="00D6363F">
        <w:rPr>
          <w:spacing w:val="-67"/>
        </w:rPr>
        <w:t xml:space="preserve"> </w:t>
      </w:r>
      <w:r w:rsidRPr="00D6363F">
        <w:t>Положением о Государственном агентстве архитектуры, строительства и</w:t>
      </w:r>
      <w:r w:rsidRPr="00D6363F">
        <w:rPr>
          <w:spacing w:val="1"/>
        </w:rPr>
        <w:t xml:space="preserve"> </w:t>
      </w:r>
      <w:r w:rsidRPr="00D6363F">
        <w:t>жилищно-коммунального</w:t>
      </w:r>
      <w:r w:rsidRPr="00D6363F">
        <w:rPr>
          <w:spacing w:val="1"/>
        </w:rPr>
        <w:t xml:space="preserve"> </w:t>
      </w:r>
      <w:r w:rsidRPr="00D6363F">
        <w:t>хозяйства</w:t>
      </w:r>
      <w:r w:rsidRPr="00D6363F">
        <w:rPr>
          <w:spacing w:val="1"/>
        </w:rPr>
        <w:t xml:space="preserve"> </w:t>
      </w:r>
      <w:r w:rsidRPr="00D6363F">
        <w:t>при</w:t>
      </w:r>
      <w:r w:rsidRPr="00D6363F">
        <w:rPr>
          <w:spacing w:val="1"/>
        </w:rPr>
        <w:t xml:space="preserve"> </w:t>
      </w:r>
      <w:r w:rsidR="005114C5" w:rsidRPr="00D6363F">
        <w:rPr>
          <w:spacing w:val="1"/>
        </w:rPr>
        <w:t xml:space="preserve">Кабинете Министров </w:t>
      </w:r>
      <w:r w:rsidRPr="00D6363F">
        <w:t>Кыргызской</w:t>
      </w:r>
      <w:r w:rsidRPr="00D6363F">
        <w:rPr>
          <w:spacing w:val="-67"/>
        </w:rPr>
        <w:t xml:space="preserve"> </w:t>
      </w:r>
      <w:r w:rsidRPr="00D6363F">
        <w:t>Республики</w:t>
      </w:r>
      <w:r w:rsidRPr="00D6363F">
        <w:rPr>
          <w:spacing w:val="1"/>
        </w:rPr>
        <w:t xml:space="preserve"> </w:t>
      </w:r>
      <w:r w:rsidRPr="00D6363F">
        <w:t>(далее</w:t>
      </w:r>
      <w:r w:rsidRPr="00D6363F">
        <w:rPr>
          <w:spacing w:val="1"/>
        </w:rPr>
        <w:t xml:space="preserve"> </w:t>
      </w:r>
      <w:r w:rsidRPr="00D6363F">
        <w:t>–</w:t>
      </w:r>
      <w:r w:rsidRPr="00D6363F">
        <w:rPr>
          <w:spacing w:val="1"/>
        </w:rPr>
        <w:t xml:space="preserve"> </w:t>
      </w:r>
      <w:r w:rsidRPr="00D6363F">
        <w:t>Госстрой),</w:t>
      </w:r>
      <w:r w:rsidRPr="00D6363F">
        <w:rPr>
          <w:spacing w:val="1"/>
        </w:rPr>
        <w:t xml:space="preserve"> </w:t>
      </w:r>
      <w:r w:rsidRPr="00D6363F">
        <w:t>утвержденным</w:t>
      </w:r>
      <w:r w:rsidRPr="00D6363F">
        <w:rPr>
          <w:spacing w:val="1"/>
        </w:rPr>
        <w:t xml:space="preserve"> </w:t>
      </w:r>
      <w:r w:rsidRPr="00D6363F">
        <w:t>постановлением</w:t>
      </w:r>
      <w:r w:rsidRPr="00D6363F">
        <w:rPr>
          <w:spacing w:val="-67"/>
        </w:rPr>
        <w:t xml:space="preserve"> </w:t>
      </w:r>
      <w:r w:rsidR="005114C5" w:rsidRPr="00D6363F">
        <w:rPr>
          <w:spacing w:val="1"/>
        </w:rPr>
        <w:t>Кабинета Министров</w:t>
      </w:r>
      <w:r w:rsidRPr="00D6363F">
        <w:rPr>
          <w:spacing w:val="1"/>
        </w:rPr>
        <w:t xml:space="preserve"> </w:t>
      </w:r>
      <w:r w:rsidRPr="00D6363F">
        <w:t>Кыргызской</w:t>
      </w:r>
      <w:r w:rsidRPr="00D6363F">
        <w:rPr>
          <w:spacing w:val="1"/>
        </w:rPr>
        <w:t xml:space="preserve"> </w:t>
      </w:r>
      <w:r w:rsidRPr="00D6363F">
        <w:t>Республики</w:t>
      </w:r>
      <w:r w:rsidRPr="00D6363F">
        <w:rPr>
          <w:spacing w:val="1"/>
        </w:rPr>
        <w:t xml:space="preserve"> </w:t>
      </w:r>
      <w:r w:rsidRPr="00D6363F">
        <w:t>от</w:t>
      </w:r>
      <w:r w:rsidRPr="00D6363F">
        <w:rPr>
          <w:spacing w:val="1"/>
        </w:rPr>
        <w:t xml:space="preserve"> </w:t>
      </w:r>
      <w:r w:rsidRPr="00D6363F">
        <w:t>2</w:t>
      </w:r>
      <w:r w:rsidR="005114C5" w:rsidRPr="00D6363F">
        <w:t>5</w:t>
      </w:r>
      <w:r w:rsidRPr="00D6363F">
        <w:rPr>
          <w:spacing w:val="1"/>
        </w:rPr>
        <w:t xml:space="preserve"> </w:t>
      </w:r>
      <w:r w:rsidRPr="00D6363F">
        <w:t>июня</w:t>
      </w:r>
      <w:r w:rsidRPr="00D6363F">
        <w:rPr>
          <w:spacing w:val="1"/>
        </w:rPr>
        <w:t xml:space="preserve"> </w:t>
      </w:r>
      <w:r w:rsidR="005114C5" w:rsidRPr="00D6363F">
        <w:rPr>
          <w:spacing w:val="1"/>
        </w:rPr>
        <w:t xml:space="preserve">2021 </w:t>
      </w:r>
      <w:r w:rsidRPr="00D6363F">
        <w:t>года</w:t>
      </w:r>
      <w:r w:rsidRPr="00D6363F">
        <w:rPr>
          <w:spacing w:val="1"/>
        </w:rPr>
        <w:t xml:space="preserve"> </w:t>
      </w:r>
      <w:r w:rsidRPr="00D6363F">
        <w:t>№</w:t>
      </w:r>
      <w:r w:rsidR="005114C5" w:rsidRPr="00D6363F">
        <w:rPr>
          <w:spacing w:val="1"/>
        </w:rPr>
        <w:t>44</w:t>
      </w:r>
      <w:r w:rsidRPr="00D6363F">
        <w:t>,</w:t>
      </w:r>
      <w:r w:rsidRPr="00D6363F">
        <w:rPr>
          <w:spacing w:val="1"/>
        </w:rPr>
        <w:t xml:space="preserve"> </w:t>
      </w:r>
      <w:r w:rsidRPr="00D6363F">
        <w:rPr>
          <w:b/>
        </w:rPr>
        <w:t>приказываю:</w:t>
      </w:r>
    </w:p>
    <w:p w:rsidR="00800691" w:rsidRPr="00D6363F" w:rsidRDefault="00800691" w:rsidP="00DB61EB">
      <w:pPr>
        <w:pStyle w:val="a4"/>
        <w:numPr>
          <w:ilvl w:val="0"/>
          <w:numId w:val="4"/>
        </w:numPr>
        <w:tabs>
          <w:tab w:val="left" w:pos="1276"/>
        </w:tabs>
        <w:ind w:left="0" w:right="0" w:firstLine="751"/>
        <w:jc w:val="both"/>
        <w:rPr>
          <w:sz w:val="28"/>
        </w:rPr>
      </w:pPr>
      <w:r w:rsidRPr="00D6363F">
        <w:rPr>
          <w:sz w:val="28"/>
        </w:rPr>
        <w:t xml:space="preserve">Утвердить прилагаемые строительные нормы </w:t>
      </w:r>
      <w:r w:rsidRPr="00D6363F">
        <w:rPr>
          <w:sz w:val="28"/>
          <w:szCs w:val="28"/>
          <w:lang w:val="ky-KG"/>
        </w:rPr>
        <w:t xml:space="preserve">СН КР 41-03:2022 </w:t>
      </w:r>
      <w:r w:rsidRPr="00D6363F">
        <w:rPr>
          <w:spacing w:val="5"/>
          <w:sz w:val="28"/>
          <w:szCs w:val="28"/>
        </w:rPr>
        <w:t>«Котельные установки», согласно приложению.</w:t>
      </w:r>
    </w:p>
    <w:p w:rsidR="00800691" w:rsidRPr="00D6363F" w:rsidRDefault="00800691" w:rsidP="00DB61EB">
      <w:pPr>
        <w:pStyle w:val="a4"/>
        <w:numPr>
          <w:ilvl w:val="0"/>
          <w:numId w:val="4"/>
        </w:numPr>
        <w:tabs>
          <w:tab w:val="left" w:pos="1276"/>
        </w:tabs>
        <w:ind w:left="0" w:right="0" w:firstLine="751"/>
        <w:jc w:val="both"/>
        <w:rPr>
          <w:sz w:val="28"/>
        </w:rPr>
      </w:pPr>
      <w:r w:rsidRPr="00D6363F">
        <w:rPr>
          <w:spacing w:val="5"/>
          <w:sz w:val="28"/>
          <w:szCs w:val="28"/>
        </w:rPr>
        <w:t xml:space="preserve">Отменить действие на территории </w:t>
      </w:r>
      <w:r w:rsidRPr="00D6363F">
        <w:rPr>
          <w:sz w:val="28"/>
          <w:szCs w:val="28"/>
        </w:rPr>
        <w:t>Кыргызской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Республики</w:t>
      </w:r>
      <w:r w:rsidR="00DB61EB" w:rsidRPr="00D6363F">
        <w:rPr>
          <w:sz w:val="28"/>
          <w:szCs w:val="28"/>
        </w:rPr>
        <w:t xml:space="preserve"> </w:t>
      </w:r>
      <w:r w:rsidRPr="00D6363F">
        <w:rPr>
          <w:sz w:val="28"/>
          <w:szCs w:val="28"/>
        </w:rPr>
        <w:t>СНиП</w:t>
      </w:r>
      <w:r w:rsidR="00DB61EB" w:rsidRPr="00D6363F">
        <w:rPr>
          <w:sz w:val="28"/>
          <w:szCs w:val="28"/>
        </w:rPr>
        <w:t xml:space="preserve"> </w:t>
      </w:r>
      <w:r w:rsidRPr="00D6363F">
        <w:rPr>
          <w:sz w:val="28"/>
          <w:szCs w:val="28"/>
          <w:lang w:val="en-US"/>
        </w:rPr>
        <w:t>II</w:t>
      </w:r>
      <w:r w:rsidR="00DB61EB" w:rsidRPr="00D6363F">
        <w:rPr>
          <w:sz w:val="28"/>
          <w:szCs w:val="28"/>
        </w:rPr>
        <w:t>-</w:t>
      </w:r>
      <w:r w:rsidRPr="00D6363F">
        <w:rPr>
          <w:sz w:val="28"/>
          <w:szCs w:val="28"/>
        </w:rPr>
        <w:t>35-76 «Котельные установки» со дня вступления в силу настоящего приказа.</w:t>
      </w:r>
    </w:p>
    <w:p w:rsidR="00A85A85" w:rsidRPr="00D6363F" w:rsidRDefault="00DB61EB" w:rsidP="00DB61EB">
      <w:pPr>
        <w:pStyle w:val="a4"/>
        <w:numPr>
          <w:ilvl w:val="0"/>
          <w:numId w:val="4"/>
        </w:numPr>
        <w:tabs>
          <w:tab w:val="left" w:pos="1276"/>
        </w:tabs>
        <w:ind w:left="0" w:right="0" w:firstLine="751"/>
        <w:jc w:val="both"/>
        <w:rPr>
          <w:sz w:val="28"/>
        </w:rPr>
      </w:pPr>
      <w:r w:rsidRPr="00D6363F">
        <w:rPr>
          <w:sz w:val="28"/>
        </w:rPr>
        <w:t>Государственному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институту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сейсмостойкого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строительства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инженерного</w:t>
      </w:r>
      <w:r w:rsidRPr="00D6363F">
        <w:rPr>
          <w:spacing w:val="-1"/>
          <w:sz w:val="28"/>
        </w:rPr>
        <w:t xml:space="preserve"> </w:t>
      </w:r>
      <w:r w:rsidRPr="00D6363F">
        <w:rPr>
          <w:sz w:val="28"/>
        </w:rPr>
        <w:t>проектирования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при</w:t>
      </w:r>
      <w:r w:rsidRPr="00D6363F">
        <w:rPr>
          <w:spacing w:val="3"/>
          <w:sz w:val="28"/>
        </w:rPr>
        <w:t xml:space="preserve"> </w:t>
      </w:r>
      <w:r w:rsidRPr="00D6363F">
        <w:rPr>
          <w:sz w:val="28"/>
        </w:rPr>
        <w:t>Госстрое:</w:t>
      </w:r>
    </w:p>
    <w:p w:rsidR="00A85A85" w:rsidRPr="00D6363F" w:rsidRDefault="00DB61EB" w:rsidP="00D6363F">
      <w:pPr>
        <w:pStyle w:val="a4"/>
        <w:numPr>
          <w:ilvl w:val="0"/>
          <w:numId w:val="2"/>
        </w:numPr>
        <w:tabs>
          <w:tab w:val="left" w:pos="956"/>
        </w:tabs>
        <w:ind w:left="0" w:right="0" w:firstLine="751"/>
        <w:rPr>
          <w:sz w:val="28"/>
          <w:szCs w:val="28"/>
        </w:rPr>
      </w:pPr>
      <w:r w:rsidRPr="00D6363F">
        <w:rPr>
          <w:spacing w:val="-1"/>
          <w:sz w:val="28"/>
        </w:rPr>
        <w:t>принять</w:t>
      </w:r>
      <w:r w:rsidRPr="00D6363F">
        <w:rPr>
          <w:spacing w:val="-16"/>
          <w:sz w:val="28"/>
        </w:rPr>
        <w:t xml:space="preserve"> </w:t>
      </w:r>
      <w:r w:rsidRPr="00D6363F">
        <w:rPr>
          <w:spacing w:val="-1"/>
          <w:sz w:val="28"/>
        </w:rPr>
        <w:t>меры</w:t>
      </w:r>
      <w:r w:rsidRPr="00D6363F">
        <w:rPr>
          <w:spacing w:val="-14"/>
          <w:sz w:val="28"/>
        </w:rPr>
        <w:t xml:space="preserve"> </w:t>
      </w:r>
      <w:r w:rsidRPr="00D6363F">
        <w:rPr>
          <w:spacing w:val="-1"/>
          <w:sz w:val="28"/>
        </w:rPr>
        <w:t>по</w:t>
      </w:r>
      <w:r w:rsidRPr="00D6363F">
        <w:rPr>
          <w:spacing w:val="-17"/>
          <w:sz w:val="28"/>
        </w:rPr>
        <w:t xml:space="preserve"> </w:t>
      </w:r>
      <w:r w:rsidRPr="00D6363F">
        <w:rPr>
          <w:sz w:val="28"/>
        </w:rPr>
        <w:t>официальному</w:t>
      </w:r>
      <w:r w:rsidRPr="00D6363F">
        <w:rPr>
          <w:spacing w:val="-17"/>
          <w:sz w:val="28"/>
        </w:rPr>
        <w:t xml:space="preserve"> </w:t>
      </w:r>
      <w:r w:rsidRPr="00D6363F">
        <w:rPr>
          <w:sz w:val="28"/>
          <w:szCs w:val="28"/>
        </w:rPr>
        <w:t>опубликованию</w:t>
      </w:r>
      <w:r w:rsidRPr="00D6363F">
        <w:rPr>
          <w:spacing w:val="-16"/>
          <w:sz w:val="28"/>
          <w:szCs w:val="28"/>
        </w:rPr>
        <w:t xml:space="preserve"> </w:t>
      </w:r>
      <w:r w:rsidRPr="00D6363F">
        <w:rPr>
          <w:sz w:val="28"/>
          <w:szCs w:val="28"/>
        </w:rPr>
        <w:t>настоящего</w:t>
      </w:r>
      <w:r w:rsidRPr="00D6363F">
        <w:rPr>
          <w:spacing w:val="-17"/>
          <w:sz w:val="28"/>
          <w:szCs w:val="28"/>
        </w:rPr>
        <w:t xml:space="preserve"> </w:t>
      </w:r>
      <w:r w:rsidRPr="00D6363F">
        <w:rPr>
          <w:sz w:val="28"/>
          <w:szCs w:val="28"/>
        </w:rPr>
        <w:t>приказа</w:t>
      </w:r>
      <w:r w:rsidRPr="00D6363F">
        <w:rPr>
          <w:spacing w:val="-67"/>
          <w:sz w:val="28"/>
          <w:szCs w:val="28"/>
        </w:rPr>
        <w:t xml:space="preserve"> </w:t>
      </w:r>
      <w:r w:rsidRPr="00D6363F">
        <w:rPr>
          <w:sz w:val="28"/>
          <w:szCs w:val="28"/>
        </w:rPr>
        <w:t>в</w:t>
      </w:r>
      <w:r w:rsidRPr="00D6363F">
        <w:rPr>
          <w:spacing w:val="28"/>
          <w:sz w:val="28"/>
          <w:szCs w:val="28"/>
        </w:rPr>
        <w:t xml:space="preserve"> </w:t>
      </w:r>
      <w:r w:rsidRPr="00D6363F">
        <w:rPr>
          <w:sz w:val="28"/>
          <w:szCs w:val="28"/>
        </w:rPr>
        <w:t>соответствии</w:t>
      </w:r>
      <w:r w:rsidRPr="00D6363F">
        <w:rPr>
          <w:spacing w:val="30"/>
          <w:sz w:val="28"/>
          <w:szCs w:val="28"/>
        </w:rPr>
        <w:t xml:space="preserve"> </w:t>
      </w:r>
      <w:r w:rsidRPr="00D6363F">
        <w:rPr>
          <w:sz w:val="28"/>
          <w:szCs w:val="28"/>
        </w:rPr>
        <w:t>с</w:t>
      </w:r>
      <w:r w:rsidRPr="00D6363F">
        <w:rPr>
          <w:spacing w:val="31"/>
          <w:sz w:val="28"/>
          <w:szCs w:val="28"/>
        </w:rPr>
        <w:t xml:space="preserve"> </w:t>
      </w:r>
      <w:r w:rsidRPr="00D6363F">
        <w:rPr>
          <w:sz w:val="28"/>
          <w:szCs w:val="28"/>
        </w:rPr>
        <w:t>постановлением</w:t>
      </w:r>
      <w:r w:rsidRPr="00D6363F">
        <w:rPr>
          <w:spacing w:val="28"/>
          <w:sz w:val="28"/>
          <w:szCs w:val="28"/>
        </w:rPr>
        <w:t xml:space="preserve"> </w:t>
      </w:r>
      <w:r w:rsidRPr="00D6363F">
        <w:rPr>
          <w:sz w:val="28"/>
          <w:szCs w:val="28"/>
        </w:rPr>
        <w:t>Правительства</w:t>
      </w:r>
      <w:r w:rsidRPr="00D6363F">
        <w:rPr>
          <w:spacing w:val="32"/>
          <w:sz w:val="28"/>
          <w:szCs w:val="28"/>
        </w:rPr>
        <w:t xml:space="preserve"> </w:t>
      </w:r>
      <w:r w:rsidRPr="00D6363F">
        <w:rPr>
          <w:sz w:val="28"/>
          <w:szCs w:val="28"/>
        </w:rPr>
        <w:t>Кыргызской</w:t>
      </w:r>
      <w:r w:rsidRPr="00D6363F">
        <w:rPr>
          <w:spacing w:val="31"/>
          <w:sz w:val="28"/>
          <w:szCs w:val="28"/>
        </w:rPr>
        <w:t xml:space="preserve"> </w:t>
      </w:r>
      <w:r w:rsidRPr="00D6363F">
        <w:rPr>
          <w:sz w:val="28"/>
          <w:szCs w:val="28"/>
        </w:rPr>
        <w:t>Республики</w:t>
      </w:r>
      <w:r w:rsidR="00D6363F" w:rsidRPr="00D6363F">
        <w:rPr>
          <w:sz w:val="28"/>
          <w:szCs w:val="28"/>
        </w:rPr>
        <w:t xml:space="preserve"> </w:t>
      </w:r>
      <w:r w:rsidRPr="00D6363F">
        <w:rPr>
          <w:sz w:val="28"/>
          <w:szCs w:val="28"/>
        </w:rPr>
        <w:t>«Об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источниках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официального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опубликования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нормативных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правовых</w:t>
      </w:r>
      <w:r w:rsidRPr="00D6363F">
        <w:rPr>
          <w:spacing w:val="1"/>
          <w:sz w:val="28"/>
          <w:szCs w:val="28"/>
        </w:rPr>
        <w:t xml:space="preserve"> </w:t>
      </w:r>
      <w:r w:rsidRPr="00D6363F">
        <w:rPr>
          <w:sz w:val="28"/>
          <w:szCs w:val="28"/>
        </w:rPr>
        <w:t>актов</w:t>
      </w:r>
      <w:r w:rsidRPr="00D6363F">
        <w:rPr>
          <w:spacing w:val="-4"/>
          <w:sz w:val="28"/>
          <w:szCs w:val="28"/>
        </w:rPr>
        <w:t xml:space="preserve"> </w:t>
      </w:r>
      <w:r w:rsidRPr="00D6363F">
        <w:rPr>
          <w:sz w:val="28"/>
          <w:szCs w:val="28"/>
        </w:rPr>
        <w:t>Кыргызской Республики»</w:t>
      </w:r>
      <w:r w:rsidRPr="00D6363F">
        <w:rPr>
          <w:spacing w:val="-2"/>
          <w:sz w:val="28"/>
          <w:szCs w:val="28"/>
        </w:rPr>
        <w:t xml:space="preserve"> </w:t>
      </w:r>
      <w:r w:rsidRPr="00D6363F">
        <w:rPr>
          <w:sz w:val="28"/>
          <w:szCs w:val="28"/>
        </w:rPr>
        <w:t>от 26 февраля</w:t>
      </w:r>
      <w:r w:rsidRPr="00D6363F">
        <w:rPr>
          <w:spacing w:val="-1"/>
          <w:sz w:val="28"/>
          <w:szCs w:val="28"/>
        </w:rPr>
        <w:t xml:space="preserve"> </w:t>
      </w:r>
      <w:r w:rsidRPr="00D6363F">
        <w:rPr>
          <w:sz w:val="28"/>
          <w:szCs w:val="28"/>
        </w:rPr>
        <w:t>2010 года</w:t>
      </w:r>
      <w:r w:rsidRPr="00D6363F">
        <w:rPr>
          <w:spacing w:val="-1"/>
          <w:sz w:val="28"/>
          <w:szCs w:val="28"/>
        </w:rPr>
        <w:t xml:space="preserve"> </w:t>
      </w:r>
      <w:r w:rsidRPr="00D6363F">
        <w:rPr>
          <w:sz w:val="28"/>
          <w:szCs w:val="28"/>
        </w:rPr>
        <w:t>№117;</w:t>
      </w:r>
    </w:p>
    <w:p w:rsidR="00A85A85" w:rsidRPr="00D6363F" w:rsidRDefault="00DB61EB" w:rsidP="00DB61EB">
      <w:pPr>
        <w:pStyle w:val="a4"/>
        <w:numPr>
          <w:ilvl w:val="0"/>
          <w:numId w:val="2"/>
        </w:numPr>
        <w:tabs>
          <w:tab w:val="left" w:pos="1001"/>
        </w:tabs>
        <w:ind w:left="0" w:right="0" w:firstLine="751"/>
        <w:rPr>
          <w:sz w:val="28"/>
        </w:rPr>
      </w:pPr>
      <w:r w:rsidRPr="00D6363F">
        <w:rPr>
          <w:sz w:val="28"/>
        </w:rPr>
        <w:t>в течение трех рабочих дней со дня официального опубликования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направить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копию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настоящего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приказа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в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двух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экземплярах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государственном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официальном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языках,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бумажном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электронном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носителях, с указанием источника опубликования указанного приказа, в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Министерство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юстиции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Кыргызской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Республики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для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включения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в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государственный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реестр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нормативных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правовых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актов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Кыргызской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Республики;</w:t>
      </w:r>
    </w:p>
    <w:p w:rsidR="00A85A85" w:rsidRPr="00D6363F" w:rsidRDefault="00DB61EB" w:rsidP="00DB61EB">
      <w:pPr>
        <w:pStyle w:val="a4"/>
        <w:numPr>
          <w:ilvl w:val="0"/>
          <w:numId w:val="2"/>
        </w:numPr>
        <w:tabs>
          <w:tab w:val="left" w:pos="996"/>
        </w:tabs>
        <w:ind w:left="0" w:right="0" w:firstLine="751"/>
        <w:rPr>
          <w:sz w:val="28"/>
        </w:rPr>
      </w:pPr>
      <w:r w:rsidRPr="00D6363F">
        <w:rPr>
          <w:sz w:val="28"/>
        </w:rPr>
        <w:t>в течение трех рабочих дней со дня вступления в силу настоящего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приказа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направить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в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Кабинет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Министров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Кыргызской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Республики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для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информации.</w:t>
      </w:r>
    </w:p>
    <w:p w:rsidR="00470C18" w:rsidRPr="00DC6797" w:rsidRDefault="00DB61EB" w:rsidP="00DC6797">
      <w:pPr>
        <w:pStyle w:val="a4"/>
        <w:numPr>
          <w:ilvl w:val="0"/>
          <w:numId w:val="1"/>
        </w:numPr>
        <w:tabs>
          <w:tab w:val="left" w:pos="1236"/>
        </w:tabs>
        <w:ind w:left="0" w:right="0" w:firstLine="751"/>
        <w:jc w:val="both"/>
        <w:rPr>
          <w:sz w:val="28"/>
        </w:rPr>
      </w:pPr>
      <w:r w:rsidRPr="00D6363F">
        <w:rPr>
          <w:sz w:val="28"/>
        </w:rPr>
        <w:t>Настоящий приказ вступает в силу по истечении 15 дней со дня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lastRenderedPageBreak/>
        <w:t>официального</w:t>
      </w:r>
      <w:r w:rsidRPr="00D6363F">
        <w:rPr>
          <w:spacing w:val="-2"/>
          <w:sz w:val="28"/>
        </w:rPr>
        <w:t xml:space="preserve"> </w:t>
      </w:r>
      <w:r w:rsidRPr="00D6363F">
        <w:rPr>
          <w:sz w:val="28"/>
        </w:rPr>
        <w:t>опубликования.</w:t>
      </w:r>
    </w:p>
    <w:p w:rsidR="00A85A85" w:rsidRPr="00D6363F" w:rsidRDefault="00DB61EB" w:rsidP="00DB61EB">
      <w:pPr>
        <w:pStyle w:val="a4"/>
        <w:numPr>
          <w:ilvl w:val="0"/>
          <w:numId w:val="1"/>
        </w:numPr>
        <w:tabs>
          <w:tab w:val="left" w:pos="1236"/>
        </w:tabs>
        <w:ind w:left="0" w:right="0" w:firstLine="751"/>
        <w:jc w:val="both"/>
        <w:rPr>
          <w:sz w:val="28"/>
        </w:rPr>
      </w:pPr>
      <w:r w:rsidRPr="00D6363F">
        <w:rPr>
          <w:sz w:val="28"/>
        </w:rPr>
        <w:t>Контроль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за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исполнением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настоящего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приказа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возложить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на</w:t>
      </w:r>
      <w:r w:rsidRPr="00D6363F">
        <w:rPr>
          <w:spacing w:val="1"/>
          <w:sz w:val="28"/>
        </w:rPr>
        <w:t xml:space="preserve"> </w:t>
      </w:r>
      <w:r w:rsidRPr="00D6363F">
        <w:rPr>
          <w:sz w:val="28"/>
        </w:rPr>
        <w:t>заместителя</w:t>
      </w:r>
      <w:r w:rsidRPr="00D6363F">
        <w:rPr>
          <w:spacing w:val="-3"/>
          <w:sz w:val="28"/>
        </w:rPr>
        <w:t xml:space="preserve"> </w:t>
      </w:r>
      <w:r w:rsidRPr="00D6363F">
        <w:rPr>
          <w:sz w:val="28"/>
        </w:rPr>
        <w:t>директора</w:t>
      </w:r>
      <w:r w:rsidRPr="00D6363F">
        <w:rPr>
          <w:spacing w:val="2"/>
          <w:sz w:val="28"/>
        </w:rPr>
        <w:t xml:space="preserve"> </w:t>
      </w:r>
      <w:r w:rsidR="00486FAE">
        <w:rPr>
          <w:spacing w:val="2"/>
          <w:sz w:val="28"/>
        </w:rPr>
        <w:t xml:space="preserve">Госстроя </w:t>
      </w:r>
      <w:proofErr w:type="spellStart"/>
      <w:r w:rsidRPr="00D6363F">
        <w:rPr>
          <w:sz w:val="28"/>
        </w:rPr>
        <w:t>Акматалиева</w:t>
      </w:r>
      <w:proofErr w:type="spellEnd"/>
      <w:r w:rsidRPr="00D6363F">
        <w:rPr>
          <w:spacing w:val="69"/>
          <w:sz w:val="28"/>
        </w:rPr>
        <w:t xml:space="preserve"> </w:t>
      </w:r>
      <w:r w:rsidRPr="00D6363F">
        <w:rPr>
          <w:sz w:val="28"/>
        </w:rPr>
        <w:t>М.А.</w:t>
      </w:r>
    </w:p>
    <w:p w:rsidR="007776B6" w:rsidRDefault="007776B6" w:rsidP="00DB61EB">
      <w:pPr>
        <w:pStyle w:val="1"/>
        <w:tabs>
          <w:tab w:val="left" w:pos="6693"/>
        </w:tabs>
        <w:ind w:left="1021" w:right="0" w:firstLine="751"/>
        <w:jc w:val="left"/>
      </w:pPr>
    </w:p>
    <w:p w:rsidR="00470C18" w:rsidRPr="00D6363F" w:rsidRDefault="00470C18" w:rsidP="00DB61EB">
      <w:pPr>
        <w:pStyle w:val="1"/>
        <w:tabs>
          <w:tab w:val="left" w:pos="6693"/>
        </w:tabs>
        <w:ind w:left="1021" w:right="0" w:firstLine="751"/>
        <w:jc w:val="left"/>
      </w:pPr>
    </w:p>
    <w:p w:rsidR="00A85A85" w:rsidRPr="00DC6797" w:rsidRDefault="00DB61EB" w:rsidP="00DC6797">
      <w:pPr>
        <w:pStyle w:val="1"/>
        <w:tabs>
          <w:tab w:val="left" w:pos="6693"/>
        </w:tabs>
        <w:ind w:right="0"/>
        <w:jc w:val="left"/>
        <w:rPr>
          <w:lang w:val="ky-KG"/>
        </w:rPr>
      </w:pPr>
      <w:r w:rsidRPr="00D6363F">
        <w:t>Директор</w:t>
      </w:r>
      <w:r w:rsidRPr="00D6363F">
        <w:tab/>
      </w:r>
      <w:r w:rsidR="00DC6797">
        <w:rPr>
          <w:lang w:val="ky-KG"/>
        </w:rPr>
        <w:t xml:space="preserve">            Т.С. Сатышов</w:t>
      </w:r>
    </w:p>
    <w:sectPr w:rsidR="00A85A85" w:rsidRPr="00DC6797" w:rsidSect="0014770B">
      <w:pgSz w:w="11910" w:h="16840"/>
      <w:pgMar w:top="1276" w:right="851" w:bottom="127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70CBA"/>
    <w:multiLevelType w:val="hybridMultilevel"/>
    <w:tmpl w:val="ED86CFD6"/>
    <w:lvl w:ilvl="0" w:tplc="CCBE1A1C">
      <w:start w:val="1"/>
      <w:numFmt w:val="decimal"/>
      <w:lvlText w:val="%1."/>
      <w:lvlJc w:val="left"/>
      <w:pPr>
        <w:ind w:left="10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B29108">
      <w:numFmt w:val="bullet"/>
      <w:lvlText w:val="•"/>
      <w:lvlJc w:val="left"/>
      <w:pPr>
        <w:ind w:left="1018" w:hanging="711"/>
      </w:pPr>
      <w:rPr>
        <w:rFonts w:hint="default"/>
        <w:lang w:val="ru-RU" w:eastAsia="en-US" w:bidi="ar-SA"/>
      </w:rPr>
    </w:lvl>
    <w:lvl w:ilvl="2" w:tplc="44D06156">
      <w:numFmt w:val="bullet"/>
      <w:lvlText w:val="•"/>
      <w:lvlJc w:val="left"/>
      <w:pPr>
        <w:ind w:left="1937" w:hanging="711"/>
      </w:pPr>
      <w:rPr>
        <w:rFonts w:hint="default"/>
        <w:lang w:val="ru-RU" w:eastAsia="en-US" w:bidi="ar-SA"/>
      </w:rPr>
    </w:lvl>
    <w:lvl w:ilvl="3" w:tplc="A0F438BC">
      <w:numFmt w:val="bullet"/>
      <w:lvlText w:val="•"/>
      <w:lvlJc w:val="left"/>
      <w:pPr>
        <w:ind w:left="2855" w:hanging="711"/>
      </w:pPr>
      <w:rPr>
        <w:rFonts w:hint="default"/>
        <w:lang w:val="ru-RU" w:eastAsia="en-US" w:bidi="ar-SA"/>
      </w:rPr>
    </w:lvl>
    <w:lvl w:ilvl="4" w:tplc="F4EE1282">
      <w:numFmt w:val="bullet"/>
      <w:lvlText w:val="•"/>
      <w:lvlJc w:val="left"/>
      <w:pPr>
        <w:ind w:left="3774" w:hanging="711"/>
      </w:pPr>
      <w:rPr>
        <w:rFonts w:hint="default"/>
        <w:lang w:val="ru-RU" w:eastAsia="en-US" w:bidi="ar-SA"/>
      </w:rPr>
    </w:lvl>
    <w:lvl w:ilvl="5" w:tplc="4F7CD85E">
      <w:numFmt w:val="bullet"/>
      <w:lvlText w:val="•"/>
      <w:lvlJc w:val="left"/>
      <w:pPr>
        <w:ind w:left="4692" w:hanging="711"/>
      </w:pPr>
      <w:rPr>
        <w:rFonts w:hint="default"/>
        <w:lang w:val="ru-RU" w:eastAsia="en-US" w:bidi="ar-SA"/>
      </w:rPr>
    </w:lvl>
    <w:lvl w:ilvl="6" w:tplc="1226809A">
      <w:numFmt w:val="bullet"/>
      <w:lvlText w:val="•"/>
      <w:lvlJc w:val="left"/>
      <w:pPr>
        <w:ind w:left="5611" w:hanging="711"/>
      </w:pPr>
      <w:rPr>
        <w:rFonts w:hint="default"/>
        <w:lang w:val="ru-RU" w:eastAsia="en-US" w:bidi="ar-SA"/>
      </w:rPr>
    </w:lvl>
    <w:lvl w:ilvl="7" w:tplc="FA9E35D8">
      <w:numFmt w:val="bullet"/>
      <w:lvlText w:val="•"/>
      <w:lvlJc w:val="left"/>
      <w:pPr>
        <w:ind w:left="6529" w:hanging="711"/>
      </w:pPr>
      <w:rPr>
        <w:rFonts w:hint="default"/>
        <w:lang w:val="ru-RU" w:eastAsia="en-US" w:bidi="ar-SA"/>
      </w:rPr>
    </w:lvl>
    <w:lvl w:ilvl="8" w:tplc="02AA8C32">
      <w:numFmt w:val="bullet"/>
      <w:lvlText w:val="•"/>
      <w:lvlJc w:val="left"/>
      <w:pPr>
        <w:ind w:left="7448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489D0499"/>
    <w:multiLevelType w:val="hybridMultilevel"/>
    <w:tmpl w:val="32EE4E36"/>
    <w:lvl w:ilvl="0" w:tplc="C1FC8CAC">
      <w:start w:val="4"/>
      <w:numFmt w:val="decimal"/>
      <w:lvlText w:val="%1."/>
      <w:lvlJc w:val="left"/>
      <w:pPr>
        <w:ind w:left="100" w:hanging="42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34E480">
      <w:numFmt w:val="bullet"/>
      <w:lvlText w:val="•"/>
      <w:lvlJc w:val="left"/>
      <w:pPr>
        <w:ind w:left="1018" w:hanging="425"/>
      </w:pPr>
      <w:rPr>
        <w:rFonts w:hint="default"/>
        <w:lang w:val="ru-RU" w:eastAsia="en-US" w:bidi="ar-SA"/>
      </w:rPr>
    </w:lvl>
    <w:lvl w:ilvl="2" w:tplc="88DCE6E8">
      <w:numFmt w:val="bullet"/>
      <w:lvlText w:val="•"/>
      <w:lvlJc w:val="left"/>
      <w:pPr>
        <w:ind w:left="1937" w:hanging="425"/>
      </w:pPr>
      <w:rPr>
        <w:rFonts w:hint="default"/>
        <w:lang w:val="ru-RU" w:eastAsia="en-US" w:bidi="ar-SA"/>
      </w:rPr>
    </w:lvl>
    <w:lvl w:ilvl="3" w:tplc="1018B82A">
      <w:numFmt w:val="bullet"/>
      <w:lvlText w:val="•"/>
      <w:lvlJc w:val="left"/>
      <w:pPr>
        <w:ind w:left="2855" w:hanging="425"/>
      </w:pPr>
      <w:rPr>
        <w:rFonts w:hint="default"/>
        <w:lang w:val="ru-RU" w:eastAsia="en-US" w:bidi="ar-SA"/>
      </w:rPr>
    </w:lvl>
    <w:lvl w:ilvl="4" w:tplc="C50871D2">
      <w:numFmt w:val="bullet"/>
      <w:lvlText w:val="•"/>
      <w:lvlJc w:val="left"/>
      <w:pPr>
        <w:ind w:left="3774" w:hanging="425"/>
      </w:pPr>
      <w:rPr>
        <w:rFonts w:hint="default"/>
        <w:lang w:val="ru-RU" w:eastAsia="en-US" w:bidi="ar-SA"/>
      </w:rPr>
    </w:lvl>
    <w:lvl w:ilvl="5" w:tplc="24E25830">
      <w:numFmt w:val="bullet"/>
      <w:lvlText w:val="•"/>
      <w:lvlJc w:val="left"/>
      <w:pPr>
        <w:ind w:left="4692" w:hanging="425"/>
      </w:pPr>
      <w:rPr>
        <w:rFonts w:hint="default"/>
        <w:lang w:val="ru-RU" w:eastAsia="en-US" w:bidi="ar-SA"/>
      </w:rPr>
    </w:lvl>
    <w:lvl w:ilvl="6" w:tplc="C2C6C114">
      <w:numFmt w:val="bullet"/>
      <w:lvlText w:val="•"/>
      <w:lvlJc w:val="left"/>
      <w:pPr>
        <w:ind w:left="5611" w:hanging="425"/>
      </w:pPr>
      <w:rPr>
        <w:rFonts w:hint="default"/>
        <w:lang w:val="ru-RU" w:eastAsia="en-US" w:bidi="ar-SA"/>
      </w:rPr>
    </w:lvl>
    <w:lvl w:ilvl="7" w:tplc="BBA2B678">
      <w:numFmt w:val="bullet"/>
      <w:lvlText w:val="•"/>
      <w:lvlJc w:val="left"/>
      <w:pPr>
        <w:ind w:left="6529" w:hanging="425"/>
      </w:pPr>
      <w:rPr>
        <w:rFonts w:hint="default"/>
        <w:lang w:val="ru-RU" w:eastAsia="en-US" w:bidi="ar-SA"/>
      </w:rPr>
    </w:lvl>
    <w:lvl w:ilvl="8" w:tplc="AFA27C38">
      <w:numFmt w:val="bullet"/>
      <w:lvlText w:val="•"/>
      <w:lvlJc w:val="left"/>
      <w:pPr>
        <w:ind w:left="7448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62F9249E"/>
    <w:multiLevelType w:val="hybridMultilevel"/>
    <w:tmpl w:val="DC16F3EC"/>
    <w:lvl w:ilvl="0" w:tplc="2ECA786E">
      <w:start w:val="1"/>
      <w:numFmt w:val="decimal"/>
      <w:lvlText w:val="%1)"/>
      <w:lvlJc w:val="left"/>
      <w:pPr>
        <w:ind w:left="100" w:hanging="32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3C52FE">
      <w:numFmt w:val="bullet"/>
      <w:lvlText w:val="•"/>
      <w:lvlJc w:val="left"/>
      <w:pPr>
        <w:ind w:left="1018" w:hanging="325"/>
      </w:pPr>
      <w:rPr>
        <w:rFonts w:hint="default"/>
        <w:lang w:val="ru-RU" w:eastAsia="en-US" w:bidi="ar-SA"/>
      </w:rPr>
    </w:lvl>
    <w:lvl w:ilvl="2" w:tplc="334AEE38">
      <w:numFmt w:val="bullet"/>
      <w:lvlText w:val="•"/>
      <w:lvlJc w:val="left"/>
      <w:pPr>
        <w:ind w:left="1937" w:hanging="325"/>
      </w:pPr>
      <w:rPr>
        <w:rFonts w:hint="default"/>
        <w:lang w:val="ru-RU" w:eastAsia="en-US" w:bidi="ar-SA"/>
      </w:rPr>
    </w:lvl>
    <w:lvl w:ilvl="3" w:tplc="7DBADF7E">
      <w:numFmt w:val="bullet"/>
      <w:lvlText w:val="•"/>
      <w:lvlJc w:val="left"/>
      <w:pPr>
        <w:ind w:left="2855" w:hanging="325"/>
      </w:pPr>
      <w:rPr>
        <w:rFonts w:hint="default"/>
        <w:lang w:val="ru-RU" w:eastAsia="en-US" w:bidi="ar-SA"/>
      </w:rPr>
    </w:lvl>
    <w:lvl w:ilvl="4" w:tplc="A7DE5A02">
      <w:numFmt w:val="bullet"/>
      <w:lvlText w:val="•"/>
      <w:lvlJc w:val="left"/>
      <w:pPr>
        <w:ind w:left="3774" w:hanging="325"/>
      </w:pPr>
      <w:rPr>
        <w:rFonts w:hint="default"/>
        <w:lang w:val="ru-RU" w:eastAsia="en-US" w:bidi="ar-SA"/>
      </w:rPr>
    </w:lvl>
    <w:lvl w:ilvl="5" w:tplc="5D223F9C">
      <w:numFmt w:val="bullet"/>
      <w:lvlText w:val="•"/>
      <w:lvlJc w:val="left"/>
      <w:pPr>
        <w:ind w:left="4692" w:hanging="325"/>
      </w:pPr>
      <w:rPr>
        <w:rFonts w:hint="default"/>
        <w:lang w:val="ru-RU" w:eastAsia="en-US" w:bidi="ar-SA"/>
      </w:rPr>
    </w:lvl>
    <w:lvl w:ilvl="6" w:tplc="C0B447D0">
      <w:numFmt w:val="bullet"/>
      <w:lvlText w:val="•"/>
      <w:lvlJc w:val="left"/>
      <w:pPr>
        <w:ind w:left="5611" w:hanging="325"/>
      </w:pPr>
      <w:rPr>
        <w:rFonts w:hint="default"/>
        <w:lang w:val="ru-RU" w:eastAsia="en-US" w:bidi="ar-SA"/>
      </w:rPr>
    </w:lvl>
    <w:lvl w:ilvl="7" w:tplc="61903148">
      <w:numFmt w:val="bullet"/>
      <w:lvlText w:val="•"/>
      <w:lvlJc w:val="left"/>
      <w:pPr>
        <w:ind w:left="6529" w:hanging="325"/>
      </w:pPr>
      <w:rPr>
        <w:rFonts w:hint="default"/>
        <w:lang w:val="ru-RU" w:eastAsia="en-US" w:bidi="ar-SA"/>
      </w:rPr>
    </w:lvl>
    <w:lvl w:ilvl="8" w:tplc="203E3E54">
      <w:numFmt w:val="bullet"/>
      <w:lvlText w:val="•"/>
      <w:lvlJc w:val="left"/>
      <w:pPr>
        <w:ind w:left="7448" w:hanging="325"/>
      </w:pPr>
      <w:rPr>
        <w:rFonts w:hint="default"/>
        <w:lang w:val="ru-RU" w:eastAsia="en-US" w:bidi="ar-SA"/>
      </w:rPr>
    </w:lvl>
  </w:abstractNum>
  <w:abstractNum w:abstractNumId="3" w15:restartNumberingAfterBreak="0">
    <w:nsid w:val="7CA466FA"/>
    <w:multiLevelType w:val="hybridMultilevel"/>
    <w:tmpl w:val="C714E774"/>
    <w:lvl w:ilvl="0" w:tplc="ECDEC4F0">
      <w:numFmt w:val="bullet"/>
      <w:lvlText w:val="-"/>
      <w:lvlJc w:val="left"/>
      <w:pPr>
        <w:ind w:left="100" w:hanging="1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F27C50">
      <w:numFmt w:val="bullet"/>
      <w:lvlText w:val="•"/>
      <w:lvlJc w:val="left"/>
      <w:pPr>
        <w:ind w:left="1018" w:hanging="145"/>
      </w:pPr>
      <w:rPr>
        <w:rFonts w:hint="default"/>
        <w:lang w:val="ru-RU" w:eastAsia="en-US" w:bidi="ar-SA"/>
      </w:rPr>
    </w:lvl>
    <w:lvl w:ilvl="2" w:tplc="6954114A">
      <w:numFmt w:val="bullet"/>
      <w:lvlText w:val="•"/>
      <w:lvlJc w:val="left"/>
      <w:pPr>
        <w:ind w:left="1937" w:hanging="145"/>
      </w:pPr>
      <w:rPr>
        <w:rFonts w:hint="default"/>
        <w:lang w:val="ru-RU" w:eastAsia="en-US" w:bidi="ar-SA"/>
      </w:rPr>
    </w:lvl>
    <w:lvl w:ilvl="3" w:tplc="AFF6E6CC">
      <w:numFmt w:val="bullet"/>
      <w:lvlText w:val="•"/>
      <w:lvlJc w:val="left"/>
      <w:pPr>
        <w:ind w:left="2855" w:hanging="145"/>
      </w:pPr>
      <w:rPr>
        <w:rFonts w:hint="default"/>
        <w:lang w:val="ru-RU" w:eastAsia="en-US" w:bidi="ar-SA"/>
      </w:rPr>
    </w:lvl>
    <w:lvl w:ilvl="4" w:tplc="A40034EC">
      <w:numFmt w:val="bullet"/>
      <w:lvlText w:val="•"/>
      <w:lvlJc w:val="left"/>
      <w:pPr>
        <w:ind w:left="3774" w:hanging="145"/>
      </w:pPr>
      <w:rPr>
        <w:rFonts w:hint="default"/>
        <w:lang w:val="ru-RU" w:eastAsia="en-US" w:bidi="ar-SA"/>
      </w:rPr>
    </w:lvl>
    <w:lvl w:ilvl="5" w:tplc="C29C7BEC">
      <w:numFmt w:val="bullet"/>
      <w:lvlText w:val="•"/>
      <w:lvlJc w:val="left"/>
      <w:pPr>
        <w:ind w:left="4692" w:hanging="145"/>
      </w:pPr>
      <w:rPr>
        <w:rFonts w:hint="default"/>
        <w:lang w:val="ru-RU" w:eastAsia="en-US" w:bidi="ar-SA"/>
      </w:rPr>
    </w:lvl>
    <w:lvl w:ilvl="6" w:tplc="A894BC48">
      <w:numFmt w:val="bullet"/>
      <w:lvlText w:val="•"/>
      <w:lvlJc w:val="left"/>
      <w:pPr>
        <w:ind w:left="5611" w:hanging="145"/>
      </w:pPr>
      <w:rPr>
        <w:rFonts w:hint="default"/>
        <w:lang w:val="ru-RU" w:eastAsia="en-US" w:bidi="ar-SA"/>
      </w:rPr>
    </w:lvl>
    <w:lvl w:ilvl="7" w:tplc="C28A9A3E">
      <w:numFmt w:val="bullet"/>
      <w:lvlText w:val="•"/>
      <w:lvlJc w:val="left"/>
      <w:pPr>
        <w:ind w:left="6529" w:hanging="145"/>
      </w:pPr>
      <w:rPr>
        <w:rFonts w:hint="default"/>
        <w:lang w:val="ru-RU" w:eastAsia="en-US" w:bidi="ar-SA"/>
      </w:rPr>
    </w:lvl>
    <w:lvl w:ilvl="8" w:tplc="B1709EA0">
      <w:numFmt w:val="bullet"/>
      <w:lvlText w:val="•"/>
      <w:lvlJc w:val="left"/>
      <w:pPr>
        <w:ind w:left="7448" w:hanging="1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85A85"/>
    <w:rsid w:val="00043556"/>
    <w:rsid w:val="0014770B"/>
    <w:rsid w:val="00470C18"/>
    <w:rsid w:val="00486FAE"/>
    <w:rsid w:val="005114C5"/>
    <w:rsid w:val="00645A35"/>
    <w:rsid w:val="007776B6"/>
    <w:rsid w:val="00800691"/>
    <w:rsid w:val="00810EA0"/>
    <w:rsid w:val="00A85A85"/>
    <w:rsid w:val="00BA29F2"/>
    <w:rsid w:val="00BC48EB"/>
    <w:rsid w:val="00D41F20"/>
    <w:rsid w:val="00D6363F"/>
    <w:rsid w:val="00DB61EB"/>
    <w:rsid w:val="00DC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08E1C"/>
  <w15:docId w15:val="{42C12E30-898E-4430-8EB5-37838431C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" w:right="32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right="107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B61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61E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6978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Пользователь Windows</cp:lastModifiedBy>
  <cp:revision>10</cp:revision>
  <cp:lastPrinted>2022-05-27T05:03:00Z</cp:lastPrinted>
  <dcterms:created xsi:type="dcterms:W3CDTF">2022-05-26T09:51:00Z</dcterms:created>
  <dcterms:modified xsi:type="dcterms:W3CDTF">2022-05-27T09:43:00Z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2022-05-26T00:00:00Z</vt:filetime>
  </property>
</Properties>
</file>